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4EE05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commentRangeStart w:id="0"/>
      <w:r w:rsidRPr="002A5DDA">
        <w:rPr>
          <w:rFonts w:cstheme="minorHAnsi"/>
          <w:sz w:val="24"/>
          <w:szCs w:val="24"/>
          <w:rtl/>
        </w:rPr>
        <w:t>شیوه‌نامه تایپ</w:t>
      </w:r>
      <w:commentRangeEnd w:id="0"/>
      <w:r w:rsidR="00452ACF" w:rsidRPr="002A5DDA">
        <w:rPr>
          <w:rStyle w:val="CommentReference"/>
          <w:rFonts w:cstheme="minorHAnsi"/>
          <w:sz w:val="24"/>
          <w:szCs w:val="24"/>
          <w:rtl/>
        </w:rPr>
        <w:commentReference w:id="0"/>
      </w:r>
    </w:p>
    <w:p w14:paraId="003BF13D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</w:p>
    <w:p w14:paraId="16A26636" w14:textId="60029346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1</w:t>
      </w:r>
      <w:r w:rsidRPr="002A5DDA">
        <w:rPr>
          <w:rFonts w:cstheme="minorHAnsi"/>
          <w:sz w:val="24"/>
          <w:szCs w:val="24"/>
        </w:rPr>
        <w:t xml:space="preserve">_  </w:t>
      </w:r>
      <w:r w:rsidRPr="002A5DDA">
        <w:rPr>
          <w:rFonts w:cstheme="minorHAnsi"/>
          <w:sz w:val="24"/>
          <w:szCs w:val="24"/>
          <w:rtl/>
        </w:rPr>
        <w:t>تایپ در نرم افزار</w:t>
      </w:r>
      <w:r w:rsidRPr="002A5DDA">
        <w:rPr>
          <w:rFonts w:cstheme="minorHAnsi"/>
          <w:sz w:val="24"/>
          <w:szCs w:val="24"/>
        </w:rPr>
        <w:t xml:space="preserve"> word  </w:t>
      </w:r>
      <w:r w:rsidRPr="002A5DDA">
        <w:rPr>
          <w:rFonts w:cstheme="minorHAnsi"/>
          <w:sz w:val="24"/>
          <w:szCs w:val="24"/>
          <w:rtl/>
        </w:rPr>
        <w:t xml:space="preserve">انجام شود و </w:t>
      </w:r>
      <w:commentRangeStart w:id="1"/>
      <w:r w:rsidRPr="002A5DDA">
        <w:rPr>
          <w:rFonts w:cstheme="minorHAnsi"/>
          <w:sz w:val="24"/>
          <w:szCs w:val="24"/>
          <w:rtl/>
        </w:rPr>
        <w:t>نام فایل تایپی مطابق نام فایل صوتی(شماره آرشیو) باشد</w:t>
      </w:r>
      <w:r w:rsidRPr="002A5DDA">
        <w:rPr>
          <w:rFonts w:cstheme="minorHAnsi"/>
          <w:sz w:val="24"/>
          <w:szCs w:val="24"/>
        </w:rPr>
        <w:t>.</w:t>
      </w:r>
      <w:commentRangeEnd w:id="1"/>
      <w:r w:rsidR="00BE2F03" w:rsidRPr="002A5DDA">
        <w:rPr>
          <w:rStyle w:val="CommentReference"/>
          <w:rFonts w:cstheme="minorHAnsi"/>
          <w:sz w:val="24"/>
          <w:szCs w:val="24"/>
          <w:rtl/>
        </w:rPr>
        <w:commentReference w:id="1"/>
      </w:r>
    </w:p>
    <w:tbl>
      <w:tblPr>
        <w:tblStyle w:val="PlainTable1"/>
        <w:tblpPr w:leftFromText="180" w:rightFromText="180" w:vertAnchor="text" w:horzAnchor="margin" w:tblpXSpec="right" w:tblpY="238"/>
        <w:bidiVisual/>
        <w:tblW w:w="0" w:type="auto"/>
        <w:tblLook w:val="04A0" w:firstRow="1" w:lastRow="0" w:firstColumn="1" w:lastColumn="0" w:noHBand="0" w:noVBand="1"/>
      </w:tblPr>
      <w:tblGrid>
        <w:gridCol w:w="8094"/>
      </w:tblGrid>
      <w:tr w:rsidR="00BE2F03" w:rsidRPr="002A5DDA" w14:paraId="466CAE8A" w14:textId="77777777" w:rsidTr="00BE2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4" w:type="dxa"/>
            <w:vAlign w:val="bottom"/>
          </w:tcPr>
          <w:p w14:paraId="3E8A28DE" w14:textId="00139ECA" w:rsidR="00BE2F03" w:rsidRPr="002A5DDA" w:rsidRDefault="00BE2F03" w:rsidP="00BE2F03">
            <w:pPr>
              <w:bidi/>
              <w:spacing w:line="36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2A5DDA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70AD69" wp14:editId="47B987B6">
                      <wp:simplePos x="0" y="0"/>
                      <wp:positionH relativeFrom="column">
                        <wp:posOffset>3540760</wp:posOffset>
                      </wp:positionH>
                      <wp:positionV relativeFrom="paragraph">
                        <wp:posOffset>-498475</wp:posOffset>
                      </wp:positionV>
                      <wp:extent cx="800100" cy="257175"/>
                      <wp:effectExtent l="419100" t="0" r="19050" b="276225"/>
                      <wp:wrapNone/>
                      <wp:docPr id="2" name="Callout: Bent 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5717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193982"/>
                                  <a:gd name="adj6" fmla="val -51429"/>
                                </a:avLst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70AB81" w14:textId="77777777" w:rsidR="00BE2F03" w:rsidRPr="004467A4" w:rsidRDefault="00BE2F03" w:rsidP="00BE2F03">
                                  <w:pPr>
                                    <w:bidi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4467A4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وضعیت فایل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70AD69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Callout: Bent Line 2" o:spid="_x0000_s1026" type="#_x0000_t48" style="position:absolute;left:0;text-align:left;margin-left:278.8pt;margin-top:-39.25pt;width:63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" adj="-11109,41900" fillcolor="white [3201]" strokecolor="#a5a5a5 [3206]" strokeweight="1pt">
                      <v:textbox>
                        <w:txbxContent>
                          <w:p w14:paraId="1870AB81" w14:textId="77777777" w:rsidR="00BE2F03" w:rsidRPr="004467A4" w:rsidRDefault="00BE2F03" w:rsidP="00BE2F03">
                            <w:pPr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467A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وضعیت فایل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2A5DDA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98208B" wp14:editId="289D4682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-586105</wp:posOffset>
                      </wp:positionV>
                      <wp:extent cx="800100" cy="257175"/>
                      <wp:effectExtent l="0" t="0" r="476250" b="371475"/>
                      <wp:wrapNone/>
                      <wp:docPr id="5" name="Callout: Bent 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57175"/>
                              </a:xfrm>
                              <a:prstGeom prst="borderCallout2">
                                <a:avLst>
                                  <a:gd name="adj1" fmla="val 22454"/>
                                  <a:gd name="adj2" fmla="val 108014"/>
                                  <a:gd name="adj3" fmla="val 22454"/>
                                  <a:gd name="adj4" fmla="val 116666"/>
                                  <a:gd name="adj5" fmla="val 227315"/>
                                  <a:gd name="adj6" fmla="val 156904"/>
                                </a:avLst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702372" w14:textId="77777777" w:rsidR="00BE2F03" w:rsidRPr="004467A4" w:rsidRDefault="00BE2F03" w:rsidP="00BE2F0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  <w:r w:rsidRPr="004467A4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فایل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8208B" id="Callout: Bent Line 5" o:spid="_x0000_s1027" type="#_x0000_t48" style="position:absolute;left:0;text-align:left;margin-left:49.15pt;margin-top:-46.15pt;width:63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" adj="33891,49100,25200,4850,23331,4850" fillcolor="white [3201]" strokecolor="#a5a5a5 [3206]" strokeweight="1pt">
                      <v:textbox>
                        <w:txbxContent>
                          <w:p w14:paraId="35702372" w14:textId="77777777" w:rsidR="00BE2F03" w:rsidRPr="004467A4" w:rsidRDefault="00BE2F03" w:rsidP="00BE2F0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</w:t>
                            </w:r>
                            <w:r w:rsidRPr="004467A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فایل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Pr="002A5DDA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94A970" wp14:editId="1EACD76D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-683260</wp:posOffset>
                      </wp:positionV>
                      <wp:extent cx="1028700" cy="257175"/>
                      <wp:effectExtent l="0" t="0" r="19050" b="447675"/>
                      <wp:wrapNone/>
                      <wp:docPr id="4" name="Callout: Bent 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57175"/>
                              </a:xfrm>
                              <a:prstGeom prst="borderCallout2">
                                <a:avLst>
                                  <a:gd name="adj1" fmla="val 104986"/>
                                  <a:gd name="adj2" fmla="val 49473"/>
                                  <a:gd name="adj3" fmla="val 174857"/>
                                  <a:gd name="adj4" fmla="val 49603"/>
                                  <a:gd name="adj5" fmla="val 255950"/>
                                  <a:gd name="adj6" fmla="val 49628"/>
                                </a:avLst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0C8D01" w14:textId="0138EE1E" w:rsidR="00BE2F03" w:rsidRPr="004467A4" w:rsidRDefault="00BE2F03" w:rsidP="00BE2F0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موضوع سخنرانی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4A970" id="Callout: Bent Line 4" o:spid="_x0000_s1028" type="#_x0000_t48" style="position:absolute;left:0;text-align:left;margin-left:140.55pt;margin-top:-53.8pt;width:8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" adj="10720,55285,10714,37769,10686,22677" fillcolor="white [3201]" strokecolor="#a5a5a5 [3206]" strokeweight="1pt">
                      <v:textbox>
                        <w:txbxContent>
                          <w:p w14:paraId="2A0C8D01" w14:textId="0138EE1E" w:rsidR="00BE2F03" w:rsidRPr="004467A4" w:rsidRDefault="00BE2F03" w:rsidP="00BE2F0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موضوع سخنرانی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Pr="002A5DDA">
              <w:rPr>
                <w:rFonts w:cstheme="minorHAnsi"/>
                <w:sz w:val="24"/>
                <w:szCs w:val="24"/>
                <w:highlight w:val="lightGray"/>
                <w:rtl/>
              </w:rPr>
              <w:t>تایپ شده</w:t>
            </w:r>
            <w:r w:rsidRPr="002A5DDA">
              <w:rPr>
                <w:rFonts w:cstheme="minorHAnsi"/>
                <w:sz w:val="24"/>
                <w:szCs w:val="24"/>
                <w:rtl/>
              </w:rPr>
              <w:t xml:space="preserve"> - </w:t>
            </w:r>
            <w:r w:rsidRPr="002A5DDA">
              <w:rPr>
                <w:rFonts w:cstheme="minorHAnsi"/>
                <w:sz w:val="24"/>
                <w:szCs w:val="24"/>
                <w:highlight w:val="cyan"/>
                <w:rtl/>
              </w:rPr>
              <w:t>انعام30</w:t>
            </w:r>
            <w:r w:rsidRPr="002A5DDA">
              <w:rPr>
                <w:rFonts w:cstheme="minorHAnsi"/>
                <w:sz w:val="24"/>
                <w:szCs w:val="24"/>
                <w:rtl/>
              </w:rPr>
              <w:t xml:space="preserve">- </w:t>
            </w:r>
            <w:r w:rsidRPr="002A5DDA">
              <w:rPr>
                <w:rFonts w:cstheme="minorHAnsi"/>
                <w:sz w:val="24"/>
                <w:szCs w:val="24"/>
                <w:highlight w:val="green"/>
                <w:rtl/>
              </w:rPr>
              <w:t>44</w:t>
            </w:r>
          </w:p>
          <w:p w14:paraId="554EADC1" w14:textId="77777777" w:rsidR="00BE2F03" w:rsidRPr="002A5DDA" w:rsidRDefault="00BE2F03" w:rsidP="00BE2F03">
            <w:pPr>
              <w:bidi/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5DD8D1C0" w14:textId="77777777" w:rsidR="00BE2F03" w:rsidRPr="002A5DDA" w:rsidRDefault="00BE2F03" w:rsidP="00BE2F03">
      <w:pPr>
        <w:bidi/>
        <w:rPr>
          <w:rFonts w:cstheme="minorHAnsi"/>
          <w:sz w:val="24"/>
          <w:szCs w:val="24"/>
          <w:rtl/>
        </w:rPr>
      </w:pPr>
    </w:p>
    <w:p w14:paraId="3585406C" w14:textId="77777777" w:rsidR="00BE2F03" w:rsidRPr="002A5DDA" w:rsidRDefault="00BE2F03" w:rsidP="00BE2F03">
      <w:pPr>
        <w:bidi/>
        <w:rPr>
          <w:rFonts w:cstheme="minorHAnsi"/>
          <w:sz w:val="24"/>
          <w:szCs w:val="24"/>
          <w:rtl/>
        </w:rPr>
      </w:pPr>
    </w:p>
    <w:p w14:paraId="68897E51" w14:textId="77777777" w:rsidR="00BE2F03" w:rsidRPr="002A5DDA" w:rsidRDefault="00BE2F03" w:rsidP="00BE2F03">
      <w:pPr>
        <w:bidi/>
        <w:rPr>
          <w:rFonts w:cstheme="minorHAnsi"/>
          <w:sz w:val="24"/>
          <w:szCs w:val="24"/>
          <w:rtl/>
        </w:rPr>
      </w:pPr>
    </w:p>
    <w:p w14:paraId="420BC9DB" w14:textId="77777777" w:rsidR="00BE2F03" w:rsidRPr="002A5DDA" w:rsidRDefault="00BE2F03" w:rsidP="00BE2F03">
      <w:pPr>
        <w:bidi/>
        <w:rPr>
          <w:rFonts w:cstheme="minorHAnsi"/>
          <w:sz w:val="24"/>
          <w:szCs w:val="24"/>
          <w:rtl/>
        </w:rPr>
      </w:pPr>
    </w:p>
    <w:p w14:paraId="48508400" w14:textId="77777777" w:rsidR="00BE2F03" w:rsidRPr="002A5DDA" w:rsidRDefault="00BE2F03" w:rsidP="00BE2F03">
      <w:pPr>
        <w:bidi/>
        <w:rPr>
          <w:rFonts w:cstheme="minorHAnsi"/>
          <w:sz w:val="24"/>
          <w:szCs w:val="24"/>
          <w:rtl/>
        </w:rPr>
      </w:pPr>
    </w:p>
    <w:p w14:paraId="0E09A824" w14:textId="77777777" w:rsidR="00BE2F03" w:rsidRPr="002A5DDA" w:rsidRDefault="00BE2F03" w:rsidP="00BE2F03">
      <w:pPr>
        <w:bidi/>
        <w:rPr>
          <w:rFonts w:cstheme="minorHAnsi"/>
          <w:sz w:val="24"/>
          <w:szCs w:val="24"/>
          <w:rtl/>
        </w:rPr>
      </w:pPr>
    </w:p>
    <w:p w14:paraId="1E12C292" w14:textId="77777777" w:rsidR="00BE2F03" w:rsidRPr="002A5DDA" w:rsidRDefault="00BE2F03" w:rsidP="00BE2F03">
      <w:pPr>
        <w:bidi/>
        <w:rPr>
          <w:rFonts w:cstheme="minorHAnsi"/>
          <w:sz w:val="24"/>
          <w:szCs w:val="24"/>
          <w:rtl/>
        </w:rPr>
      </w:pPr>
    </w:p>
    <w:p w14:paraId="6F37F02B" w14:textId="23841B29" w:rsidR="003705BD" w:rsidRPr="002A5DDA" w:rsidRDefault="003705BD" w:rsidP="00BE2F03">
      <w:pPr>
        <w:bidi/>
        <w:rPr>
          <w:rFonts w:cstheme="minorHAnsi"/>
          <w:sz w:val="24"/>
          <w:szCs w:val="24"/>
          <w:rtl/>
        </w:rPr>
      </w:pPr>
      <w:commentRangeStart w:id="2"/>
      <w:r w:rsidRPr="002A5DDA">
        <w:rPr>
          <w:rFonts w:cstheme="minorHAnsi"/>
          <w:sz w:val="24"/>
          <w:szCs w:val="24"/>
          <w:rtl/>
        </w:rPr>
        <w:t>2</w:t>
      </w:r>
      <w:r w:rsidRPr="002A5DDA">
        <w:rPr>
          <w:rFonts w:cstheme="minorHAnsi"/>
          <w:sz w:val="24"/>
          <w:szCs w:val="24"/>
        </w:rPr>
        <w:t xml:space="preserve"> _ </w:t>
      </w:r>
      <w:r w:rsidRPr="002A5DDA">
        <w:rPr>
          <w:rFonts w:cstheme="minorHAnsi"/>
          <w:sz w:val="24"/>
          <w:szCs w:val="24"/>
          <w:rtl/>
        </w:rPr>
        <w:t>در ابتدای فایل شماره فایل و موضوع سخنرانی (سوره، آیه و یا موضوعات معارفی و...) قید گردد</w:t>
      </w:r>
      <w:r w:rsidRPr="002A5DDA">
        <w:rPr>
          <w:rFonts w:cstheme="minorHAnsi"/>
          <w:sz w:val="24"/>
          <w:szCs w:val="24"/>
        </w:rPr>
        <w:t>.</w:t>
      </w:r>
      <w:commentRangeEnd w:id="2"/>
      <w:r w:rsidR="00BE2F03" w:rsidRPr="002A5DDA">
        <w:rPr>
          <w:rStyle w:val="CommentReference"/>
          <w:rFonts w:cstheme="minorHAnsi"/>
          <w:sz w:val="24"/>
          <w:szCs w:val="24"/>
          <w:rtl/>
        </w:rPr>
        <w:commentReference w:id="2"/>
      </w:r>
    </w:p>
    <w:p w14:paraId="5005A5ED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commentRangeStart w:id="3"/>
      <w:r w:rsidRPr="002A5DDA">
        <w:rPr>
          <w:rFonts w:cstheme="minorHAnsi"/>
          <w:sz w:val="24"/>
          <w:szCs w:val="24"/>
          <w:rtl/>
        </w:rPr>
        <w:t>3</w:t>
      </w:r>
      <w:r w:rsidRPr="002A5DDA">
        <w:rPr>
          <w:rFonts w:cstheme="minorHAnsi"/>
          <w:sz w:val="24"/>
          <w:szCs w:val="24"/>
        </w:rPr>
        <w:t xml:space="preserve">_ </w:t>
      </w:r>
      <w:r w:rsidRPr="002A5DDA">
        <w:rPr>
          <w:rFonts w:cstheme="minorHAnsi"/>
          <w:sz w:val="24"/>
          <w:szCs w:val="24"/>
          <w:rtl/>
        </w:rPr>
        <w:t>متن آیه‌ای که مورد تفسیر سخنرانی است به طور کامل در ابتدای کار آورده شود</w:t>
      </w:r>
      <w:r w:rsidRPr="002A5DDA">
        <w:rPr>
          <w:rFonts w:cstheme="minorHAnsi"/>
          <w:sz w:val="24"/>
          <w:szCs w:val="24"/>
        </w:rPr>
        <w:t>.</w:t>
      </w:r>
      <w:commentRangeEnd w:id="3"/>
      <w:r w:rsidR="00BE2F03" w:rsidRPr="002A5DDA">
        <w:rPr>
          <w:rStyle w:val="CommentReference"/>
          <w:rFonts w:cstheme="minorHAnsi"/>
          <w:sz w:val="24"/>
          <w:szCs w:val="24"/>
          <w:rtl/>
        </w:rPr>
        <w:commentReference w:id="3"/>
      </w:r>
    </w:p>
    <w:p w14:paraId="03BB4E57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4</w:t>
      </w:r>
      <w:r w:rsidRPr="002A5DDA">
        <w:rPr>
          <w:rFonts w:cstheme="minorHAnsi"/>
          <w:sz w:val="24"/>
          <w:szCs w:val="24"/>
        </w:rPr>
        <w:t xml:space="preserve">_ </w:t>
      </w:r>
      <w:r w:rsidRPr="002A5DDA">
        <w:rPr>
          <w:rFonts w:cstheme="minorHAnsi"/>
          <w:sz w:val="24"/>
          <w:szCs w:val="24"/>
          <w:rtl/>
        </w:rPr>
        <w:t>کلیه مطالب تایپ شده جداگانه</w:t>
      </w:r>
      <w:r w:rsidRPr="002A5DDA">
        <w:rPr>
          <w:rFonts w:cstheme="minorHAnsi"/>
          <w:sz w:val="24"/>
          <w:szCs w:val="24"/>
        </w:rPr>
        <w:t xml:space="preserve"> style </w:t>
      </w:r>
      <w:r w:rsidRPr="002A5DDA">
        <w:rPr>
          <w:rFonts w:cstheme="minorHAnsi"/>
          <w:sz w:val="24"/>
          <w:szCs w:val="24"/>
          <w:rtl/>
        </w:rPr>
        <w:t>گذاری شود و در</w:t>
      </w:r>
      <w:r w:rsidRPr="002A5DDA">
        <w:rPr>
          <w:rFonts w:cstheme="minorHAnsi"/>
          <w:sz w:val="24"/>
          <w:szCs w:val="24"/>
        </w:rPr>
        <w:t xml:space="preserve"> style</w:t>
      </w:r>
      <w:r w:rsidRPr="002A5DDA">
        <w:rPr>
          <w:rFonts w:cstheme="minorHAnsi"/>
          <w:sz w:val="24"/>
          <w:szCs w:val="24"/>
          <w:rtl/>
        </w:rPr>
        <w:t>ها موارد زیر رعایت شود</w:t>
      </w:r>
      <w:r w:rsidRPr="002A5DDA">
        <w:rPr>
          <w:rFonts w:cstheme="minorHAnsi"/>
          <w:sz w:val="24"/>
          <w:szCs w:val="24"/>
        </w:rPr>
        <w:t>:</w:t>
      </w:r>
    </w:p>
    <w:p w14:paraId="43B91FE5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در استایل تیتر : فونت</w:t>
      </w:r>
      <w:r w:rsidRPr="002A5DDA">
        <w:rPr>
          <w:rFonts w:cstheme="minorHAnsi"/>
          <w:sz w:val="24"/>
          <w:szCs w:val="24"/>
        </w:rPr>
        <w:t xml:space="preserve">(B </w:t>
      </w:r>
      <w:proofErr w:type="spellStart"/>
      <w:r w:rsidRPr="002A5DDA">
        <w:rPr>
          <w:rFonts w:cstheme="minorHAnsi"/>
          <w:sz w:val="24"/>
          <w:szCs w:val="24"/>
        </w:rPr>
        <w:t>Titr</w:t>
      </w:r>
      <w:proofErr w:type="spellEnd"/>
      <w:r w:rsidRPr="002A5DDA">
        <w:rPr>
          <w:rFonts w:cstheme="minorHAnsi"/>
          <w:sz w:val="24"/>
          <w:szCs w:val="24"/>
        </w:rPr>
        <w:t xml:space="preserve">) _ </w:t>
      </w:r>
      <w:r w:rsidRPr="002A5DDA">
        <w:rPr>
          <w:rFonts w:cstheme="minorHAnsi"/>
          <w:sz w:val="24"/>
          <w:szCs w:val="24"/>
          <w:rtl/>
        </w:rPr>
        <w:t>سایز</w:t>
      </w:r>
      <w:r w:rsidRPr="002A5DDA">
        <w:rPr>
          <w:rFonts w:cstheme="minorHAnsi"/>
          <w:sz w:val="24"/>
          <w:szCs w:val="24"/>
        </w:rPr>
        <w:t xml:space="preserve"> (13)  </w:t>
      </w:r>
    </w:p>
    <w:p w14:paraId="30096830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در استایل متن : فونت</w:t>
      </w:r>
      <w:r w:rsidRPr="002A5DDA">
        <w:rPr>
          <w:rFonts w:cstheme="minorHAnsi"/>
          <w:sz w:val="24"/>
          <w:szCs w:val="24"/>
        </w:rPr>
        <w:t xml:space="preserve">(B </w:t>
      </w:r>
      <w:proofErr w:type="spellStart"/>
      <w:r w:rsidRPr="002A5DDA">
        <w:rPr>
          <w:rFonts w:cstheme="minorHAnsi"/>
          <w:sz w:val="24"/>
          <w:szCs w:val="24"/>
        </w:rPr>
        <w:t>Zar</w:t>
      </w:r>
      <w:proofErr w:type="spellEnd"/>
      <w:r w:rsidRPr="002A5DDA">
        <w:rPr>
          <w:rFonts w:cstheme="minorHAnsi"/>
          <w:sz w:val="24"/>
          <w:szCs w:val="24"/>
        </w:rPr>
        <w:t xml:space="preserve">) – </w:t>
      </w:r>
      <w:r w:rsidRPr="002A5DDA">
        <w:rPr>
          <w:rFonts w:cstheme="minorHAnsi"/>
          <w:sz w:val="24"/>
          <w:szCs w:val="24"/>
          <w:rtl/>
        </w:rPr>
        <w:t>سایز</w:t>
      </w:r>
      <w:r w:rsidRPr="002A5DDA">
        <w:rPr>
          <w:rFonts w:cstheme="minorHAnsi"/>
          <w:sz w:val="24"/>
          <w:szCs w:val="24"/>
        </w:rPr>
        <w:t xml:space="preserve"> (14)</w:t>
      </w:r>
    </w:p>
    <w:p w14:paraId="73EEC4AA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در استایل عربی : فونت</w:t>
      </w:r>
      <w:commentRangeStart w:id="4"/>
      <w:r w:rsidRPr="002A5DDA">
        <w:rPr>
          <w:rFonts w:cstheme="minorHAnsi"/>
          <w:sz w:val="24"/>
          <w:szCs w:val="24"/>
        </w:rPr>
        <w:t>( B Mitra</w:t>
      </w:r>
      <w:commentRangeEnd w:id="4"/>
      <w:r w:rsidR="00BE2F03" w:rsidRPr="002A5DDA">
        <w:rPr>
          <w:rStyle w:val="CommentReference"/>
          <w:rFonts w:cstheme="minorHAnsi"/>
          <w:sz w:val="24"/>
          <w:szCs w:val="24"/>
          <w:rtl/>
        </w:rPr>
        <w:commentReference w:id="4"/>
      </w:r>
      <w:r w:rsidRPr="002A5DDA">
        <w:rPr>
          <w:rFonts w:cstheme="minorHAnsi"/>
          <w:sz w:val="24"/>
          <w:szCs w:val="24"/>
        </w:rPr>
        <w:t xml:space="preserve">)_ </w:t>
      </w:r>
      <w:r w:rsidRPr="002A5DDA">
        <w:rPr>
          <w:rFonts w:cstheme="minorHAnsi"/>
          <w:sz w:val="24"/>
          <w:szCs w:val="24"/>
          <w:rtl/>
        </w:rPr>
        <w:t>سایز</w:t>
      </w:r>
      <w:r w:rsidRPr="002A5DDA">
        <w:rPr>
          <w:rFonts w:cstheme="minorHAnsi"/>
          <w:sz w:val="24"/>
          <w:szCs w:val="24"/>
        </w:rPr>
        <w:t>(14)</w:t>
      </w:r>
    </w:p>
    <w:p w14:paraId="29FB95AF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در استایل ترجمه: فونت</w:t>
      </w:r>
      <w:r w:rsidRPr="002A5DDA">
        <w:rPr>
          <w:rFonts w:cstheme="minorHAnsi"/>
          <w:sz w:val="24"/>
          <w:szCs w:val="24"/>
        </w:rPr>
        <w:t xml:space="preserve"> (B Nazanin) _ </w:t>
      </w:r>
      <w:r w:rsidRPr="002A5DDA">
        <w:rPr>
          <w:rFonts w:cstheme="minorHAnsi"/>
          <w:sz w:val="24"/>
          <w:szCs w:val="24"/>
          <w:rtl/>
        </w:rPr>
        <w:t>سایز</w:t>
      </w:r>
      <w:r w:rsidRPr="002A5DDA">
        <w:rPr>
          <w:rFonts w:cstheme="minorHAnsi"/>
          <w:sz w:val="24"/>
          <w:szCs w:val="24"/>
        </w:rPr>
        <w:t>(13)</w:t>
      </w:r>
    </w:p>
    <w:p w14:paraId="33AA3204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در استایل پاورقی : فونت</w:t>
      </w:r>
      <w:r w:rsidRPr="002A5DDA">
        <w:rPr>
          <w:rFonts w:cstheme="minorHAnsi"/>
          <w:sz w:val="24"/>
          <w:szCs w:val="24"/>
        </w:rPr>
        <w:t xml:space="preserve"> (B Roya) _ </w:t>
      </w:r>
      <w:r w:rsidRPr="002A5DDA">
        <w:rPr>
          <w:rFonts w:cstheme="minorHAnsi"/>
          <w:sz w:val="24"/>
          <w:szCs w:val="24"/>
          <w:rtl/>
        </w:rPr>
        <w:t>سایز</w:t>
      </w:r>
      <w:r w:rsidRPr="002A5DDA">
        <w:rPr>
          <w:rFonts w:cstheme="minorHAnsi"/>
          <w:sz w:val="24"/>
          <w:szCs w:val="24"/>
        </w:rPr>
        <w:t>(9)</w:t>
      </w:r>
    </w:p>
    <w:p w14:paraId="234D9C52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5</w:t>
      </w:r>
      <w:r w:rsidRPr="002A5DDA">
        <w:rPr>
          <w:rFonts w:cstheme="minorHAnsi"/>
          <w:sz w:val="24"/>
          <w:szCs w:val="24"/>
        </w:rPr>
        <w:t xml:space="preserve">_ </w:t>
      </w:r>
      <w:r w:rsidRPr="002A5DDA">
        <w:rPr>
          <w:rFonts w:cstheme="minorHAnsi"/>
          <w:sz w:val="24"/>
          <w:szCs w:val="24"/>
          <w:rtl/>
        </w:rPr>
        <w:t xml:space="preserve">کلمات دو بخشی مانند می‌شود، نمی‌خواهد،برنامه‌های و ... </w:t>
      </w:r>
      <w:commentRangeStart w:id="5"/>
      <w:r w:rsidRPr="002A5DDA">
        <w:rPr>
          <w:rFonts w:cstheme="minorHAnsi"/>
          <w:sz w:val="24"/>
          <w:szCs w:val="24"/>
          <w:rtl/>
        </w:rPr>
        <w:t xml:space="preserve">در حالت نچسبیده و بدون فاصله </w:t>
      </w:r>
      <w:commentRangeEnd w:id="5"/>
      <w:r w:rsidR="00BE2F03" w:rsidRPr="002A5DDA">
        <w:rPr>
          <w:rStyle w:val="CommentReference"/>
          <w:rFonts w:cstheme="minorHAnsi"/>
          <w:sz w:val="24"/>
          <w:szCs w:val="24"/>
          <w:rtl/>
        </w:rPr>
        <w:commentReference w:id="5"/>
      </w:r>
      <w:r w:rsidRPr="002A5DDA">
        <w:rPr>
          <w:rFonts w:cstheme="minorHAnsi"/>
          <w:sz w:val="24"/>
          <w:szCs w:val="24"/>
          <w:rtl/>
        </w:rPr>
        <w:t>تایپ گردد</w:t>
      </w:r>
      <w:r w:rsidRPr="002A5DDA">
        <w:rPr>
          <w:rFonts w:cstheme="minorHAnsi"/>
          <w:sz w:val="24"/>
          <w:szCs w:val="24"/>
        </w:rPr>
        <w:t xml:space="preserve">. </w:t>
      </w:r>
    </w:p>
    <w:p w14:paraId="7372B999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(می کند : می‌کند _ برنامه های:برنامه‌های و ...) جهت این کار می‌توانید از کد</w:t>
      </w:r>
      <w:commentRangeStart w:id="6"/>
      <w:r w:rsidRPr="002A5DDA">
        <w:rPr>
          <w:rFonts w:cstheme="minorHAnsi"/>
          <w:sz w:val="24"/>
          <w:szCs w:val="24"/>
          <w:rtl/>
        </w:rPr>
        <w:t xml:space="preserve"> 0157</w:t>
      </w:r>
      <w:r w:rsidRPr="002A5DDA">
        <w:rPr>
          <w:rFonts w:cstheme="minorHAnsi"/>
          <w:sz w:val="24"/>
          <w:szCs w:val="24"/>
        </w:rPr>
        <w:t xml:space="preserve">+Alt  </w:t>
      </w:r>
      <w:r w:rsidRPr="002A5DDA">
        <w:rPr>
          <w:rFonts w:cstheme="minorHAnsi"/>
          <w:sz w:val="24"/>
          <w:szCs w:val="24"/>
          <w:rtl/>
        </w:rPr>
        <w:t>ا</w:t>
      </w:r>
      <w:commentRangeEnd w:id="6"/>
      <w:r w:rsidR="00BE2F03" w:rsidRPr="002A5DDA">
        <w:rPr>
          <w:rStyle w:val="CommentReference"/>
          <w:rFonts w:cstheme="minorHAnsi"/>
          <w:sz w:val="24"/>
          <w:szCs w:val="24"/>
          <w:rtl/>
        </w:rPr>
        <w:commentReference w:id="6"/>
      </w:r>
      <w:r w:rsidRPr="002A5DDA">
        <w:rPr>
          <w:rFonts w:cstheme="minorHAnsi"/>
          <w:sz w:val="24"/>
          <w:szCs w:val="24"/>
          <w:rtl/>
        </w:rPr>
        <w:t>ستفاده نمایید</w:t>
      </w:r>
      <w:r w:rsidRPr="002A5DDA">
        <w:rPr>
          <w:rFonts w:cstheme="minorHAnsi"/>
          <w:sz w:val="24"/>
          <w:szCs w:val="24"/>
        </w:rPr>
        <w:t>.</w:t>
      </w:r>
    </w:p>
    <w:p w14:paraId="13470B2F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6</w:t>
      </w:r>
      <w:r w:rsidRPr="002A5DDA">
        <w:rPr>
          <w:rFonts w:cstheme="minorHAnsi"/>
          <w:sz w:val="24"/>
          <w:szCs w:val="24"/>
        </w:rPr>
        <w:t xml:space="preserve">_ </w:t>
      </w:r>
      <w:r w:rsidRPr="002A5DDA">
        <w:rPr>
          <w:rFonts w:cstheme="minorHAnsi"/>
          <w:sz w:val="24"/>
          <w:szCs w:val="24"/>
          <w:rtl/>
        </w:rPr>
        <w:t>ذکر منبع در پاورقی طبق موارد زیر درج گردد</w:t>
      </w:r>
      <w:r w:rsidRPr="002A5DDA">
        <w:rPr>
          <w:rFonts w:cstheme="minorHAnsi"/>
          <w:sz w:val="24"/>
          <w:szCs w:val="24"/>
        </w:rPr>
        <w:t>:</w:t>
      </w:r>
    </w:p>
    <w:p w14:paraId="2784D36E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</w:rPr>
        <w:t xml:space="preserve"> </w:t>
      </w:r>
      <w:r w:rsidRPr="002A5DDA">
        <w:rPr>
          <w:rFonts w:cstheme="minorHAnsi"/>
          <w:sz w:val="24"/>
          <w:szCs w:val="24"/>
          <w:rtl/>
        </w:rPr>
        <w:t>در صورتی که ارجاع به قرآن کریم می‌شود : 1_ سوره‌ی (نام سوره)، آیه‌ی(شماره آیه)</w:t>
      </w:r>
      <w:r w:rsidRPr="002A5DDA">
        <w:rPr>
          <w:rFonts w:cstheme="minorHAnsi"/>
          <w:sz w:val="24"/>
          <w:szCs w:val="24"/>
        </w:rPr>
        <w:t xml:space="preserve">. </w:t>
      </w:r>
    </w:p>
    <w:p w14:paraId="2DAFF622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در صورتی که ارجاع به کتاب دیگری می‌شود : 1_ نام کتاب، جلد (شماره جلد)، صفحه‌ی (شماره صفحه)</w:t>
      </w:r>
      <w:r w:rsidRPr="002A5DDA">
        <w:rPr>
          <w:rFonts w:cstheme="minorHAnsi"/>
          <w:sz w:val="24"/>
          <w:szCs w:val="24"/>
        </w:rPr>
        <w:t>.</w:t>
      </w:r>
    </w:p>
    <w:p w14:paraId="528241A7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commentRangeStart w:id="7"/>
      <w:r w:rsidRPr="002A5DDA">
        <w:rPr>
          <w:rFonts w:cstheme="minorHAnsi"/>
          <w:sz w:val="24"/>
          <w:szCs w:val="24"/>
          <w:rtl/>
        </w:rPr>
        <w:t xml:space="preserve">توجه داشته باشید که می‌بایست از </w:t>
      </w:r>
      <w:commentRangeStart w:id="8"/>
      <w:r w:rsidRPr="002A5DDA">
        <w:rPr>
          <w:rFonts w:cstheme="minorHAnsi"/>
          <w:sz w:val="24"/>
          <w:szCs w:val="24"/>
          <w:rtl/>
        </w:rPr>
        <w:t xml:space="preserve">منابع معتبر </w:t>
      </w:r>
      <w:commentRangeEnd w:id="8"/>
      <w:r w:rsidR="00BE2F03" w:rsidRPr="002A5DDA">
        <w:rPr>
          <w:rStyle w:val="CommentReference"/>
          <w:rFonts w:cstheme="minorHAnsi"/>
          <w:sz w:val="24"/>
          <w:szCs w:val="24"/>
          <w:rtl/>
        </w:rPr>
        <w:commentReference w:id="8"/>
      </w:r>
      <w:r w:rsidRPr="002A5DDA">
        <w:rPr>
          <w:rFonts w:cstheme="minorHAnsi"/>
          <w:sz w:val="24"/>
          <w:szCs w:val="24"/>
          <w:rtl/>
        </w:rPr>
        <w:t>استفاده شود و در صورتی که منابع از سایت‌ها استخراج گردیده توجه داشته باشید که سایت مورد استفاده سایت معتبری باشد و آدرس سایت را در انتهای منبع ذکر نمایید</w:t>
      </w:r>
      <w:r w:rsidRPr="002A5DDA">
        <w:rPr>
          <w:rFonts w:cstheme="minorHAnsi"/>
          <w:sz w:val="24"/>
          <w:szCs w:val="24"/>
        </w:rPr>
        <w:t>.</w:t>
      </w:r>
      <w:commentRangeEnd w:id="7"/>
      <w:r w:rsidR="00BE2F03" w:rsidRPr="002A5DDA">
        <w:rPr>
          <w:rStyle w:val="CommentReference"/>
          <w:rFonts w:cstheme="minorHAnsi"/>
          <w:sz w:val="24"/>
          <w:szCs w:val="24"/>
          <w:rtl/>
        </w:rPr>
        <w:commentReference w:id="7"/>
      </w:r>
    </w:p>
    <w:p w14:paraId="6A1D928F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commentRangeStart w:id="9"/>
      <w:r w:rsidRPr="002A5DDA">
        <w:rPr>
          <w:rFonts w:cstheme="minorHAnsi"/>
          <w:sz w:val="24"/>
          <w:szCs w:val="24"/>
          <w:rtl/>
        </w:rPr>
        <w:t>7</w:t>
      </w:r>
      <w:r w:rsidRPr="002A5DDA">
        <w:rPr>
          <w:rFonts w:cstheme="minorHAnsi"/>
          <w:sz w:val="24"/>
          <w:szCs w:val="24"/>
        </w:rPr>
        <w:t xml:space="preserve">_ </w:t>
      </w:r>
      <w:r w:rsidRPr="002A5DDA">
        <w:rPr>
          <w:rFonts w:cstheme="minorHAnsi"/>
          <w:sz w:val="24"/>
          <w:szCs w:val="24"/>
          <w:rtl/>
        </w:rPr>
        <w:t>آیات و متون عربی که قابل جداسازی از متن می‌باشند جداسازی شوند‌ (در سطر جداگانه آورده شود) و حتماً قبل و بعد آیات و متون عربی از گیومه«» استفاده شود</w:t>
      </w:r>
      <w:r w:rsidRPr="002A5DDA">
        <w:rPr>
          <w:rFonts w:cstheme="minorHAnsi"/>
          <w:sz w:val="24"/>
          <w:szCs w:val="24"/>
        </w:rPr>
        <w:t>.</w:t>
      </w:r>
      <w:commentRangeEnd w:id="9"/>
      <w:r w:rsidR="00345E40" w:rsidRPr="002A5DDA">
        <w:rPr>
          <w:rStyle w:val="CommentReference"/>
          <w:rFonts w:cstheme="minorHAnsi"/>
          <w:sz w:val="24"/>
          <w:szCs w:val="24"/>
          <w:rtl/>
        </w:rPr>
        <w:commentReference w:id="9"/>
      </w:r>
    </w:p>
    <w:p w14:paraId="0B8C7190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lastRenderedPageBreak/>
        <w:t>8</w:t>
      </w:r>
      <w:r w:rsidRPr="002A5DDA">
        <w:rPr>
          <w:rFonts w:cstheme="minorHAnsi"/>
          <w:sz w:val="24"/>
          <w:szCs w:val="24"/>
        </w:rPr>
        <w:t xml:space="preserve">_ </w:t>
      </w:r>
      <w:r w:rsidRPr="002A5DDA">
        <w:rPr>
          <w:rFonts w:cstheme="minorHAnsi"/>
          <w:sz w:val="24"/>
          <w:szCs w:val="24"/>
          <w:rtl/>
        </w:rPr>
        <w:t>در صورتی که آیات و متون عربی در سخنرانی ترجمه شده‌اند در سطر بعدی و جدا از متن آورده شود و نیازی به گیومه نیست</w:t>
      </w:r>
      <w:r w:rsidRPr="002A5DDA">
        <w:rPr>
          <w:rFonts w:cstheme="minorHAnsi"/>
          <w:sz w:val="24"/>
          <w:szCs w:val="24"/>
        </w:rPr>
        <w:t>.</w:t>
      </w:r>
    </w:p>
    <w:p w14:paraId="25ED4D39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commentRangeStart w:id="10"/>
      <w:commentRangeStart w:id="11"/>
      <w:r w:rsidRPr="002A5DDA">
        <w:rPr>
          <w:rFonts w:cstheme="minorHAnsi"/>
          <w:sz w:val="24"/>
          <w:szCs w:val="24"/>
        </w:rPr>
        <w:t>•</w:t>
      </w:r>
      <w:r w:rsidRPr="002A5DDA">
        <w:rPr>
          <w:rFonts w:cstheme="minorHAnsi"/>
          <w:sz w:val="24"/>
          <w:szCs w:val="24"/>
        </w:rPr>
        <w:tab/>
      </w:r>
      <w:r w:rsidRPr="002A5DDA">
        <w:rPr>
          <w:rFonts w:cstheme="minorHAnsi"/>
          <w:sz w:val="24"/>
          <w:szCs w:val="24"/>
          <w:rtl/>
        </w:rPr>
        <w:t>شماره ارجاع پاورقی در انتهای متن عربی آورده شود نه ترجمه‌ی آن</w:t>
      </w:r>
      <w:r w:rsidRPr="002A5DDA">
        <w:rPr>
          <w:rFonts w:cstheme="minorHAnsi"/>
          <w:sz w:val="24"/>
          <w:szCs w:val="24"/>
        </w:rPr>
        <w:t>.</w:t>
      </w:r>
      <w:commentRangeEnd w:id="10"/>
      <w:r w:rsidR="00452ACF" w:rsidRPr="002A5DDA">
        <w:rPr>
          <w:rStyle w:val="CommentReference"/>
          <w:rFonts w:cstheme="minorHAnsi"/>
          <w:sz w:val="24"/>
          <w:szCs w:val="24"/>
          <w:rtl/>
        </w:rPr>
        <w:commentReference w:id="10"/>
      </w:r>
      <w:commentRangeEnd w:id="11"/>
      <w:r w:rsidR="008D4423">
        <w:rPr>
          <w:rStyle w:val="CommentReference"/>
          <w:rtl/>
        </w:rPr>
        <w:commentReference w:id="11"/>
      </w:r>
    </w:p>
    <w:p w14:paraId="1BB8481E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9</w:t>
      </w:r>
      <w:r w:rsidRPr="002A5DDA">
        <w:rPr>
          <w:rFonts w:cstheme="minorHAnsi"/>
          <w:sz w:val="24"/>
          <w:szCs w:val="24"/>
        </w:rPr>
        <w:t xml:space="preserve"> _ </w:t>
      </w:r>
      <w:r w:rsidRPr="002A5DDA">
        <w:rPr>
          <w:rFonts w:cstheme="minorHAnsi"/>
          <w:sz w:val="24"/>
          <w:szCs w:val="24"/>
          <w:rtl/>
        </w:rPr>
        <w:t>شماره صفحه در بخش پایینی و وسط صفحه درج گردد</w:t>
      </w:r>
      <w:r w:rsidRPr="002A5DDA">
        <w:rPr>
          <w:rFonts w:cstheme="minorHAnsi"/>
          <w:sz w:val="24"/>
          <w:szCs w:val="24"/>
        </w:rPr>
        <w:t>.</w:t>
      </w:r>
    </w:p>
    <w:p w14:paraId="07B37A86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10</w:t>
      </w:r>
      <w:r w:rsidRPr="002A5DDA">
        <w:rPr>
          <w:rFonts w:cstheme="minorHAnsi"/>
          <w:sz w:val="24"/>
          <w:szCs w:val="24"/>
        </w:rPr>
        <w:t xml:space="preserve">_ </w:t>
      </w:r>
      <w:r w:rsidRPr="002A5DDA">
        <w:rPr>
          <w:rFonts w:cstheme="minorHAnsi"/>
          <w:sz w:val="24"/>
          <w:szCs w:val="24"/>
          <w:rtl/>
        </w:rPr>
        <w:t>آیات و روایات و متون عربی باید دارای اعراب صحیح و در کل متن به کلمات تشدید دار دقت شود و تشدید گذاری شود</w:t>
      </w:r>
      <w:r w:rsidRPr="002A5DDA">
        <w:rPr>
          <w:rFonts w:cstheme="minorHAnsi"/>
          <w:sz w:val="24"/>
          <w:szCs w:val="24"/>
        </w:rPr>
        <w:t>.</w:t>
      </w:r>
    </w:p>
    <w:p w14:paraId="0B700F12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11</w:t>
      </w:r>
      <w:r w:rsidRPr="002A5DDA">
        <w:rPr>
          <w:rFonts w:cstheme="minorHAnsi"/>
          <w:sz w:val="24"/>
          <w:szCs w:val="24"/>
        </w:rPr>
        <w:t xml:space="preserve">_  </w:t>
      </w:r>
      <w:r w:rsidRPr="002A5DDA">
        <w:rPr>
          <w:rFonts w:cstheme="minorHAnsi"/>
          <w:sz w:val="24"/>
          <w:szCs w:val="24"/>
          <w:rtl/>
        </w:rPr>
        <w:t>حرف ی در برخی موارد به صورت ي تایپ می‌شود و می‌بایست تصحیح شود.(ی بدون نقطه صحیح است حتی در متون عربی)</w:t>
      </w:r>
    </w:p>
    <w:p w14:paraId="64FED557" w14:textId="0EEAE58F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12</w:t>
      </w:r>
      <w:r w:rsidRPr="002A5DDA">
        <w:rPr>
          <w:rFonts w:cstheme="minorHAnsi"/>
          <w:sz w:val="24"/>
          <w:szCs w:val="24"/>
        </w:rPr>
        <w:t xml:space="preserve">_ </w:t>
      </w:r>
      <w:r w:rsidRPr="002A5DDA">
        <w:rPr>
          <w:rFonts w:cstheme="minorHAnsi"/>
          <w:sz w:val="24"/>
          <w:szCs w:val="24"/>
          <w:rtl/>
        </w:rPr>
        <w:t>علایمی همچون ؟ ! ، .  و... به کلمه قبل خود می‌چسبند و از کلمه بعد خود یک فاصله می‌گیرند</w:t>
      </w:r>
      <w:r w:rsidRPr="002A5DDA">
        <w:rPr>
          <w:rFonts w:cstheme="minorHAnsi"/>
          <w:sz w:val="24"/>
          <w:szCs w:val="24"/>
        </w:rPr>
        <w:t>.</w:t>
      </w:r>
    </w:p>
    <w:p w14:paraId="1CD2851B" w14:textId="77777777" w:rsidR="002A5DDA" w:rsidRDefault="00452ACF" w:rsidP="002A5DDA">
      <w:pPr>
        <w:bidi/>
        <w:rPr>
          <w:rFonts w:cstheme="minorHAnsi"/>
          <w:sz w:val="24"/>
          <w:szCs w:val="24"/>
          <w:rtl/>
        </w:rPr>
      </w:pPr>
      <w:commentRangeStart w:id="13"/>
      <w:r w:rsidRPr="002A5DDA">
        <w:rPr>
          <w:rFonts w:cstheme="minorHAnsi"/>
          <w:sz w:val="24"/>
          <w:szCs w:val="24"/>
          <w:rtl/>
        </w:rPr>
        <w:t>13</w:t>
      </w:r>
      <w:commentRangeEnd w:id="13"/>
      <w:r w:rsidRPr="002A5DDA">
        <w:rPr>
          <w:rStyle w:val="CommentReference"/>
          <w:rFonts w:cstheme="minorHAnsi"/>
          <w:sz w:val="24"/>
          <w:szCs w:val="24"/>
          <w:rtl/>
        </w:rPr>
        <w:commentReference w:id="13"/>
      </w:r>
      <w:r w:rsidR="002A5DDA">
        <w:rPr>
          <w:rFonts w:cstheme="minorHAnsi" w:hint="cs"/>
          <w:sz w:val="24"/>
          <w:szCs w:val="24"/>
          <w:rtl/>
        </w:rPr>
        <w:t>-</w:t>
      </w:r>
    </w:p>
    <w:p w14:paraId="5E4F0858" w14:textId="26BD8E01" w:rsidR="00452ACF" w:rsidRPr="002A5DDA" w:rsidRDefault="00452ACF" w:rsidP="002A5DDA">
      <w:pPr>
        <w:bidi/>
        <w:rPr>
          <w:rFonts w:cstheme="minorHAnsi"/>
          <w:sz w:val="24"/>
          <w:szCs w:val="24"/>
          <w:rtl/>
          <w:lang w:bidi="fa-IR"/>
        </w:rPr>
      </w:pPr>
      <w:commentRangeStart w:id="14"/>
      <w:r w:rsidRPr="002A5DDA">
        <w:rPr>
          <w:rFonts w:cstheme="minorHAnsi"/>
          <w:sz w:val="24"/>
          <w:szCs w:val="24"/>
          <w:rtl/>
        </w:rPr>
        <w:t>14</w:t>
      </w:r>
      <w:commentRangeEnd w:id="14"/>
      <w:r w:rsidR="00A871B3">
        <w:rPr>
          <w:rStyle w:val="CommentReference"/>
          <w:rtl/>
        </w:rPr>
        <w:commentReference w:id="14"/>
      </w:r>
      <w:r w:rsidR="002A5DDA">
        <w:rPr>
          <w:rFonts w:cstheme="minorHAnsi" w:hint="cs"/>
          <w:sz w:val="24"/>
          <w:szCs w:val="24"/>
          <w:rtl/>
        </w:rPr>
        <w:t>-</w:t>
      </w:r>
    </w:p>
    <w:p w14:paraId="1F4B6677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</w:rPr>
        <w:t xml:space="preserve"> </w:t>
      </w:r>
      <w:r w:rsidRPr="002A5DDA">
        <w:rPr>
          <w:rFonts w:cstheme="minorHAnsi"/>
          <w:sz w:val="24"/>
          <w:szCs w:val="24"/>
          <w:rtl/>
        </w:rPr>
        <w:t>تذکرات</w:t>
      </w:r>
      <w:r w:rsidRPr="002A5DDA">
        <w:rPr>
          <w:rFonts w:cstheme="minorHAnsi"/>
          <w:sz w:val="24"/>
          <w:szCs w:val="24"/>
        </w:rPr>
        <w:t>:</w:t>
      </w:r>
    </w:p>
    <w:p w14:paraId="2AA6A060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تذکر 1: در تمام مراحل هیچگونه دخل و تصرف محتوایی در مطالب نشود و مطالب باید مطابق با سخنرانی باشد</w:t>
      </w:r>
      <w:r w:rsidRPr="002A5DDA">
        <w:rPr>
          <w:rFonts w:cstheme="minorHAnsi"/>
          <w:sz w:val="24"/>
          <w:szCs w:val="24"/>
        </w:rPr>
        <w:t>.</w:t>
      </w:r>
    </w:p>
    <w:p w14:paraId="55633EBE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تذکر 2: در تمام مراحل اصل امانتداری رعایت شده و بدون اجازه انتشارات هیچ فایلی اعم از متن یا صوت را چه فردی یا اجتماعی منتشر ننمایید</w:t>
      </w:r>
      <w:r w:rsidRPr="002A5DDA">
        <w:rPr>
          <w:rFonts w:cstheme="minorHAnsi"/>
          <w:sz w:val="24"/>
          <w:szCs w:val="24"/>
        </w:rPr>
        <w:t>.</w:t>
      </w:r>
    </w:p>
    <w:p w14:paraId="350A929F" w14:textId="7924B211" w:rsidR="00595279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تذکر 3 : در صورت هرگونه سوال، انتقاد، پیشنهاد با تلفن‌ 02155384790 تماس حاصل نمایید.</w:t>
      </w:r>
    </w:p>
    <w:p w14:paraId="0FD01D81" w14:textId="3E08A3EC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</w:p>
    <w:p w14:paraId="6C856834" w14:textId="54FB7A11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</w:p>
    <w:p w14:paraId="31BEAA82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مشخصات فرد تایپ کننده</w:t>
      </w:r>
    </w:p>
    <w:p w14:paraId="7AA01D6E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1</w:t>
      </w:r>
      <w:r w:rsidRPr="002A5DDA">
        <w:rPr>
          <w:rFonts w:cstheme="minorHAnsi"/>
          <w:sz w:val="24"/>
          <w:szCs w:val="24"/>
        </w:rPr>
        <w:t xml:space="preserve">_  </w:t>
      </w:r>
      <w:r w:rsidRPr="002A5DDA">
        <w:rPr>
          <w:rFonts w:cstheme="minorHAnsi"/>
          <w:sz w:val="24"/>
          <w:szCs w:val="24"/>
          <w:rtl/>
        </w:rPr>
        <w:t>فرد شیعه و مذهبی باشد. (تا حدی با متون مذهبی آشنا باشد)</w:t>
      </w:r>
      <w:r w:rsidRPr="002A5DDA">
        <w:rPr>
          <w:rFonts w:cstheme="minorHAnsi"/>
          <w:sz w:val="24"/>
          <w:szCs w:val="24"/>
        </w:rPr>
        <w:t xml:space="preserve"> </w:t>
      </w:r>
    </w:p>
    <w:p w14:paraId="6B960DDA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2</w:t>
      </w:r>
      <w:r w:rsidRPr="002A5DDA">
        <w:rPr>
          <w:rFonts w:cstheme="minorHAnsi"/>
          <w:sz w:val="24"/>
          <w:szCs w:val="24"/>
        </w:rPr>
        <w:t xml:space="preserve"> _ </w:t>
      </w:r>
      <w:r w:rsidRPr="002A5DDA">
        <w:rPr>
          <w:rFonts w:cstheme="minorHAnsi"/>
          <w:sz w:val="24"/>
          <w:szCs w:val="24"/>
          <w:rtl/>
        </w:rPr>
        <w:t>به تایپ تسلط کامل باشد</w:t>
      </w:r>
      <w:r w:rsidRPr="002A5DDA">
        <w:rPr>
          <w:rFonts w:cstheme="minorHAnsi"/>
          <w:sz w:val="24"/>
          <w:szCs w:val="24"/>
        </w:rPr>
        <w:t xml:space="preserve">. </w:t>
      </w:r>
    </w:p>
    <w:p w14:paraId="769E5F00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3</w:t>
      </w:r>
      <w:r w:rsidRPr="002A5DDA">
        <w:rPr>
          <w:rFonts w:cstheme="minorHAnsi"/>
          <w:sz w:val="24"/>
          <w:szCs w:val="24"/>
        </w:rPr>
        <w:t xml:space="preserve">_ </w:t>
      </w:r>
      <w:r w:rsidRPr="002A5DDA">
        <w:rPr>
          <w:rFonts w:cstheme="minorHAnsi"/>
          <w:sz w:val="24"/>
          <w:szCs w:val="24"/>
          <w:rtl/>
        </w:rPr>
        <w:t>با حوصله و دارای دقت بالا باشد</w:t>
      </w:r>
      <w:r w:rsidRPr="002A5DDA">
        <w:rPr>
          <w:rFonts w:cstheme="minorHAnsi"/>
          <w:sz w:val="24"/>
          <w:szCs w:val="24"/>
        </w:rPr>
        <w:t>.</w:t>
      </w:r>
    </w:p>
    <w:p w14:paraId="34AF781D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4</w:t>
      </w:r>
      <w:r w:rsidRPr="002A5DDA">
        <w:rPr>
          <w:rFonts w:cstheme="minorHAnsi"/>
          <w:sz w:val="24"/>
          <w:szCs w:val="24"/>
        </w:rPr>
        <w:t xml:space="preserve">_  </w:t>
      </w:r>
      <w:r w:rsidRPr="002A5DDA">
        <w:rPr>
          <w:rFonts w:cstheme="minorHAnsi"/>
          <w:sz w:val="24"/>
          <w:szCs w:val="24"/>
          <w:rtl/>
        </w:rPr>
        <w:t>برای کیفیت کار اهمیت بالایی قائل باشد و کمیّت را فدای کیفیت نکند</w:t>
      </w:r>
      <w:r w:rsidRPr="002A5DDA">
        <w:rPr>
          <w:rFonts w:cstheme="minorHAnsi"/>
          <w:sz w:val="24"/>
          <w:szCs w:val="24"/>
        </w:rPr>
        <w:t>.</w:t>
      </w:r>
    </w:p>
    <w:p w14:paraId="4A9FC6C7" w14:textId="77777777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5</w:t>
      </w:r>
      <w:r w:rsidRPr="002A5DDA">
        <w:rPr>
          <w:rFonts w:cstheme="minorHAnsi"/>
          <w:sz w:val="24"/>
          <w:szCs w:val="24"/>
        </w:rPr>
        <w:t xml:space="preserve">_ </w:t>
      </w:r>
      <w:r w:rsidRPr="002A5DDA">
        <w:rPr>
          <w:rFonts w:cstheme="minorHAnsi"/>
          <w:sz w:val="24"/>
          <w:szCs w:val="24"/>
          <w:rtl/>
        </w:rPr>
        <w:t>معنویت کار و اجر اخروی آن را درنظر بگیرد و  دید درآمدزایی صرف نداشته باشد</w:t>
      </w:r>
      <w:r w:rsidRPr="002A5DDA">
        <w:rPr>
          <w:rFonts w:cstheme="minorHAnsi"/>
          <w:sz w:val="24"/>
          <w:szCs w:val="24"/>
        </w:rPr>
        <w:t>.</w:t>
      </w:r>
    </w:p>
    <w:p w14:paraId="4E86BCA9" w14:textId="161F7780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  <w:r w:rsidRPr="002A5DDA">
        <w:rPr>
          <w:rFonts w:cstheme="minorHAnsi"/>
          <w:sz w:val="24"/>
          <w:szCs w:val="24"/>
          <w:rtl/>
        </w:rPr>
        <w:t>پ6_ سابقه کارهایی از این قبیل را داشته باشد و با علاقه کار انجام دهد.</w:t>
      </w:r>
    </w:p>
    <w:p w14:paraId="503825D1" w14:textId="150FA53C" w:rsidR="003705BD" w:rsidRPr="002A5DDA" w:rsidRDefault="003705BD" w:rsidP="003705BD">
      <w:pPr>
        <w:bidi/>
        <w:rPr>
          <w:rFonts w:cstheme="minorHAnsi"/>
          <w:sz w:val="24"/>
          <w:szCs w:val="24"/>
          <w:rtl/>
        </w:rPr>
      </w:pPr>
    </w:p>
    <w:p w14:paraId="1442AE44" w14:textId="77777777" w:rsidR="003705BD" w:rsidRPr="002A5DDA" w:rsidRDefault="003705BD" w:rsidP="003705BD">
      <w:pPr>
        <w:bidi/>
        <w:rPr>
          <w:rFonts w:cstheme="minorHAnsi"/>
          <w:sz w:val="24"/>
          <w:szCs w:val="24"/>
        </w:rPr>
      </w:pPr>
    </w:p>
    <w:sectPr w:rsidR="003705BD" w:rsidRPr="002A5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2-Nashrealzahra" w:date="2020-10-20T15:38:00Z" w:initials="N">
    <w:p w14:paraId="64C9CF0A" w14:textId="1D104042" w:rsidR="00452ACF" w:rsidRDefault="00452ACF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افزودن مقدمه </w:t>
      </w:r>
    </w:p>
  </w:comment>
  <w:comment w:id="1" w:author="N2-Nashrealzahra" w:date="2020-10-20T15:16:00Z" w:initials="N">
    <w:p w14:paraId="55A99F34" w14:textId="474292B2" w:rsidR="00BE2F03" w:rsidRDefault="00BE2F0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و نام فایل همچون جدول زیر باشد</w:t>
      </w:r>
    </w:p>
  </w:comment>
  <w:comment w:id="2" w:author="N2-Nashrealzahra" w:date="2020-10-20T15:19:00Z" w:initials="N">
    <w:p w14:paraId="1AE8D3CA" w14:textId="1AB94C51" w:rsidR="00BE2F03" w:rsidRDefault="00BE2F0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مطابق جدول بالا با مورد 1 ادغام شود</w:t>
      </w:r>
    </w:p>
  </w:comment>
  <w:comment w:id="3" w:author="N2-Nashrealzahra" w:date="2020-10-20T15:19:00Z" w:initials="N">
    <w:p w14:paraId="51B16F87" w14:textId="73ACD56F" w:rsidR="00BE2F03" w:rsidRDefault="00BE2F0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در پیاده سازی ذکر شده و ضرورتی ندارد</w:t>
      </w:r>
    </w:p>
  </w:comment>
  <w:comment w:id="4" w:author="N2-Nashrealzahra" w:date="2020-10-20T15:21:00Z" w:initials="N">
    <w:p w14:paraId="73142891" w14:textId="5EE6184C" w:rsidR="00BE2F03" w:rsidRDefault="00BE2F0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بادی از فونتی استفاده شود که همه حروف عربی رو بنویسد مثل ة که در این فونت (میترا) اینگون نیست</w:t>
      </w:r>
    </w:p>
  </w:comment>
  <w:comment w:id="5" w:author="N2-Nashrealzahra" w:date="2020-10-20T15:22:00Z" w:initials="N">
    <w:p w14:paraId="3C3EF73F" w14:textId="22DEBE73" w:rsidR="00BE2F03" w:rsidRDefault="00BE2F0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بصورت نیم فاصله</w:t>
      </w:r>
    </w:p>
  </w:comment>
  <w:comment w:id="6" w:author="N2-Nashrealzahra" w:date="2020-10-20T15:22:00Z" w:initials="N">
    <w:p w14:paraId="563D140C" w14:textId="584D1AF8" w:rsidR="00BE2F03" w:rsidRDefault="00BE2F0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؟</w:t>
      </w:r>
    </w:p>
  </w:comment>
  <w:comment w:id="8" w:author="N2-Nashrealzahra" w:date="2020-10-20T15:24:00Z" w:initials="N">
    <w:p w14:paraId="2AD65692" w14:textId="66428717" w:rsidR="00BE2F03" w:rsidRDefault="00BE2F0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منابع معتبر(ترجیحا کتب </w:t>
      </w:r>
      <w:r w:rsidR="00345E40">
        <w:rPr>
          <w:rFonts w:hint="cs"/>
          <w:rtl/>
        </w:rPr>
        <w:t>مرجع مثل بحارالانوار، اصول کافی و...</w:t>
      </w:r>
      <w:r>
        <w:rPr>
          <w:rFonts w:hint="cs"/>
          <w:rtl/>
        </w:rPr>
        <w:t>)</w:t>
      </w:r>
    </w:p>
  </w:comment>
  <w:comment w:id="7" w:author="N2-Nashrealzahra" w:date="2020-10-20T15:23:00Z" w:initials="N">
    <w:p w14:paraId="21109136" w14:textId="101FB102" w:rsidR="00BE2F03" w:rsidRDefault="00BE2F0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نکه مربوط به پیاده سازی</w:t>
      </w:r>
    </w:p>
  </w:comment>
  <w:comment w:id="9" w:author="N2-Nashrealzahra" w:date="2020-10-20T15:25:00Z" w:initials="N">
    <w:p w14:paraId="2145588C" w14:textId="090647D2" w:rsidR="00345E40" w:rsidRDefault="00345E4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قبل تر ذکر شده و در حالت ادغام با فایل پیاده سازی، نکات مذکور ذکر شود</w:t>
      </w:r>
    </w:p>
  </w:comment>
  <w:comment w:id="10" w:author="N2-Nashrealzahra" w:date="2020-10-20T15:39:00Z" w:initials="N">
    <w:p w14:paraId="4650B447" w14:textId="0ED2C457" w:rsidR="00452ACF" w:rsidRDefault="00452ACF" w:rsidP="00452ACF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عدد بصورت فارسی باشد نه انگلیسی</w:t>
      </w:r>
    </w:p>
    <w:p w14:paraId="7FAAF0D9" w14:textId="7D435E0C" w:rsidR="00452ACF" w:rsidRDefault="00452ACF" w:rsidP="008D4423">
      <w:pPr>
        <w:pStyle w:val="CommentText"/>
        <w:jc w:val="center"/>
        <w:rPr>
          <w:rtl/>
          <w:lang w:bidi="fa-IR"/>
        </w:rPr>
      </w:pPr>
    </w:p>
  </w:comment>
  <w:comment w:id="11" w:author="N2-Nashrealzahra" w:date="2020-10-20T16:15:00Z" w:initials="N">
    <w:p w14:paraId="45595724" w14:textId="77777777" w:rsidR="008D4423" w:rsidRDefault="008D4423" w:rsidP="008D4423">
      <w:pPr>
        <w:pStyle w:val="CommentText"/>
        <w:bidi/>
        <w:rPr>
          <w:rFonts w:hint="cs"/>
          <w:rtl/>
          <w:lang w:bidi="fa-IR"/>
        </w:rPr>
      </w:pPr>
      <w:r>
        <w:rPr>
          <w:rStyle w:val="CommentReference"/>
        </w:rPr>
        <w:annotationRef/>
      </w:r>
      <w:r>
        <w:rPr>
          <w:rFonts w:hint="cs"/>
          <w:rtl/>
        </w:rPr>
        <w:t>حتما نحوه پاورقی زدن بررسی شود که طبق روش</w:t>
      </w:r>
      <w:r>
        <w:t xml:space="preserve"> insert footnote 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 xml:space="preserve">باشد و </w:t>
      </w:r>
      <w:proofErr w:type="spellStart"/>
      <w:r>
        <w:rPr>
          <w:rFonts w:hint="cs"/>
          <w:rtl/>
          <w:lang w:bidi="fa-IR"/>
        </w:rPr>
        <w:t>بصورت</w:t>
      </w:r>
      <w:proofErr w:type="spellEnd"/>
      <w:r>
        <w:rPr>
          <w:rFonts w:hint="cs"/>
          <w:rtl/>
          <w:lang w:bidi="fa-IR"/>
        </w:rPr>
        <w:t xml:space="preserve"> دستی نباشد</w:t>
      </w:r>
    </w:p>
    <w:p w14:paraId="575ACF69" w14:textId="51D3CC81" w:rsidR="008D4423" w:rsidRDefault="008D4423">
      <w:pPr>
        <w:pStyle w:val="CommentText"/>
      </w:pPr>
      <w:bookmarkStart w:id="12" w:name="_GoBack"/>
      <w:bookmarkEnd w:id="12"/>
    </w:p>
  </w:comment>
  <w:comment w:id="13" w:author="N2-Nashrealzahra" w:date="2020-10-20T15:37:00Z" w:initials="N">
    <w:p w14:paraId="4A684443" w14:textId="4BE964C2" w:rsidR="00452ACF" w:rsidRDefault="00452ACF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قبل از کلماتی همچون :</w:t>
      </w:r>
    </w:p>
    <w:p w14:paraId="0B22C9E3" w14:textId="77777777" w:rsidR="00452ACF" w:rsidRDefault="00452ACF">
      <w:pPr>
        <w:pStyle w:val="CommentText"/>
        <w:rPr>
          <w:rtl/>
        </w:rPr>
      </w:pPr>
      <w:r>
        <w:rPr>
          <w:rFonts w:hint="cs"/>
          <w:rtl/>
        </w:rPr>
        <w:t>که</w:t>
      </w:r>
    </w:p>
    <w:p w14:paraId="2269B710" w14:textId="77777777" w:rsidR="00452ACF" w:rsidRDefault="00452ACF">
      <w:pPr>
        <w:pStyle w:val="CommentText"/>
        <w:rPr>
          <w:rtl/>
        </w:rPr>
      </w:pPr>
      <w:r>
        <w:rPr>
          <w:rFonts w:hint="cs"/>
          <w:rtl/>
        </w:rPr>
        <w:t>اما</w:t>
      </w:r>
    </w:p>
    <w:p w14:paraId="24D0394C" w14:textId="5D997FD4" w:rsidR="00452ACF" w:rsidRDefault="00452ACF">
      <w:pPr>
        <w:pStyle w:val="CommentText"/>
      </w:pPr>
      <w:r>
        <w:rPr>
          <w:rFonts w:hint="cs"/>
          <w:rtl/>
        </w:rPr>
        <w:t>و کلمات مشابه که بین دو جمله قرار می گیرند نیازی به نقطه و ویرگول و علائم مشابه نیست</w:t>
      </w:r>
    </w:p>
  </w:comment>
  <w:comment w:id="14" w:author="N2-Nashrealzahra" w:date="2020-10-20T15:47:00Z" w:initials="N">
    <w:p w14:paraId="50FD9334" w14:textId="7E9F5412" w:rsidR="00A871B3" w:rsidRDefault="00A871B3" w:rsidP="00A871B3">
      <w:pPr>
        <w:pStyle w:val="CommentText"/>
        <w:bidi/>
      </w:pPr>
      <w:r>
        <w:rPr>
          <w:rStyle w:val="CommentReference"/>
        </w:rPr>
        <w:annotationRef/>
      </w:r>
      <w:r>
        <w:rPr>
          <w:rFonts w:cstheme="minorHAnsi" w:hint="cs"/>
          <w:sz w:val="24"/>
          <w:szCs w:val="24"/>
          <w:rtl/>
        </w:rPr>
        <w:t xml:space="preserve">در انتهای کار بررسی شود که فاصله بین خطوط </w:t>
      </w:r>
      <w:r>
        <w:rPr>
          <w:rFonts w:cstheme="minorHAnsi"/>
          <w:sz w:val="24"/>
          <w:szCs w:val="24"/>
        </w:rPr>
        <w:t>1/5</w:t>
      </w:r>
      <w:r>
        <w:rPr>
          <w:rFonts w:cstheme="minorHAnsi" w:hint="cs"/>
          <w:sz w:val="24"/>
          <w:szCs w:val="24"/>
          <w:rtl/>
          <w:lang w:bidi="fa-IR"/>
        </w:rPr>
        <w:t xml:space="preserve"> و متون </w:t>
      </w:r>
      <w:r>
        <w:rPr>
          <w:rFonts w:cstheme="minorHAnsi"/>
          <w:sz w:val="24"/>
          <w:szCs w:val="24"/>
          <w:lang w:bidi="fa-IR"/>
        </w:rPr>
        <w:t>Justify</w:t>
      </w:r>
      <w:r>
        <w:rPr>
          <w:rFonts w:cstheme="minorHAnsi" w:hint="cs"/>
          <w:sz w:val="24"/>
          <w:szCs w:val="24"/>
          <w:rtl/>
          <w:lang w:bidi="fa-IR"/>
        </w:rPr>
        <w:t xml:space="preserve"> شوند.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C9CF0A" w15:done="0"/>
  <w15:commentEx w15:paraId="55A99F34" w15:done="0"/>
  <w15:commentEx w15:paraId="1AE8D3CA" w15:done="0"/>
  <w15:commentEx w15:paraId="51B16F87" w15:done="0"/>
  <w15:commentEx w15:paraId="73142891" w15:done="0"/>
  <w15:commentEx w15:paraId="3C3EF73F" w15:done="0"/>
  <w15:commentEx w15:paraId="563D140C" w15:done="0"/>
  <w15:commentEx w15:paraId="2AD65692" w15:done="0"/>
  <w15:commentEx w15:paraId="21109136" w15:done="0"/>
  <w15:commentEx w15:paraId="2145588C" w15:done="0"/>
  <w15:commentEx w15:paraId="7FAAF0D9" w15:done="0"/>
  <w15:commentEx w15:paraId="575ACF69" w15:done="0"/>
  <w15:commentEx w15:paraId="24D0394C" w15:done="0"/>
  <w15:commentEx w15:paraId="50FD93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C9CF0A" w16cid:durableId="2339830D"/>
  <w16cid:commentId w16cid:paraId="55A99F34" w16cid:durableId="23397DB2"/>
  <w16cid:commentId w16cid:paraId="1AE8D3CA" w16cid:durableId="23397E69"/>
  <w16cid:commentId w16cid:paraId="51B16F87" w16cid:durableId="23397E8B"/>
  <w16cid:commentId w16cid:paraId="73142891" w16cid:durableId="23397EE5"/>
  <w16cid:commentId w16cid:paraId="3C3EF73F" w16cid:durableId="23397F2F"/>
  <w16cid:commentId w16cid:paraId="563D140C" w16cid:durableId="23397F4F"/>
  <w16cid:commentId w16cid:paraId="2AD65692" w16cid:durableId="23397FA3"/>
  <w16cid:commentId w16cid:paraId="21109136" w16cid:durableId="23397F73"/>
  <w16cid:commentId w16cid:paraId="2145588C" w16cid:durableId="23397FE7"/>
  <w16cid:commentId w16cid:paraId="7FAAF0D9" w16cid:durableId="23398335"/>
  <w16cid:commentId w16cid:paraId="575ACF69" w16cid:durableId="23398B87"/>
  <w16cid:commentId w16cid:paraId="24D0394C" w16cid:durableId="233982AA"/>
  <w16cid:commentId w16cid:paraId="50FD9334" w16cid:durableId="233985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2-Nashrealzahra">
    <w15:presenceInfo w15:providerId="None" w15:userId="N2-Nashrealzah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A5"/>
    <w:rsid w:val="002A5DDA"/>
    <w:rsid w:val="00345E40"/>
    <w:rsid w:val="003705BD"/>
    <w:rsid w:val="00452ACF"/>
    <w:rsid w:val="00595279"/>
    <w:rsid w:val="00852773"/>
    <w:rsid w:val="008D4423"/>
    <w:rsid w:val="00A646A5"/>
    <w:rsid w:val="00A871B3"/>
    <w:rsid w:val="00B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EFF4B"/>
  <w15:chartTrackingRefBased/>
  <w15:docId w15:val="{52E6722C-49E7-42B4-9C21-9AD3E190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8527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E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F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9B5A-77B3-433D-9E6B-513F64C2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N2-Nashrealzahra</dc:creator>
  <cp:keywords/>
  <dc:description/>
  <cp:lastModifiedBy>N2-Nashrealzahra</cp:lastModifiedBy>
  <cp:revision>5</cp:revision>
  <dcterms:created xsi:type="dcterms:W3CDTF">2020-10-20T09:23:00Z</dcterms:created>
  <dcterms:modified xsi:type="dcterms:W3CDTF">2020-10-20T12:45:00Z</dcterms:modified>
</cp:coreProperties>
</file>