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136A" w14:textId="77777777" w:rsidR="008B450C" w:rsidRDefault="00765358" w:rsidP="00F62B98">
      <w:pPr>
        <w:bidi/>
        <w:spacing w:line="360" w:lineRule="auto"/>
        <w:jc w:val="center"/>
        <w:rPr>
          <w:rFonts w:cs="B Mitra"/>
          <w:sz w:val="28"/>
          <w:szCs w:val="28"/>
          <w:lang w:bidi="fa-IR"/>
        </w:rPr>
      </w:pPr>
      <w:r w:rsidRPr="00B41112">
        <w:rPr>
          <w:rFonts w:cs="B Mitra" w:hint="cs"/>
          <w:sz w:val="28"/>
          <w:szCs w:val="28"/>
          <w:rtl/>
          <w:lang w:bidi="fa-IR"/>
        </w:rPr>
        <w:t>بسم الله الرحمن الرحیم</w:t>
      </w:r>
    </w:p>
    <w:p w14:paraId="22C2866D" w14:textId="77777777" w:rsidR="00B3331E" w:rsidRPr="00B41112" w:rsidRDefault="00765358" w:rsidP="00F62B98">
      <w:pPr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 w:rsidRPr="00B41112">
        <w:rPr>
          <w:rFonts w:cs="B Mitra" w:hint="cs"/>
          <w:sz w:val="28"/>
          <w:szCs w:val="28"/>
          <w:rtl/>
          <w:lang w:bidi="fa-IR"/>
        </w:rPr>
        <w:t>الحمدلله رب العالم</w:t>
      </w:r>
      <w:r w:rsidR="00B3331E" w:rsidRPr="00B41112">
        <w:rPr>
          <w:rFonts w:cs="B Mitra" w:hint="cs"/>
          <w:sz w:val="28"/>
          <w:szCs w:val="28"/>
          <w:rtl/>
          <w:lang w:bidi="fa-IR"/>
        </w:rPr>
        <w:t>ین و صل الله علی سیدنا و نبینا و حبیب الهنا ابی القاسم محمد صل الله علیه و علی آله الطاهرین سیما بقیه الله الاعظم مولانا الحجه ابن الحسن عج الله تعالی فرجه الشریف و لعنت الله علی اعدائهم اجمعین الی قیام یوم الدین</w:t>
      </w:r>
    </w:p>
    <w:p w14:paraId="1BABD0ED" w14:textId="77777777" w:rsidR="00B3331E" w:rsidRPr="00B41112" w:rsidRDefault="00B3331E" w:rsidP="00F62B98">
      <w:pPr>
        <w:bidi/>
        <w:spacing w:line="360" w:lineRule="auto"/>
        <w:jc w:val="center"/>
        <w:rPr>
          <w:rFonts w:cs="B Mitra"/>
          <w:sz w:val="28"/>
          <w:szCs w:val="28"/>
          <w:lang w:bidi="fa-IR"/>
        </w:rPr>
      </w:pPr>
      <w:r w:rsidRPr="00B41112">
        <w:rPr>
          <w:rFonts w:cs="B Mitra"/>
          <w:sz w:val="28"/>
          <w:szCs w:val="28"/>
          <w:rtl/>
        </w:rPr>
        <w:t>السَّلاَمُ عَلَى الْمَهْدِيِّ الَّذِي وَعَدَ اللَّهُ عَزَّ وَ جَلَّ بِهِ الْأُمَمَ أَنْ يَجْمَعَ بِهِ الْكَلِمَ وَ يَلُمَّ بِهِ الشَّعَثَ‏</w:t>
      </w:r>
    </w:p>
    <w:p w14:paraId="297AD8F5" w14:textId="77777777" w:rsidR="00B3331E" w:rsidRPr="00B41112" w:rsidRDefault="00B3331E" w:rsidP="00F62B98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 w:rsidRPr="00B41112">
        <w:rPr>
          <w:rFonts w:cs="B Mitra"/>
          <w:sz w:val="28"/>
          <w:szCs w:val="28"/>
          <w:rtl/>
        </w:rPr>
        <w:t>وَ يَمْلَأَ بِهِ الْأَرْضَ قِسْطاً وَ عَدْلاً وَ يُمَكِّنَ لَهُ وَ يُنْجِزَ بِهِ وَعْدَ الْمُؤْمِنِينَ‏</w:t>
      </w:r>
    </w:p>
    <w:p w14:paraId="68E20612" w14:textId="77777777" w:rsidR="00B3331E" w:rsidRPr="00B41112" w:rsidRDefault="00B3331E" w:rsidP="00F62B98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 w:rsidRPr="00B41112">
        <w:rPr>
          <w:rFonts w:cs="B Mitra" w:hint="cs"/>
          <w:sz w:val="28"/>
          <w:szCs w:val="28"/>
          <w:rtl/>
        </w:rPr>
        <w:t>اعوذ بالله من الشیطان الرجیم</w:t>
      </w:r>
    </w:p>
    <w:p w14:paraId="420FBCED" w14:textId="77777777" w:rsidR="004C0763" w:rsidRDefault="00B41112" w:rsidP="00095CD2">
      <w:pPr>
        <w:spacing w:line="360" w:lineRule="auto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4C0763" w:rsidRPr="00B41112">
        <w:rPr>
          <w:rFonts w:cs="B Mitra"/>
          <w:sz w:val="28"/>
          <w:szCs w:val="28"/>
          <w:rtl/>
        </w:rPr>
        <w:t xml:space="preserve">مَنْ جَاءَ بِالْحَسَنَةِ فَلَهُ عَشْرُ أَمْثَالِهَا وَمَنْ جَاءَ بِالسَّيِّئَةِ فَلَا يُجْزَى إِلَّا مِثْلَهَا وَهُمْ لَا يُظْلَمُونَ </w:t>
      </w:r>
      <w:r>
        <w:rPr>
          <w:rFonts w:cs="B Mitra" w:hint="cs"/>
          <w:sz w:val="28"/>
          <w:szCs w:val="28"/>
          <w:rtl/>
        </w:rPr>
        <w:t>»</w:t>
      </w:r>
      <w:r w:rsidR="003217BC">
        <w:rPr>
          <w:rStyle w:val="FootnoteReference"/>
          <w:rFonts w:cs="B Mitra"/>
          <w:sz w:val="28"/>
          <w:szCs w:val="28"/>
        </w:rPr>
        <w:footnoteReference w:id="1"/>
      </w:r>
    </w:p>
    <w:p w14:paraId="70CFA883" w14:textId="3D926AA0" w:rsidR="003217BC" w:rsidRPr="00B667DD" w:rsidRDefault="004C0763" w:rsidP="00876A49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آیه ی 160 از سوره مبارکه انعام </w:t>
      </w:r>
      <w:r w:rsidR="00876A49">
        <w:rPr>
          <w:rFonts w:cs="B Zar" w:hint="cs"/>
          <w:sz w:val="28"/>
          <w:szCs w:val="28"/>
          <w:rtl/>
          <w:lang w:bidi="fa-IR"/>
        </w:rPr>
        <w:t xml:space="preserve">است. </w:t>
      </w:r>
      <w:r>
        <w:rPr>
          <w:rFonts w:cs="B Zar" w:hint="cs"/>
          <w:sz w:val="28"/>
          <w:szCs w:val="28"/>
          <w:rtl/>
          <w:lang w:bidi="fa-IR"/>
        </w:rPr>
        <w:t>از جمله ی الطاف رحیمانه و کریمانه خدا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درباره بندگان در مورد کیفر و پاداش هست که از این آیه استفاده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 xml:space="preserve">شود که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فرماید کسی که کار خوب انجام بدهد ده مقابل پاداش دارد و کسی که یک گناه مرتکب بشود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یک کیفر بیشتر ندارد</w:t>
      </w:r>
      <w:r w:rsidR="00B36131">
        <w:rPr>
          <w:rFonts w:cs="B Zar"/>
          <w:sz w:val="28"/>
          <w:szCs w:val="28"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پاداش ده مقابل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کیفر یکی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لطف و عنایت پروردگار است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رحمتی است که شامل</w:t>
      </w:r>
      <w:r w:rsidR="00AA51D5">
        <w:rPr>
          <w:rFonts w:cs="B Zar" w:hint="cs"/>
          <w:sz w:val="28"/>
          <w:szCs w:val="28"/>
          <w:rtl/>
          <w:lang w:bidi="fa-IR"/>
        </w:rPr>
        <w:t xml:space="preserve"> حال</w:t>
      </w:r>
      <w:r>
        <w:rPr>
          <w:rFonts w:cs="B Zar" w:hint="cs"/>
          <w:sz w:val="28"/>
          <w:szCs w:val="28"/>
          <w:rtl/>
          <w:lang w:bidi="fa-IR"/>
        </w:rPr>
        <w:t xml:space="preserve"> بندگان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گرچه این آیه یک به ده نشون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دهد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اما در آیات دیگر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F62B98">
        <w:rPr>
          <w:rFonts w:cs="B Zar" w:hint="cs"/>
          <w:sz w:val="28"/>
          <w:szCs w:val="28"/>
          <w:rtl/>
          <w:lang w:bidi="fa-IR"/>
        </w:rPr>
        <w:t xml:space="preserve">خوانیم </w:t>
      </w:r>
      <w:r>
        <w:rPr>
          <w:rFonts w:cs="B Zar" w:hint="cs"/>
          <w:sz w:val="28"/>
          <w:szCs w:val="28"/>
          <w:rtl/>
          <w:lang w:bidi="fa-IR"/>
        </w:rPr>
        <w:t>که بیش از این است</w:t>
      </w:r>
      <w:r w:rsidR="000777A1">
        <w:rPr>
          <w:rFonts w:cs="B Zar" w:hint="cs"/>
          <w:sz w:val="28"/>
          <w:szCs w:val="28"/>
          <w:rtl/>
          <w:lang w:bidi="fa-IR"/>
        </w:rPr>
        <w:t xml:space="preserve">؛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>
        <w:rPr>
          <w:rFonts w:cs="B Zar" w:hint="cs"/>
          <w:sz w:val="28"/>
          <w:szCs w:val="28"/>
          <w:rtl/>
          <w:lang w:bidi="fa-IR"/>
        </w:rPr>
        <w:t xml:space="preserve"> در مورد انفاق در سوره بقره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 xml:space="preserve">خوانیم </w:t>
      </w:r>
      <w:r w:rsidRPr="00B667DD">
        <w:rPr>
          <w:rFonts w:cs="B Mitra" w:hint="cs"/>
          <w:sz w:val="28"/>
          <w:szCs w:val="28"/>
          <w:rtl/>
          <w:lang w:bidi="fa-IR"/>
        </w:rPr>
        <w:t>که</w:t>
      </w:r>
      <w:r w:rsidR="00F42B28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 w:rsidRPr="00B667DD">
        <w:rPr>
          <w:rFonts w:cs="B Mitra" w:hint="cs"/>
          <w:sz w:val="28"/>
          <w:szCs w:val="28"/>
          <w:rtl/>
          <w:lang w:bidi="fa-IR"/>
        </w:rPr>
        <w:t>«</w:t>
      </w:r>
      <w:r w:rsidR="00B667DD" w:rsidRPr="00B667DD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مَثَلُ الَّذِينَ يُنْفِقُونَ أَمْوَالَهُمْ فِي سَبِيلِ اللَّهِ كَمَثَلِ حَبَّةٍ أَنْبَتَتْ سَبْعَ سَنَابِلَ فِي كُلِّ سُنْبُلَةٍ مِائَةُ حَبَّةٍ وَاللَّهُ يُضَاعِفُ لِمَنْ يَشَاءُ وَاللَّهُ وَاسِعٌ عَلِيمٌ</w:t>
      </w:r>
      <w:r w:rsidR="00B41112" w:rsidRPr="00B667DD">
        <w:rPr>
          <w:rFonts w:cs="B Mitra" w:hint="cs"/>
          <w:sz w:val="28"/>
          <w:szCs w:val="28"/>
          <w:rtl/>
          <w:lang w:bidi="fa-IR"/>
        </w:rPr>
        <w:t>»</w:t>
      </w:r>
      <w:r w:rsidR="003217BC" w:rsidRPr="00B667DD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  <w:r w:rsidRPr="00B667DD">
        <w:rPr>
          <w:rFonts w:cs="B Mitra"/>
          <w:sz w:val="28"/>
          <w:szCs w:val="28"/>
          <w:rtl/>
          <w:lang w:bidi="fa-IR"/>
        </w:rPr>
        <w:t xml:space="preserve"> </w:t>
      </w:r>
    </w:p>
    <w:p w14:paraId="69809050" w14:textId="6E5986DA" w:rsidR="003217BC" w:rsidRPr="00A9781D" w:rsidRDefault="004C0763" w:rsidP="00480AC1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یک به هفتصد نشون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دهد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کسانی که انفاق مال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کنند در راه خدا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خالصا</w:t>
      </w:r>
      <w:r w:rsidR="00B36131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ل</w:t>
      </w:r>
      <w:r w:rsidR="00B36131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وجه</w:t>
      </w:r>
      <w:r w:rsidR="00B36131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 xml:space="preserve"> الله این یکی در مقابل هفتصد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بلکه بیشتر به او داده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یک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معامله بسیار پر سودیه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ما در زندگی خودمون اگر ببینیم یک معامله ای است تومن به تومن منفعت 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یا اینکه تومن به دو تومن منفعت دارد یا بیشتر</w:t>
      </w:r>
      <w:r w:rsidR="00B36131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62B98">
        <w:rPr>
          <w:rFonts w:cs="B Zar" w:hint="cs"/>
          <w:sz w:val="28"/>
          <w:szCs w:val="28"/>
          <w:rtl/>
          <w:lang w:bidi="fa-IR"/>
        </w:rPr>
        <w:t>میگیم</w:t>
      </w:r>
      <w:r>
        <w:rPr>
          <w:rFonts w:cs="B Zar" w:hint="cs"/>
          <w:sz w:val="28"/>
          <w:szCs w:val="28"/>
          <w:rtl/>
          <w:lang w:bidi="fa-IR"/>
        </w:rPr>
        <w:t xml:space="preserve"> خب معامله پر سودیه کسی </w:t>
      </w:r>
      <w:r>
        <w:rPr>
          <w:rFonts w:cs="B Zar" w:hint="cs"/>
          <w:sz w:val="28"/>
          <w:szCs w:val="28"/>
          <w:rtl/>
          <w:lang w:bidi="fa-IR"/>
        </w:rPr>
        <w:lastRenderedPageBreak/>
        <w:t>انجام ندهد یا آدم جاهلی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خبر ندارد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یا آدم سفیه</w:t>
      </w:r>
      <w:r w:rsidR="00AE13B5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ابله است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حالا آیا وقتی خداوند این چنین وعده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414C">
        <w:rPr>
          <w:rFonts w:cs="B Zar" w:hint="cs"/>
          <w:sz w:val="28"/>
          <w:szCs w:val="28"/>
          <w:rtl/>
          <w:lang w:bidi="fa-IR"/>
        </w:rPr>
        <w:t>دهد معامله پر سود یک به هفتصد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اگر کسی این معامله را با خدا انجام ندهد چجوریه</w:t>
      </w:r>
      <w:r w:rsidR="00AA51D5">
        <w:rPr>
          <w:rFonts w:cs="B Zar" w:hint="cs"/>
          <w:sz w:val="28"/>
          <w:szCs w:val="28"/>
          <w:rtl/>
          <w:lang w:bidi="fa-IR"/>
        </w:rPr>
        <w:t>؟</w:t>
      </w:r>
      <w:r w:rsidR="00B667DD">
        <w:rPr>
          <w:rFonts w:cs="B Zar" w:hint="cs"/>
          <w:sz w:val="28"/>
          <w:szCs w:val="28"/>
          <w:rtl/>
          <w:lang w:bidi="fa-IR"/>
        </w:rPr>
        <w:t xml:space="preserve"> </w:t>
      </w:r>
      <w:r w:rsidR="0006414C">
        <w:rPr>
          <w:rFonts w:cs="B Zar" w:hint="cs"/>
          <w:sz w:val="28"/>
          <w:szCs w:val="28"/>
          <w:rtl/>
          <w:lang w:bidi="fa-IR"/>
        </w:rPr>
        <w:t>میگیم لابد سفیه است یا باور نکرده</w:t>
      </w:r>
      <w:r w:rsidR="00B36131">
        <w:rPr>
          <w:rFonts w:cs="B Zar" w:hint="cs"/>
          <w:sz w:val="28"/>
          <w:szCs w:val="28"/>
          <w:rtl/>
          <w:lang w:bidi="fa-IR"/>
        </w:rPr>
        <w:t>؛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چون از این دو حال خارج نیست</w:t>
      </w:r>
      <w:r w:rsidR="00B667DD">
        <w:rPr>
          <w:rFonts w:cs="B Zar" w:hint="cs"/>
          <w:sz w:val="28"/>
          <w:szCs w:val="28"/>
          <w:rtl/>
          <w:lang w:bidi="fa-IR"/>
        </w:rPr>
        <w:t xml:space="preserve"> دیگه.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یا گفتار خدا را باور نکرده یا آدم سفیهیه</w:t>
      </w:r>
      <w:r w:rsidR="00B36131">
        <w:rPr>
          <w:rFonts w:cs="B Zar" w:hint="cs"/>
          <w:sz w:val="28"/>
          <w:szCs w:val="28"/>
          <w:rtl/>
          <w:lang w:bidi="fa-IR"/>
        </w:rPr>
        <w:t>.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</w:t>
      </w:r>
      <w:r w:rsidR="0006414C" w:rsidRPr="00AE13B5">
        <w:rPr>
          <w:rFonts w:cs="B Zar" w:hint="cs"/>
          <w:sz w:val="28"/>
          <w:szCs w:val="28"/>
          <w:rtl/>
          <w:lang w:bidi="fa-IR"/>
        </w:rPr>
        <w:t>و</w:t>
      </w:r>
      <w:r w:rsidR="00B36131" w:rsidRPr="00AE13B5">
        <w:rPr>
          <w:rFonts w:cs="B Zar" w:hint="cs"/>
          <w:sz w:val="28"/>
          <w:szCs w:val="28"/>
          <w:rtl/>
          <w:lang w:bidi="fa-IR"/>
        </w:rPr>
        <w:t>إ</w:t>
      </w:r>
      <w:r w:rsidR="0006414C" w:rsidRPr="00AE13B5">
        <w:rPr>
          <w:rFonts w:cs="B Zar" w:hint="cs"/>
          <w:sz w:val="28"/>
          <w:szCs w:val="28"/>
          <w:rtl/>
          <w:lang w:bidi="fa-IR"/>
        </w:rPr>
        <w:t>ل</w:t>
      </w:r>
      <w:r w:rsidR="00B36131" w:rsidRPr="00AE13B5">
        <w:rPr>
          <w:rFonts w:cs="B Zar" w:hint="cs"/>
          <w:sz w:val="28"/>
          <w:szCs w:val="28"/>
          <w:rtl/>
          <w:lang w:bidi="fa-IR"/>
        </w:rPr>
        <w:t>ّ</w:t>
      </w:r>
      <w:r w:rsidR="0006414C" w:rsidRPr="00AE13B5">
        <w:rPr>
          <w:rFonts w:cs="B Zar" w:hint="cs"/>
          <w:sz w:val="28"/>
          <w:szCs w:val="28"/>
          <w:rtl/>
          <w:lang w:bidi="fa-IR"/>
        </w:rPr>
        <w:t>ا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آد</w:t>
      </w:r>
      <w:r w:rsidR="000251FE">
        <w:rPr>
          <w:rFonts w:cs="B Zar" w:hint="cs"/>
          <w:sz w:val="28"/>
          <w:szCs w:val="28"/>
          <w:rtl/>
          <w:lang w:bidi="fa-IR"/>
        </w:rPr>
        <w:t>می ‌</w:t>
      </w:r>
      <w:r w:rsidR="0006414C">
        <w:rPr>
          <w:rFonts w:cs="B Zar" w:hint="cs"/>
          <w:sz w:val="28"/>
          <w:szCs w:val="28"/>
          <w:rtl/>
          <w:lang w:bidi="fa-IR"/>
        </w:rPr>
        <w:t xml:space="preserve">که باور کرده یک به ده حالا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و در عین حال معامله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414C">
        <w:rPr>
          <w:rFonts w:cs="B Zar" w:hint="cs"/>
          <w:sz w:val="28"/>
          <w:szCs w:val="28"/>
          <w:rtl/>
          <w:lang w:bidi="fa-IR"/>
        </w:rPr>
        <w:t xml:space="preserve">کند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414C">
        <w:rPr>
          <w:rFonts w:cs="B Zar" w:hint="cs"/>
          <w:sz w:val="28"/>
          <w:szCs w:val="28"/>
          <w:rtl/>
          <w:lang w:bidi="fa-IR"/>
        </w:rPr>
        <w:t>گیم چرا</w:t>
      </w:r>
      <w:r w:rsidR="00B36131">
        <w:rPr>
          <w:rFonts w:cs="B Zar" w:hint="cs"/>
          <w:sz w:val="28"/>
          <w:szCs w:val="28"/>
          <w:rtl/>
          <w:lang w:bidi="fa-IR"/>
        </w:rPr>
        <w:t xml:space="preserve">؟ </w:t>
      </w:r>
      <w:r w:rsidR="0006414C">
        <w:rPr>
          <w:rFonts w:cs="B Zar" w:hint="cs"/>
          <w:sz w:val="28"/>
          <w:szCs w:val="28"/>
          <w:rtl/>
          <w:lang w:bidi="fa-IR"/>
        </w:rPr>
        <w:t>پس باور نکرده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لذا خدشه در ایمان وارد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414C">
        <w:rPr>
          <w:rFonts w:cs="B Zar" w:hint="cs"/>
          <w:sz w:val="28"/>
          <w:szCs w:val="28"/>
          <w:rtl/>
          <w:lang w:bidi="fa-IR"/>
        </w:rPr>
        <w:t>شود و خیلی خطرناکه این که ما آیات قرآن خوندن و رد شدن یه قدری ت</w:t>
      </w:r>
      <w:r w:rsidR="00DF46E4">
        <w:rPr>
          <w:rFonts w:cs="B Zar" w:hint="cs"/>
          <w:sz w:val="28"/>
          <w:szCs w:val="28"/>
          <w:rtl/>
          <w:lang w:bidi="fa-IR"/>
        </w:rPr>
        <w:t>أ</w:t>
      </w:r>
      <w:r w:rsidR="0006414C">
        <w:rPr>
          <w:rFonts w:cs="B Zar" w:hint="cs"/>
          <w:sz w:val="28"/>
          <w:szCs w:val="28"/>
          <w:rtl/>
          <w:lang w:bidi="fa-IR"/>
        </w:rPr>
        <w:t>م</w:t>
      </w:r>
      <w:r w:rsidR="00DF46E4">
        <w:rPr>
          <w:rFonts w:cs="B Zar" w:hint="cs"/>
          <w:sz w:val="28"/>
          <w:szCs w:val="28"/>
          <w:rtl/>
          <w:lang w:bidi="fa-IR"/>
        </w:rPr>
        <w:t>ّ</w:t>
      </w:r>
      <w:r w:rsidR="0006414C">
        <w:rPr>
          <w:rFonts w:cs="B Zar" w:hint="cs"/>
          <w:sz w:val="28"/>
          <w:szCs w:val="28"/>
          <w:rtl/>
          <w:lang w:bidi="fa-IR"/>
        </w:rPr>
        <w:t>ل کردن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توق</w:t>
      </w:r>
      <w:r w:rsidR="00DF46E4">
        <w:rPr>
          <w:rFonts w:cs="B Zar" w:hint="cs"/>
          <w:sz w:val="28"/>
          <w:szCs w:val="28"/>
          <w:rtl/>
          <w:lang w:bidi="fa-IR"/>
        </w:rPr>
        <w:t>ّ</w:t>
      </w:r>
      <w:r w:rsidR="0006414C">
        <w:rPr>
          <w:rFonts w:cs="B Zar" w:hint="cs"/>
          <w:sz w:val="28"/>
          <w:szCs w:val="28"/>
          <w:rtl/>
          <w:lang w:bidi="fa-IR"/>
        </w:rPr>
        <w:t>ف کردن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خب چجوریه وضع من</w:t>
      </w:r>
      <w:r w:rsidR="00B667DD">
        <w:rPr>
          <w:rFonts w:cs="B Zar" w:hint="cs"/>
          <w:sz w:val="28"/>
          <w:szCs w:val="28"/>
          <w:rtl/>
          <w:lang w:bidi="fa-IR"/>
        </w:rPr>
        <w:t>؟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آیا باور ندارم یا اینکه حماقت و سفاهت گریبان مرا گرفته</w:t>
      </w:r>
      <w:r w:rsidR="00B36131">
        <w:rPr>
          <w:rFonts w:cs="B Zar" w:hint="cs"/>
          <w:sz w:val="28"/>
          <w:szCs w:val="28"/>
          <w:rtl/>
          <w:lang w:bidi="fa-IR"/>
        </w:rPr>
        <w:t>؟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معامله یک به هفتصد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 w:rsidR="0006414C">
        <w:rPr>
          <w:rFonts w:cs="B Zar" w:hint="cs"/>
          <w:sz w:val="28"/>
          <w:szCs w:val="28"/>
          <w:rtl/>
          <w:lang w:bidi="fa-IR"/>
        </w:rPr>
        <w:t xml:space="preserve"> از این بیشتر باز ما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414C">
        <w:rPr>
          <w:rFonts w:cs="B Zar" w:hint="cs"/>
          <w:sz w:val="28"/>
          <w:szCs w:val="28"/>
          <w:rtl/>
          <w:lang w:bidi="fa-IR"/>
        </w:rPr>
        <w:t xml:space="preserve">خوانیم در </w:t>
      </w:r>
      <w:r w:rsidR="0006414C" w:rsidRPr="00DF46E4">
        <w:rPr>
          <w:rFonts w:cs="B Zar" w:hint="cs"/>
          <w:sz w:val="28"/>
          <w:szCs w:val="28"/>
          <w:rtl/>
          <w:lang w:bidi="fa-IR"/>
        </w:rPr>
        <w:t>آیه ق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َ</w:t>
      </w:r>
      <w:r w:rsidR="0006414C" w:rsidRPr="00DF46E4">
        <w:rPr>
          <w:rFonts w:cs="B Zar" w:hint="cs"/>
          <w:sz w:val="28"/>
          <w:szCs w:val="28"/>
          <w:rtl/>
          <w:lang w:bidi="fa-IR"/>
        </w:rPr>
        <w:t>ر</w:t>
      </w:r>
      <w:r w:rsidR="00DF46E4">
        <w:rPr>
          <w:rFonts w:cs="B Zar" w:hint="cs"/>
          <w:sz w:val="28"/>
          <w:szCs w:val="28"/>
          <w:rtl/>
          <w:lang w:bidi="fa-IR"/>
        </w:rPr>
        <w:t>ْ</w:t>
      </w:r>
      <w:r w:rsidR="0006414C" w:rsidRPr="00DF46E4">
        <w:rPr>
          <w:rFonts w:cs="B Zar" w:hint="cs"/>
          <w:sz w:val="28"/>
          <w:szCs w:val="28"/>
          <w:rtl/>
          <w:lang w:bidi="fa-IR"/>
        </w:rPr>
        <w:t>ض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ُ</w:t>
      </w:r>
      <w:r w:rsidR="0006414C" w:rsidRPr="00DF46E4">
        <w:rPr>
          <w:rFonts w:cs="B Zar" w:hint="cs"/>
          <w:sz w:val="28"/>
          <w:szCs w:val="28"/>
          <w:rtl/>
          <w:lang w:bidi="fa-IR"/>
        </w:rPr>
        <w:t xml:space="preserve"> الح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َ</w:t>
      </w:r>
      <w:r w:rsidR="0006414C" w:rsidRPr="00DF46E4">
        <w:rPr>
          <w:rFonts w:cs="B Zar" w:hint="cs"/>
          <w:sz w:val="28"/>
          <w:szCs w:val="28"/>
          <w:rtl/>
          <w:lang w:bidi="fa-IR"/>
        </w:rPr>
        <w:t>س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َ</w:t>
      </w:r>
      <w:r w:rsidR="0006414C" w:rsidRPr="00DF46E4">
        <w:rPr>
          <w:rFonts w:cs="B Zar" w:hint="cs"/>
          <w:sz w:val="28"/>
          <w:szCs w:val="28"/>
          <w:rtl/>
          <w:lang w:bidi="fa-IR"/>
        </w:rPr>
        <w:t xml:space="preserve">ن </w:t>
      </w:r>
      <w:r w:rsidR="00B41112" w:rsidRPr="00DF46E4">
        <w:rPr>
          <w:rFonts w:cs="B Zar" w:hint="cs"/>
          <w:sz w:val="28"/>
          <w:szCs w:val="28"/>
          <w:rtl/>
          <w:lang w:bidi="fa-IR"/>
        </w:rPr>
        <w:t>«</w:t>
      </w:r>
      <w:r w:rsidR="00B667DD" w:rsidRPr="00DF46E4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مَنْ ذَا الَّذِي يُقْرِضُ اللَّهَ قَرْضًا حَسَنًا فَيُضَاعِفَهُ لَهُ أَضْعَافًا كَثِيرَةً</w:t>
      </w:r>
      <w:r w:rsidR="00B667DD" w:rsidRPr="00DF46E4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 w:rsidRPr="00DF46E4">
        <w:rPr>
          <w:rFonts w:cs="B Mitra" w:hint="cs"/>
          <w:sz w:val="28"/>
          <w:szCs w:val="28"/>
          <w:rtl/>
          <w:lang w:bidi="fa-IR"/>
        </w:rPr>
        <w:t>»</w:t>
      </w:r>
      <w:r w:rsidR="00D814D3" w:rsidRPr="00DF46E4">
        <w:rPr>
          <w:rFonts w:cs="B Mitra"/>
          <w:sz w:val="28"/>
          <w:szCs w:val="28"/>
          <w:lang w:bidi="fa-IR"/>
        </w:rPr>
        <w:t xml:space="preserve"> </w:t>
      </w:r>
      <w:r w:rsidR="003217BC" w:rsidRPr="00DF46E4">
        <w:rPr>
          <w:rStyle w:val="FootnoteReference"/>
          <w:rFonts w:cs="B Mitra"/>
          <w:sz w:val="28"/>
          <w:szCs w:val="28"/>
          <w:lang w:bidi="fa-IR"/>
        </w:rPr>
        <w:footnoteReference w:id="3"/>
      </w:r>
      <w:r w:rsidR="00F42B28" w:rsidRPr="00DF46E4">
        <w:rPr>
          <w:rFonts w:hint="cs"/>
          <w:rtl/>
        </w:rPr>
        <w:t xml:space="preserve"> 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عجیبه در اینجا </w:t>
      </w:r>
      <w:r w:rsidR="000251FE" w:rsidRPr="00DF46E4">
        <w:rPr>
          <w:rFonts w:cs="B Zar" w:hint="cs"/>
          <w:sz w:val="28"/>
          <w:szCs w:val="28"/>
          <w:rtl/>
          <w:lang w:bidi="fa-IR"/>
        </w:rPr>
        <w:t>می‌</w:t>
      </w:r>
      <w:r w:rsidR="00D814D3" w:rsidRPr="00DF46E4">
        <w:rPr>
          <w:rFonts w:cs="B Zar" w:hint="cs"/>
          <w:sz w:val="28"/>
          <w:szCs w:val="28"/>
          <w:rtl/>
          <w:lang w:bidi="fa-IR"/>
        </w:rPr>
        <w:t>شود گفت چهار ت</w:t>
      </w:r>
      <w:r w:rsidR="00B36131" w:rsidRPr="00DF46E4">
        <w:rPr>
          <w:rFonts w:cs="B Zar" w:hint="cs"/>
          <w:sz w:val="28"/>
          <w:szCs w:val="28"/>
          <w:rtl/>
          <w:lang w:bidi="fa-IR"/>
        </w:rPr>
        <w:t>أ</w:t>
      </w:r>
      <w:r w:rsidR="00D814D3" w:rsidRPr="00DF46E4">
        <w:rPr>
          <w:rFonts w:cs="B Zar" w:hint="cs"/>
          <w:sz w:val="28"/>
          <w:szCs w:val="28"/>
          <w:rtl/>
          <w:lang w:bidi="fa-IR"/>
        </w:rPr>
        <w:t>کید آمده</w:t>
      </w:r>
      <w:r w:rsidR="00F42B28" w:rsidRPr="00DF46E4">
        <w:rPr>
          <w:rFonts w:cs="B Zar" w:hint="cs"/>
          <w:sz w:val="28"/>
          <w:szCs w:val="28"/>
          <w:rtl/>
          <w:lang w:bidi="fa-IR"/>
        </w:rPr>
        <w:t xml:space="preserve">. </w:t>
      </w:r>
      <w:r w:rsidR="00D814D3" w:rsidRPr="00DF46E4">
        <w:rPr>
          <w:rFonts w:cs="B Zar" w:hint="cs"/>
          <w:sz w:val="28"/>
          <w:szCs w:val="28"/>
          <w:rtl/>
          <w:lang w:bidi="fa-IR"/>
        </w:rPr>
        <w:t>کسی که با خدا معامله 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 </w:t>
      </w:r>
      <w:r w:rsidR="00DF46E4" w:rsidRPr="00DF46E4">
        <w:rPr>
          <w:rFonts w:cs="B Zar" w:hint="cs"/>
          <w:sz w:val="28"/>
          <w:szCs w:val="28"/>
          <w:rtl/>
          <w:lang w:bidi="fa-IR"/>
        </w:rPr>
        <w:t xml:space="preserve">قَرضُ الحَسَن 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 به خدا بدهد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 خداوند در مقابل ا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َ</w:t>
      </w:r>
      <w:r w:rsidR="00D814D3" w:rsidRPr="00DF46E4">
        <w:rPr>
          <w:rFonts w:cs="B Zar" w:hint="cs"/>
          <w:sz w:val="28"/>
          <w:szCs w:val="28"/>
          <w:rtl/>
          <w:lang w:bidi="fa-IR"/>
        </w:rPr>
        <w:t>ضعاف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ِ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 ک</w:t>
      </w:r>
      <w:r w:rsidR="00DF46E4" w:rsidRPr="00DF46E4">
        <w:rPr>
          <w:rFonts w:cs="B Zar" w:hint="cs"/>
          <w:sz w:val="28"/>
          <w:szCs w:val="28"/>
          <w:rtl/>
          <w:lang w:bidi="fa-IR"/>
        </w:rPr>
        <w:t>َ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ثیره </w:t>
      </w:r>
      <w:r w:rsidR="000251FE" w:rsidRPr="00DF46E4">
        <w:rPr>
          <w:rFonts w:cs="B Zar" w:hint="cs"/>
          <w:sz w:val="28"/>
          <w:szCs w:val="28"/>
          <w:rtl/>
          <w:lang w:bidi="fa-IR"/>
        </w:rPr>
        <w:t>می‌</w:t>
      </w:r>
      <w:r w:rsidR="00D814D3" w:rsidRPr="00DF46E4">
        <w:rPr>
          <w:rFonts w:cs="B Zar" w:hint="cs"/>
          <w:sz w:val="28"/>
          <w:szCs w:val="28"/>
          <w:rtl/>
          <w:lang w:bidi="fa-IR"/>
        </w:rPr>
        <w:t>دهد که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از </w:t>
      </w:r>
      <w:r w:rsidR="00294D12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D814D3">
        <w:rPr>
          <w:rFonts w:cs="B Zar" w:hint="cs"/>
          <w:sz w:val="28"/>
          <w:szCs w:val="28"/>
          <w:rtl/>
          <w:lang w:bidi="fa-IR"/>
        </w:rPr>
        <w:t>هفتصد هم گذشته</w:t>
      </w:r>
      <w:r w:rsidR="00B667DD">
        <w:rPr>
          <w:rFonts w:cs="B Zar" w:hint="cs"/>
          <w:sz w:val="28"/>
          <w:szCs w:val="28"/>
          <w:rtl/>
          <w:lang w:bidi="fa-IR"/>
        </w:rPr>
        <w:t xml:space="preserve">.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چون </w:t>
      </w:r>
      <w:r w:rsidR="00D814D3" w:rsidRPr="00DF46E4">
        <w:rPr>
          <w:rFonts w:cs="B Zar" w:hint="cs"/>
          <w:sz w:val="28"/>
          <w:szCs w:val="28"/>
          <w:rtl/>
          <w:lang w:bidi="fa-IR"/>
        </w:rPr>
        <w:t xml:space="preserve">کلمه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 «ضِعْفْ» 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یعنی دو برابر یا چند برابر به قول</w:t>
      </w:r>
      <w:r w:rsidR="00B667DD">
        <w:rPr>
          <w:rFonts w:cs="B Zar" w:hint="cs"/>
          <w:sz w:val="28"/>
          <w:szCs w:val="28"/>
          <w:rtl/>
          <w:lang w:bidi="fa-IR"/>
        </w:rPr>
        <w:t xml:space="preserve"> آقایون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طلبه ها به </w:t>
      </w:r>
      <w:r w:rsidR="00D814D3" w:rsidRPr="00542B89">
        <w:rPr>
          <w:rFonts w:cs="B Zar" w:hint="cs"/>
          <w:sz w:val="28"/>
          <w:szCs w:val="28"/>
          <w:rtl/>
          <w:lang w:bidi="fa-IR"/>
        </w:rPr>
        <w:t xml:space="preserve">باب مفاعله </w:t>
      </w:r>
      <w:r w:rsidR="000251FE" w:rsidRPr="00542B89">
        <w:rPr>
          <w:rFonts w:cs="B Zar" w:hint="cs"/>
          <w:sz w:val="28"/>
          <w:szCs w:val="28"/>
          <w:rtl/>
          <w:lang w:bidi="fa-IR"/>
        </w:rPr>
        <w:t>می‌</w:t>
      </w:r>
      <w:r w:rsidR="00D814D3" w:rsidRPr="00542B89">
        <w:rPr>
          <w:rFonts w:cs="B Zar" w:hint="cs"/>
          <w:sz w:val="28"/>
          <w:szCs w:val="28"/>
          <w:rtl/>
          <w:lang w:bidi="fa-IR"/>
        </w:rPr>
        <w:t>رود</w:t>
      </w:r>
      <w:r w:rsidR="00294D12" w:rsidRPr="00542B89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 w:rsidRPr="00542B89">
        <w:rPr>
          <w:rFonts w:cs="B Zar" w:hint="cs"/>
          <w:sz w:val="28"/>
          <w:szCs w:val="28"/>
          <w:rtl/>
          <w:lang w:bidi="fa-IR"/>
        </w:rPr>
        <w:t>«</w:t>
      </w:r>
      <w:r w:rsidR="00294D12" w:rsidRPr="00542B89">
        <w:rPr>
          <w:rFonts w:cs="B Zar" w:hint="cs"/>
          <w:sz w:val="28"/>
          <w:szCs w:val="28"/>
          <w:rtl/>
          <w:lang w:bidi="fa-IR"/>
        </w:rPr>
        <w:t>ی</w:t>
      </w:r>
      <w:r w:rsidR="00F6013D" w:rsidRPr="00542B89">
        <w:rPr>
          <w:rFonts w:cs="B Zar" w:hint="cs"/>
          <w:sz w:val="28"/>
          <w:szCs w:val="28"/>
          <w:rtl/>
          <w:lang w:bidi="fa-IR"/>
        </w:rPr>
        <w:t>ُ</w:t>
      </w:r>
      <w:r w:rsidR="00294D12" w:rsidRPr="00542B89">
        <w:rPr>
          <w:rFonts w:cs="B Zar" w:hint="cs"/>
          <w:sz w:val="28"/>
          <w:szCs w:val="28"/>
          <w:rtl/>
          <w:lang w:bidi="fa-IR"/>
        </w:rPr>
        <w:t>ضاع</w:t>
      </w:r>
      <w:r w:rsidR="00F6013D" w:rsidRPr="00542B89">
        <w:rPr>
          <w:rFonts w:cs="B Zar" w:hint="cs"/>
          <w:sz w:val="28"/>
          <w:szCs w:val="28"/>
          <w:rtl/>
          <w:lang w:bidi="fa-IR"/>
        </w:rPr>
        <w:t>َ</w:t>
      </w:r>
      <w:r w:rsidR="00294D12" w:rsidRPr="00542B89">
        <w:rPr>
          <w:rFonts w:cs="B Zar" w:hint="cs"/>
          <w:sz w:val="28"/>
          <w:szCs w:val="28"/>
          <w:rtl/>
          <w:lang w:bidi="fa-IR"/>
        </w:rPr>
        <w:t>ف</w:t>
      </w:r>
      <w:r w:rsidR="00F6013D" w:rsidRPr="00542B89">
        <w:rPr>
          <w:rFonts w:cs="B Zar" w:hint="cs"/>
          <w:sz w:val="28"/>
          <w:szCs w:val="28"/>
          <w:rtl/>
          <w:lang w:bidi="fa-IR"/>
        </w:rPr>
        <w:t xml:space="preserve">ْ»، </w:t>
      </w:r>
      <w:r w:rsidR="00D814D3" w:rsidRPr="00542B89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 w:rsidRPr="00542B89">
        <w:rPr>
          <w:rFonts w:cs="B Zar" w:hint="cs"/>
          <w:sz w:val="28"/>
          <w:szCs w:val="28"/>
          <w:rtl/>
          <w:lang w:bidi="fa-IR"/>
        </w:rPr>
        <w:t>«</w:t>
      </w:r>
      <w:r w:rsidR="00294D12" w:rsidRPr="00542B89">
        <w:rPr>
          <w:rFonts w:cs="B Zar" w:hint="cs"/>
          <w:sz w:val="28"/>
          <w:szCs w:val="28"/>
          <w:rtl/>
          <w:lang w:bidi="fa-IR"/>
        </w:rPr>
        <w:t>ی</w:t>
      </w:r>
      <w:r w:rsidR="00D814D3" w:rsidRPr="00542B89">
        <w:rPr>
          <w:rFonts w:cs="B Zar" w:hint="cs"/>
          <w:sz w:val="28"/>
          <w:szCs w:val="28"/>
          <w:rtl/>
          <w:lang w:bidi="fa-IR"/>
        </w:rPr>
        <w:t>ضاعف له</w:t>
      </w:r>
      <w:r w:rsidR="00F6013D" w:rsidRPr="00542B89">
        <w:rPr>
          <w:rFonts w:cs="B Zar" w:hint="cs"/>
          <w:sz w:val="28"/>
          <w:szCs w:val="28"/>
          <w:rtl/>
          <w:lang w:bidi="fa-IR"/>
        </w:rPr>
        <w:t>»،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این کثرت را بیشتر نشان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دهد</w:t>
      </w:r>
      <w:r w:rsidR="00C05C05">
        <w:rPr>
          <w:rFonts w:cs="B Zar" w:hint="cs"/>
          <w:sz w:val="28"/>
          <w:szCs w:val="28"/>
          <w:rtl/>
          <w:lang w:bidi="fa-IR"/>
        </w:rPr>
        <w:t>.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دوباره کلمه </w:t>
      </w:r>
      <w:r w:rsidR="00F6013D">
        <w:rPr>
          <w:rFonts w:cs="B Zar" w:hint="cs"/>
          <w:sz w:val="28"/>
          <w:szCs w:val="28"/>
          <w:rtl/>
          <w:lang w:bidi="fa-IR"/>
        </w:rPr>
        <w:t>«</w:t>
      </w:r>
      <w:r w:rsidR="00D814D3">
        <w:rPr>
          <w:rFonts w:cs="B Zar" w:hint="cs"/>
          <w:sz w:val="28"/>
          <w:szCs w:val="28"/>
          <w:rtl/>
          <w:lang w:bidi="fa-IR"/>
        </w:rPr>
        <w:t>ا</w:t>
      </w:r>
      <w:r w:rsidR="00F6013D">
        <w:rPr>
          <w:rFonts w:cs="B Zar" w:hint="cs"/>
          <w:sz w:val="28"/>
          <w:szCs w:val="28"/>
          <w:rtl/>
          <w:lang w:bidi="fa-IR"/>
        </w:rPr>
        <w:t>َ</w:t>
      </w:r>
      <w:r w:rsidR="00D814D3">
        <w:rPr>
          <w:rFonts w:cs="B Zar" w:hint="cs"/>
          <w:sz w:val="28"/>
          <w:szCs w:val="28"/>
          <w:rtl/>
          <w:lang w:bidi="fa-IR"/>
        </w:rPr>
        <w:t>ض</w:t>
      </w:r>
      <w:r w:rsidR="00F6013D">
        <w:rPr>
          <w:rFonts w:cs="B Zar" w:hint="cs"/>
          <w:sz w:val="28"/>
          <w:szCs w:val="28"/>
          <w:rtl/>
          <w:lang w:bidi="fa-IR"/>
        </w:rPr>
        <w:t>ْ</w:t>
      </w:r>
      <w:r w:rsidR="00D814D3">
        <w:rPr>
          <w:rFonts w:cs="B Zar" w:hint="cs"/>
          <w:sz w:val="28"/>
          <w:szCs w:val="28"/>
          <w:rtl/>
          <w:lang w:bidi="fa-IR"/>
        </w:rPr>
        <w:t>عاف</w:t>
      </w:r>
      <w:r w:rsidR="00F6013D">
        <w:rPr>
          <w:rFonts w:cs="B Zar" w:hint="cs"/>
          <w:sz w:val="28"/>
          <w:szCs w:val="28"/>
          <w:rtl/>
          <w:lang w:bidi="fa-IR"/>
        </w:rPr>
        <w:t>ْ»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آمده چند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 «ضِعْفْ» ، 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چند مقابل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باز کثرت نش</w:t>
      </w:r>
      <w:r w:rsidR="00B667DD">
        <w:rPr>
          <w:rFonts w:cs="B Zar" w:hint="cs"/>
          <w:sz w:val="28"/>
          <w:szCs w:val="28"/>
          <w:rtl/>
          <w:lang w:bidi="fa-IR"/>
        </w:rPr>
        <w:t>ا</w:t>
      </w:r>
      <w:r w:rsidR="00D814D3">
        <w:rPr>
          <w:rFonts w:cs="B Zar" w:hint="cs"/>
          <w:sz w:val="28"/>
          <w:szCs w:val="28"/>
          <w:rtl/>
          <w:lang w:bidi="fa-IR"/>
        </w:rPr>
        <w:t xml:space="preserve">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دهد</w:t>
      </w:r>
      <w:r w:rsidR="00C05C05">
        <w:rPr>
          <w:rFonts w:cs="B Zar" w:hint="cs"/>
          <w:sz w:val="28"/>
          <w:szCs w:val="28"/>
          <w:rtl/>
          <w:lang w:bidi="fa-IR"/>
        </w:rPr>
        <w:t>.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باز دوباره کلمه </w:t>
      </w:r>
      <w:r w:rsidR="00F6013D">
        <w:rPr>
          <w:rFonts w:cs="B Zar" w:hint="cs"/>
          <w:smallCaps/>
          <w:sz w:val="28"/>
          <w:szCs w:val="28"/>
          <w:rtl/>
          <w:lang w:bidi="fa-IR"/>
        </w:rPr>
        <w:t>«</w:t>
      </w:r>
      <w:r w:rsidR="00F6013D" w:rsidRPr="00B41112">
        <w:rPr>
          <w:rFonts w:cs="B Mitra"/>
          <w:sz w:val="28"/>
          <w:szCs w:val="28"/>
          <w:rtl/>
          <w:lang w:bidi="fa-IR"/>
        </w:rPr>
        <w:t>كَثِيرَةً</w:t>
      </w:r>
      <w:r w:rsidR="00F6013D">
        <w:rPr>
          <w:rFonts w:cs="B Zar" w:hint="cs"/>
          <w:sz w:val="28"/>
          <w:szCs w:val="28"/>
          <w:rtl/>
          <w:lang w:bidi="fa-IR"/>
        </w:rPr>
        <w:t xml:space="preserve"> »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آمده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باز فراوان </w:t>
      </w:r>
      <w:r w:rsidR="00B41112">
        <w:rPr>
          <w:rFonts w:cs="B Zar" w:hint="cs"/>
          <w:sz w:val="28"/>
          <w:szCs w:val="28"/>
          <w:rtl/>
          <w:lang w:bidi="fa-IR"/>
        </w:rPr>
        <w:t>«</w:t>
      </w:r>
      <w:r w:rsidR="00D814D3" w:rsidRPr="00B41112">
        <w:rPr>
          <w:rFonts w:cs="B Mitra"/>
          <w:sz w:val="28"/>
          <w:szCs w:val="28"/>
          <w:rtl/>
          <w:lang w:bidi="fa-IR"/>
        </w:rPr>
        <w:t>مَنْ ذَا الَّذِي يُقْرِضُ اللَّهَ قَرْضًا حَسَنًا فَيُضَاعِفَهُ لَهُ أَضْعَافًا كَثِيرَةً</w:t>
      </w:r>
      <w:r w:rsidR="00B41112">
        <w:rPr>
          <w:rFonts w:cs="B Mitra" w:hint="cs"/>
          <w:sz w:val="28"/>
          <w:szCs w:val="28"/>
          <w:rtl/>
          <w:lang w:bidi="fa-IR"/>
        </w:rPr>
        <w:t>»</w:t>
      </w:r>
      <w:r w:rsidR="003217BC">
        <w:rPr>
          <w:rStyle w:val="FootnoteReference"/>
          <w:rFonts w:cs="B Mitra"/>
          <w:sz w:val="28"/>
          <w:szCs w:val="28"/>
          <w:rtl/>
          <w:lang w:bidi="fa-IR"/>
        </w:rPr>
        <w:footnoteReference w:id="4"/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چند مقابل به کجا سر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زند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خب اگر اعلام کنند در میان مردم که حالا برگه های مشارکت ملی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فروشند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چقدر تلاش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کنند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حالا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وعده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دهند</w:t>
      </w:r>
      <w:r w:rsidR="00C05C05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مثلاً،  </w:t>
      </w:r>
      <w:r w:rsidR="00C05C05">
        <w:rPr>
          <w:rFonts w:cs="B Zar" w:hint="cs"/>
          <w:sz w:val="28"/>
          <w:szCs w:val="28"/>
          <w:rtl/>
          <w:lang w:bidi="fa-IR"/>
        </w:rPr>
        <w:t xml:space="preserve"> برفرض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سود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814D3">
        <w:rPr>
          <w:rFonts w:cs="B Zar" w:hint="cs"/>
          <w:sz w:val="28"/>
          <w:szCs w:val="28"/>
          <w:rtl/>
          <w:lang w:bidi="fa-IR"/>
        </w:rPr>
        <w:t>دهیم به شما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 </w:t>
      </w:r>
      <w:r w:rsidR="00A83DC6">
        <w:rPr>
          <w:rFonts w:cs="B Zar" w:hint="cs"/>
          <w:sz w:val="28"/>
          <w:szCs w:val="28"/>
          <w:rtl/>
          <w:lang w:bidi="fa-IR"/>
        </w:rPr>
        <w:t>حالا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بیست درصد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بیست پنج درصد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یا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حساب </w:t>
      </w:r>
      <w:r w:rsidR="00D814D3">
        <w:rPr>
          <w:rFonts w:cs="B Zar" w:hint="cs"/>
          <w:sz w:val="28"/>
          <w:szCs w:val="28"/>
          <w:rtl/>
          <w:lang w:bidi="fa-IR"/>
        </w:rPr>
        <w:t>سپرده بانکی دراز مد</w:t>
      </w:r>
      <w:r w:rsidR="00C05C05">
        <w:rPr>
          <w:rFonts w:cs="B Zar" w:hint="cs"/>
          <w:sz w:val="28"/>
          <w:szCs w:val="28"/>
          <w:rtl/>
          <w:lang w:bidi="fa-IR"/>
        </w:rPr>
        <w:t>ّ</w:t>
      </w:r>
      <w:r w:rsidR="00D814D3">
        <w:rPr>
          <w:rFonts w:cs="B Zar" w:hint="cs"/>
          <w:sz w:val="28"/>
          <w:szCs w:val="28"/>
          <w:rtl/>
          <w:lang w:bidi="fa-IR"/>
        </w:rPr>
        <w:t>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14D3">
        <w:rPr>
          <w:rFonts w:cs="B Zar" w:hint="cs"/>
          <w:sz w:val="28"/>
          <w:szCs w:val="28"/>
          <w:rtl/>
          <w:lang w:bidi="fa-IR"/>
        </w:rPr>
        <w:t xml:space="preserve"> </w:t>
      </w:r>
      <w:r w:rsidR="00A83DC6">
        <w:rPr>
          <w:rFonts w:cs="B Zar" w:hint="cs"/>
          <w:sz w:val="28"/>
          <w:szCs w:val="28"/>
          <w:rtl/>
          <w:lang w:bidi="fa-IR"/>
        </w:rPr>
        <w:t>کوتاه</w:t>
      </w:r>
      <w:r w:rsidR="00457F5F">
        <w:rPr>
          <w:rFonts w:cs="B Zar" w:hint="cs"/>
          <w:sz w:val="28"/>
          <w:szCs w:val="28"/>
          <w:rtl/>
          <w:lang w:bidi="fa-IR"/>
        </w:rPr>
        <w:t xml:space="preserve"> مد</w:t>
      </w:r>
      <w:r w:rsidR="00C05C05">
        <w:rPr>
          <w:rFonts w:cs="B Zar" w:hint="cs"/>
          <w:sz w:val="28"/>
          <w:szCs w:val="28"/>
          <w:rtl/>
          <w:lang w:bidi="fa-IR"/>
        </w:rPr>
        <w:t>ّ</w:t>
      </w:r>
      <w:r w:rsidR="00457F5F">
        <w:rPr>
          <w:rFonts w:cs="B Zar" w:hint="cs"/>
          <w:sz w:val="28"/>
          <w:szCs w:val="28"/>
          <w:rtl/>
          <w:lang w:bidi="fa-IR"/>
        </w:rPr>
        <w:t>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اونقدر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>دیم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667DD">
        <w:rPr>
          <w:rFonts w:cs="B Zar" w:hint="cs"/>
          <w:sz w:val="28"/>
          <w:szCs w:val="28"/>
          <w:rtl/>
          <w:lang w:bidi="fa-IR"/>
        </w:rPr>
        <w:t xml:space="preserve">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چقدر تلاش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>کنند</w:t>
      </w:r>
      <w:r w:rsidR="00B667DD">
        <w:rPr>
          <w:rFonts w:cs="B Zar" w:hint="cs"/>
          <w:sz w:val="28"/>
          <w:szCs w:val="28"/>
          <w:rtl/>
          <w:lang w:bidi="fa-IR"/>
        </w:rPr>
        <w:t>.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متدی</w:t>
      </w:r>
      <w:r w:rsidR="00C05C05">
        <w:rPr>
          <w:rFonts w:cs="B Zar" w:hint="cs"/>
          <w:sz w:val="28"/>
          <w:szCs w:val="28"/>
          <w:rtl/>
          <w:lang w:bidi="fa-IR"/>
        </w:rPr>
        <w:t>ّنی</w:t>
      </w:r>
      <w:r w:rsidR="00A83DC6">
        <w:rPr>
          <w:rFonts w:cs="B Zar" w:hint="cs"/>
          <w:sz w:val="28"/>
          <w:szCs w:val="28"/>
          <w:rtl/>
          <w:lang w:bidi="fa-IR"/>
        </w:rPr>
        <w:t xml:space="preserve">ن هم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 xml:space="preserve">کوشند که یک وجه شرعی براش درست کنند که انجام بشود به این معامله برسند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C05C05">
        <w:rPr>
          <w:rFonts w:cs="B Zar" w:hint="cs"/>
          <w:sz w:val="28"/>
          <w:szCs w:val="28"/>
          <w:rtl/>
          <w:lang w:bidi="fa-IR"/>
        </w:rPr>
        <w:t>.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و حال اینکه احتمال هست که اصلا ندهند</w:t>
      </w:r>
      <w:r w:rsidR="00C05C05">
        <w:rPr>
          <w:rFonts w:cs="B Zar" w:hint="cs"/>
          <w:sz w:val="28"/>
          <w:szCs w:val="28"/>
          <w:rtl/>
          <w:lang w:bidi="fa-IR"/>
        </w:rPr>
        <w:t>!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احتمالش هست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یقینی که نیست </w:t>
      </w:r>
      <w:r w:rsidR="008A7631">
        <w:rPr>
          <w:rFonts w:cs="B Zar" w:hint="cs"/>
          <w:sz w:val="28"/>
          <w:szCs w:val="28"/>
          <w:rtl/>
          <w:lang w:bidi="fa-IR"/>
        </w:rPr>
        <w:t>دیگه.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یا ممکنه ورشکستگی پیش بیاد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کلاه برداری </w:t>
      </w:r>
      <w:r w:rsidR="00A83DC6" w:rsidRPr="008A7631">
        <w:rPr>
          <w:rFonts w:cs="B Zar" w:hint="cs"/>
          <w:sz w:val="28"/>
          <w:szCs w:val="28"/>
          <w:rtl/>
          <w:lang w:bidi="fa-IR"/>
        </w:rPr>
        <w:t xml:space="preserve">فراوان دیده </w:t>
      </w:r>
      <w:r w:rsidR="000251FE" w:rsidRPr="008A7631">
        <w:rPr>
          <w:rFonts w:cs="B Zar" w:hint="cs"/>
          <w:sz w:val="28"/>
          <w:szCs w:val="28"/>
          <w:rtl/>
          <w:lang w:bidi="fa-IR"/>
        </w:rPr>
        <w:t>می‌</w:t>
      </w:r>
      <w:r w:rsidR="00A83DC6" w:rsidRPr="008A7631">
        <w:rPr>
          <w:rFonts w:cs="B Zar" w:hint="cs"/>
          <w:sz w:val="28"/>
          <w:szCs w:val="28"/>
          <w:rtl/>
          <w:lang w:bidi="fa-IR"/>
        </w:rPr>
        <w:t>شه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 w:rsidRPr="008A7631">
        <w:rPr>
          <w:rFonts w:cs="B Zar" w:hint="cs"/>
          <w:sz w:val="28"/>
          <w:szCs w:val="28"/>
          <w:rtl/>
          <w:lang w:bidi="fa-IR"/>
        </w:rPr>
        <w:t xml:space="preserve"> پیش بیاد ولی با همه این احتمالات </w:t>
      </w:r>
      <w:r w:rsidR="000251FE" w:rsidRPr="008A7631">
        <w:rPr>
          <w:rFonts w:cs="B Zar" w:hint="cs"/>
          <w:sz w:val="28"/>
          <w:szCs w:val="28"/>
          <w:rtl/>
          <w:lang w:bidi="fa-IR"/>
        </w:rPr>
        <w:lastRenderedPageBreak/>
        <w:t>می‌</w:t>
      </w:r>
      <w:r w:rsidR="00A83DC6" w:rsidRPr="008A7631">
        <w:rPr>
          <w:rFonts w:cs="B Zar" w:hint="cs"/>
          <w:sz w:val="28"/>
          <w:szCs w:val="28"/>
          <w:rtl/>
          <w:lang w:bidi="fa-IR"/>
        </w:rPr>
        <w:t xml:space="preserve">کوشند تلاش </w:t>
      </w:r>
      <w:r w:rsidR="000251FE" w:rsidRPr="008A7631">
        <w:rPr>
          <w:rFonts w:cs="B Zar" w:hint="cs"/>
          <w:sz w:val="28"/>
          <w:szCs w:val="28"/>
          <w:rtl/>
          <w:lang w:bidi="fa-IR"/>
        </w:rPr>
        <w:t>می‌</w:t>
      </w:r>
      <w:r w:rsidR="00A83DC6" w:rsidRPr="008A7631">
        <w:rPr>
          <w:rFonts w:cs="B Zar" w:hint="cs"/>
          <w:sz w:val="28"/>
          <w:szCs w:val="28"/>
          <w:rtl/>
          <w:lang w:bidi="fa-IR"/>
        </w:rPr>
        <w:t>کنند که به این معامله وارد بشوند</w:t>
      </w:r>
      <w:r w:rsidR="00C05C05" w:rsidRPr="008A7631">
        <w:rPr>
          <w:rFonts w:cs="B Zar" w:hint="cs"/>
          <w:sz w:val="28"/>
          <w:szCs w:val="28"/>
          <w:rtl/>
          <w:lang w:bidi="fa-IR"/>
        </w:rPr>
        <w:t>.</w:t>
      </w:r>
      <w:r w:rsidR="00A83DC6" w:rsidRPr="008A7631">
        <w:rPr>
          <w:rFonts w:cs="B Zar" w:hint="cs"/>
          <w:sz w:val="28"/>
          <w:szCs w:val="28"/>
          <w:rtl/>
          <w:lang w:bidi="fa-IR"/>
        </w:rPr>
        <w:t xml:space="preserve"> خب</w:t>
      </w:r>
      <w:r w:rsidR="008A7631">
        <w:rPr>
          <w:rFonts w:cs="B Zar" w:hint="cs"/>
          <w:sz w:val="28"/>
          <w:szCs w:val="28"/>
          <w:rtl/>
          <w:lang w:bidi="fa-IR"/>
        </w:rPr>
        <w:t xml:space="preserve"> چطور؟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آیا معامله با خدا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خدا هم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>گه بیای</w:t>
      </w:r>
      <w:r w:rsidR="00C05C05">
        <w:rPr>
          <w:rFonts w:cs="B Zar" w:hint="cs"/>
          <w:sz w:val="28"/>
          <w:szCs w:val="28"/>
          <w:rtl/>
          <w:lang w:bidi="fa-IR"/>
        </w:rPr>
        <w:t>ی</w:t>
      </w:r>
      <w:r w:rsidR="00A83DC6">
        <w:rPr>
          <w:rFonts w:cs="B Zar" w:hint="cs"/>
          <w:sz w:val="28"/>
          <w:szCs w:val="28"/>
          <w:rtl/>
          <w:lang w:bidi="fa-IR"/>
        </w:rPr>
        <w:t>د با من یک قرضه الهی داشته باشید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قرضه مل</w:t>
      </w:r>
      <w:r w:rsidR="00C05C05">
        <w:rPr>
          <w:rFonts w:cs="B Zar" w:hint="cs"/>
          <w:sz w:val="28"/>
          <w:szCs w:val="28"/>
          <w:rtl/>
          <w:lang w:bidi="fa-IR"/>
        </w:rPr>
        <w:t>ّ</w:t>
      </w:r>
      <w:r w:rsidR="00A83DC6">
        <w:rPr>
          <w:rFonts w:cs="B Zar" w:hint="cs"/>
          <w:sz w:val="28"/>
          <w:szCs w:val="28"/>
          <w:rtl/>
          <w:lang w:bidi="fa-IR"/>
        </w:rPr>
        <w:t>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مشارکت مل</w:t>
      </w:r>
      <w:r w:rsidR="00C05C05">
        <w:rPr>
          <w:rFonts w:cs="B Zar" w:hint="cs"/>
          <w:sz w:val="28"/>
          <w:szCs w:val="28"/>
          <w:rtl/>
          <w:lang w:bidi="fa-IR"/>
        </w:rPr>
        <w:t>ّ</w:t>
      </w:r>
      <w:r w:rsidR="00A83DC6">
        <w:rPr>
          <w:rFonts w:cs="B Zar" w:hint="cs"/>
          <w:sz w:val="28"/>
          <w:szCs w:val="28"/>
          <w:rtl/>
          <w:lang w:bidi="fa-IR"/>
        </w:rPr>
        <w:t>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بعد هم بلیط بخت آزمایی</w:t>
      </w:r>
      <w:r w:rsidR="00C05C05">
        <w:rPr>
          <w:rFonts w:cs="B Zar" w:hint="cs"/>
          <w:sz w:val="28"/>
          <w:szCs w:val="28"/>
          <w:rtl/>
          <w:lang w:bidi="fa-IR"/>
        </w:rPr>
        <w:t xml:space="preserve"> ملّی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هر عنوانی که بیاید همین جور هست </w:t>
      </w:r>
      <w:r w:rsidR="00C05C05">
        <w:rPr>
          <w:rFonts w:cs="B Zar" w:hint="cs"/>
          <w:sz w:val="28"/>
          <w:szCs w:val="28"/>
          <w:rtl/>
          <w:lang w:bidi="fa-IR"/>
        </w:rPr>
        <w:t xml:space="preserve">مردم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اقدام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>کنند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خب خدا هم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A83DC6">
        <w:rPr>
          <w:rFonts w:cs="B Zar" w:hint="cs"/>
          <w:sz w:val="28"/>
          <w:szCs w:val="28"/>
          <w:rtl/>
          <w:lang w:bidi="fa-IR"/>
        </w:rPr>
        <w:t>گه</w:t>
      </w:r>
      <w:r w:rsidR="008A7631">
        <w:rPr>
          <w:rFonts w:cs="B Zar" w:hint="cs"/>
          <w:sz w:val="28"/>
          <w:szCs w:val="28"/>
          <w:rtl/>
          <w:lang w:bidi="fa-IR"/>
        </w:rPr>
        <w:t xml:space="preserve"> خب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منم یک معامله ای دارم و من کلاه بردار نیستم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ورشکستگی هم ندارم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دروغ هم </w:t>
      </w:r>
      <w:r w:rsidR="00A83DC6" w:rsidRPr="00A9781D">
        <w:rPr>
          <w:rFonts w:cs="B Mitra" w:hint="cs"/>
          <w:sz w:val="28"/>
          <w:szCs w:val="28"/>
          <w:rtl/>
          <w:lang w:bidi="fa-IR"/>
        </w:rPr>
        <w:t>ن</w:t>
      </w:r>
      <w:r w:rsidR="000251FE" w:rsidRPr="00A9781D">
        <w:rPr>
          <w:rFonts w:cs="B Mitra" w:hint="cs"/>
          <w:sz w:val="28"/>
          <w:szCs w:val="28"/>
          <w:rtl/>
          <w:lang w:bidi="fa-IR"/>
        </w:rPr>
        <w:t>می‌</w:t>
      </w:r>
      <w:r w:rsidR="00A83DC6" w:rsidRPr="00A9781D">
        <w:rPr>
          <w:rFonts w:cs="B Mitra" w:hint="cs"/>
          <w:sz w:val="28"/>
          <w:szCs w:val="28"/>
          <w:rtl/>
          <w:lang w:bidi="fa-IR"/>
        </w:rPr>
        <w:t xml:space="preserve">گم </w:t>
      </w:r>
      <w:r w:rsidR="00B41112" w:rsidRPr="00A9781D">
        <w:rPr>
          <w:rFonts w:cs="B Mitra" w:hint="cs"/>
          <w:sz w:val="28"/>
          <w:szCs w:val="28"/>
          <w:rtl/>
          <w:lang w:bidi="fa-IR"/>
        </w:rPr>
        <w:t>«</w:t>
      </w:r>
      <w:r w:rsidR="00480AC1" w:rsidRPr="00A9781D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وَمَنْ أَصْدَقُ مِنَ اللَّهِ قِيلًا</w:t>
      </w:r>
      <w:r w:rsidR="00480AC1" w:rsidRPr="00A9781D">
        <w:rPr>
          <w:rFonts w:cs="B Mitra" w:hint="cs"/>
          <w:sz w:val="28"/>
          <w:szCs w:val="28"/>
          <w:rtl/>
          <w:lang w:bidi="fa-IR"/>
        </w:rPr>
        <w:t>»</w:t>
      </w:r>
      <w:r w:rsidR="00480AC1" w:rsidRPr="00A9781D">
        <w:rPr>
          <w:rStyle w:val="FootnoteReference"/>
          <w:rFonts w:cs="B Mitra"/>
          <w:sz w:val="28"/>
          <w:szCs w:val="28"/>
          <w:rtl/>
          <w:lang w:bidi="fa-IR"/>
        </w:rPr>
        <w:footnoteReference w:id="5"/>
      </w:r>
      <w:r w:rsidR="00A9781D">
        <w:rPr>
          <w:rFonts w:cs="B Mitra" w:hint="cs"/>
          <w:sz w:val="28"/>
          <w:szCs w:val="28"/>
          <w:rtl/>
          <w:lang w:bidi="fa-IR"/>
        </w:rPr>
        <w:t xml:space="preserve">؛ </w:t>
      </w:r>
      <w:r w:rsidR="00480AC1" w:rsidRPr="00A9781D">
        <w:rPr>
          <w:rFonts w:cs="B Mitra" w:hint="cs"/>
          <w:sz w:val="28"/>
          <w:szCs w:val="28"/>
          <w:rtl/>
          <w:lang w:bidi="fa-IR"/>
        </w:rPr>
        <w:t>«</w:t>
      </w:r>
      <w:r w:rsidR="00F42B28" w:rsidRPr="00A9781D">
        <w:rPr>
          <w:rFonts w:cs="B Mitra" w:hint="cs"/>
          <w:sz w:val="28"/>
          <w:szCs w:val="28"/>
          <w:rtl/>
          <w:lang w:bidi="fa-IR"/>
        </w:rPr>
        <w:t xml:space="preserve"> </w:t>
      </w:r>
      <w:r w:rsidR="00480AC1" w:rsidRPr="00A9781D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وَمَنْ أَصْدَقُ مِنَ اللَّهِ حَدِيثًا </w:t>
      </w:r>
      <w:r w:rsidR="00480AC1" w:rsidRPr="00A9781D">
        <w:rPr>
          <w:rFonts w:cs="B Mitra" w:hint="cs"/>
          <w:sz w:val="28"/>
          <w:szCs w:val="28"/>
          <w:rtl/>
          <w:lang w:bidi="fa-IR"/>
        </w:rPr>
        <w:t>»</w:t>
      </w:r>
      <w:r w:rsidR="00480AC1" w:rsidRPr="00A9781D">
        <w:rPr>
          <w:rStyle w:val="FootnoteReference"/>
          <w:rFonts w:cs="B Mitra"/>
          <w:sz w:val="28"/>
          <w:szCs w:val="28"/>
          <w:rtl/>
          <w:lang w:bidi="fa-IR"/>
        </w:rPr>
        <w:footnoteReference w:id="6"/>
      </w:r>
      <w:r w:rsidR="00A9781D">
        <w:rPr>
          <w:rFonts w:cs="B Mitra" w:hint="cs"/>
          <w:sz w:val="28"/>
          <w:szCs w:val="28"/>
          <w:rtl/>
          <w:lang w:bidi="fa-IR"/>
        </w:rPr>
        <w:t xml:space="preserve">؛ </w:t>
      </w:r>
      <w:r w:rsidR="00480AC1" w:rsidRPr="00A9781D">
        <w:rPr>
          <w:rFonts w:cs="B Mitra" w:hint="cs"/>
          <w:sz w:val="28"/>
          <w:szCs w:val="28"/>
          <w:rtl/>
          <w:lang w:bidi="fa-IR"/>
        </w:rPr>
        <w:t>«</w:t>
      </w:r>
      <w:r w:rsidR="00480AC1" w:rsidRPr="00A9781D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وَمَنْ أَوْفَى بِعَهْدِهِ مِنَ اللَّهِ</w:t>
      </w:r>
      <w:r w:rsidR="00480AC1" w:rsidRPr="00A9781D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 w:rsidRPr="00A9781D">
        <w:rPr>
          <w:rFonts w:cs="B Mitra" w:hint="cs"/>
          <w:sz w:val="28"/>
          <w:szCs w:val="28"/>
          <w:rtl/>
          <w:lang w:bidi="fa-IR"/>
        </w:rPr>
        <w:t>»</w:t>
      </w:r>
      <w:r w:rsidR="00480AC1" w:rsidRPr="00A9781D">
        <w:rPr>
          <w:rStyle w:val="FootnoteReference"/>
          <w:rFonts w:cs="B Mitra"/>
          <w:sz w:val="28"/>
          <w:szCs w:val="28"/>
          <w:rtl/>
          <w:lang w:bidi="fa-IR"/>
        </w:rPr>
        <w:footnoteReference w:id="7"/>
      </w:r>
      <w:r w:rsidR="00A9781D">
        <w:rPr>
          <w:rFonts w:cs="B Mitra" w:hint="cs"/>
          <w:sz w:val="28"/>
          <w:szCs w:val="28"/>
          <w:rtl/>
          <w:lang w:bidi="fa-IR"/>
        </w:rPr>
        <w:t>؛</w:t>
      </w:r>
    </w:p>
    <w:p w14:paraId="042D4E78" w14:textId="26F5F0CB" w:rsidR="001779F7" w:rsidRPr="001779F7" w:rsidRDefault="00A83DC6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خب با منم معامله کنید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چرا اینجا کساده</w:t>
      </w:r>
      <w:r w:rsidR="00D84A6A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این بازار این معامله کساده</w:t>
      </w:r>
      <w:r w:rsidR="00D84A6A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ولی معاملات دیگر که با مردم انجام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 رواجه</w:t>
      </w:r>
      <w:r w:rsidR="00D84A6A">
        <w:rPr>
          <w:rFonts w:cs="B Zar" w:hint="cs"/>
          <w:sz w:val="28"/>
          <w:szCs w:val="28"/>
          <w:rtl/>
          <w:lang w:bidi="fa-IR"/>
        </w:rPr>
        <w:t>!!!</w:t>
      </w:r>
      <w:r>
        <w:rPr>
          <w:rFonts w:cs="B Zar" w:hint="cs"/>
          <w:sz w:val="28"/>
          <w:szCs w:val="28"/>
          <w:rtl/>
          <w:lang w:bidi="fa-IR"/>
        </w:rPr>
        <w:t xml:space="preserve"> با همه احتمالات کلاه برداری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>ورشکستگی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>دروغ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سوخت </w:t>
      </w:r>
      <w:r w:rsidR="00D84A6A">
        <w:rPr>
          <w:rFonts w:cs="B Zar" w:hint="cs"/>
          <w:sz w:val="28"/>
          <w:szCs w:val="28"/>
          <w:rtl/>
          <w:lang w:bidi="fa-IR"/>
        </w:rPr>
        <w:t xml:space="preserve">و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همه این ها تلاش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 xml:space="preserve">کنند اقدام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کنند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آیا این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 ضِعْفْ 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ایمان نیست</w:t>
      </w:r>
      <w:r w:rsidR="00D84A6A">
        <w:rPr>
          <w:rFonts w:cs="B Zar" w:hint="cs"/>
          <w:sz w:val="28"/>
          <w:szCs w:val="28"/>
          <w:rtl/>
          <w:lang w:bidi="fa-IR"/>
        </w:rPr>
        <w:t>؟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اگر ما دقت کنیم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این از این </w:t>
      </w:r>
      <w:r w:rsidR="008A7631">
        <w:rPr>
          <w:rFonts w:cs="B Zar" w:hint="cs"/>
          <w:sz w:val="28"/>
          <w:szCs w:val="28"/>
          <w:rtl/>
          <w:lang w:bidi="fa-IR"/>
        </w:rPr>
        <w:t xml:space="preserve">ها </w:t>
      </w:r>
      <w:r w:rsidR="0056079E">
        <w:rPr>
          <w:rFonts w:cs="B Zar" w:hint="cs"/>
          <w:sz w:val="28"/>
          <w:szCs w:val="28"/>
          <w:rtl/>
          <w:lang w:bidi="fa-IR"/>
        </w:rPr>
        <w:t>سر در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آورد که ما به این گفتار</w:t>
      </w:r>
      <w:r w:rsidR="00D84A6A">
        <w:rPr>
          <w:rFonts w:cs="B Zar" w:hint="cs"/>
          <w:sz w:val="28"/>
          <w:szCs w:val="28"/>
          <w:rtl/>
          <w:lang w:bidi="fa-IR"/>
        </w:rPr>
        <w:t>ِ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خدا اعتماد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56079E">
        <w:rPr>
          <w:rFonts w:cs="B Zar" w:hint="cs"/>
          <w:sz w:val="28"/>
          <w:szCs w:val="28"/>
          <w:rtl/>
          <w:lang w:bidi="fa-IR"/>
        </w:rPr>
        <w:t>کنیم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اینجور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شه دیگه</w:t>
      </w:r>
      <w:r w:rsidR="00D84A6A">
        <w:rPr>
          <w:rFonts w:cs="B Zar" w:hint="cs"/>
          <w:sz w:val="28"/>
          <w:szCs w:val="28"/>
          <w:rtl/>
          <w:lang w:bidi="fa-IR"/>
        </w:rPr>
        <w:t>؛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چون اگر باور کنیم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نکنیم</w:t>
      </w:r>
      <w:r w:rsidR="00D84A6A">
        <w:rPr>
          <w:rFonts w:cs="B Zar" w:hint="cs"/>
          <w:sz w:val="28"/>
          <w:szCs w:val="28"/>
          <w:rtl/>
          <w:lang w:bidi="fa-IR"/>
        </w:rPr>
        <w:t xml:space="preserve">؛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شود حماقت و سفاهت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اگر نه باور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سفاهت حماقت نیست</w:t>
      </w:r>
      <w:r w:rsidR="00D84A6A">
        <w:rPr>
          <w:rFonts w:cs="B Zar" w:hint="cs"/>
          <w:sz w:val="28"/>
          <w:szCs w:val="28"/>
          <w:rtl/>
          <w:lang w:bidi="fa-IR"/>
        </w:rPr>
        <w:t xml:space="preserve">؛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عقلمان خوب کار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 xml:space="preserve">کنه پس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شود خلاف ایمان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>ایمان ضعیفه چطوره</w:t>
      </w:r>
      <w:r w:rsidR="000777A1">
        <w:rPr>
          <w:rFonts w:cs="B Zar" w:hint="cs"/>
          <w:sz w:val="28"/>
          <w:szCs w:val="28"/>
          <w:rtl/>
          <w:lang w:bidi="fa-IR"/>
        </w:rPr>
        <w:t xml:space="preserve">؟ </w:t>
      </w:r>
      <w:r w:rsidR="0056079E" w:rsidRPr="0056079E">
        <w:rPr>
          <w:rtl/>
        </w:rPr>
        <w:t xml:space="preserve"> </w:t>
      </w:r>
      <w:r w:rsidR="00B41112">
        <w:rPr>
          <w:rFonts w:hint="cs"/>
          <w:rtl/>
        </w:rPr>
        <w:t>«</w:t>
      </w:r>
      <w:r w:rsidR="0056079E" w:rsidRPr="00B41112">
        <w:rPr>
          <w:rFonts w:cs="B Mitra"/>
          <w:sz w:val="28"/>
          <w:szCs w:val="28"/>
          <w:rtl/>
          <w:lang w:bidi="fa-IR"/>
        </w:rPr>
        <w:t>مَنْ ذَا الَّذِي يُقْرِضُ اللَّهَ قَرْضًا حَسَنًا فَيُضَاعِفَهُ لَهُ أَضْعَافًا كَثِيرَةً</w:t>
      </w:r>
      <w:r w:rsidR="00B41112">
        <w:rPr>
          <w:rFonts w:cs="B Mitra" w:hint="cs"/>
          <w:sz w:val="28"/>
          <w:szCs w:val="28"/>
          <w:rtl/>
          <w:lang w:bidi="fa-IR"/>
        </w:rPr>
        <w:t>»</w:t>
      </w:r>
      <w:r w:rsidR="001779F7">
        <w:rPr>
          <w:rStyle w:val="FootnoteReference"/>
          <w:rFonts w:cs="B Mitra"/>
          <w:sz w:val="28"/>
          <w:szCs w:val="28"/>
          <w:rtl/>
          <w:lang w:bidi="fa-IR"/>
        </w:rPr>
        <w:footnoteReference w:id="8"/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56079E" w:rsidRPr="0056079E">
        <w:rPr>
          <w:rFonts w:cs="B Zar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شما دنبال ربا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گردی خب با من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من ربا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دهم به شما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از مردم نگیرید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</w:t>
      </w:r>
      <w:r w:rsidR="00B41112" w:rsidRPr="00C500DB">
        <w:rPr>
          <w:rFonts w:cs="B Mitra" w:hint="cs"/>
          <w:sz w:val="28"/>
          <w:szCs w:val="28"/>
          <w:rtl/>
          <w:lang w:bidi="fa-IR"/>
        </w:rPr>
        <w:t>«</w:t>
      </w:r>
      <w:r w:rsidR="00C500DB" w:rsidRPr="00C500DB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يَمْحَقُ اللَّهُ الرِّبَا وَيُرْبِي الصَّدَقَاتِ</w:t>
      </w:r>
      <w:r w:rsidR="00B41112">
        <w:rPr>
          <w:rFonts w:cs="B Mitra" w:hint="cs"/>
          <w:sz w:val="28"/>
          <w:szCs w:val="28"/>
          <w:rtl/>
          <w:lang w:bidi="fa-IR"/>
        </w:rPr>
        <w:t>»</w:t>
      </w:r>
      <w:r w:rsidR="001779F7">
        <w:rPr>
          <w:rStyle w:val="FootnoteReference"/>
          <w:rFonts w:cs="B Mitra"/>
          <w:sz w:val="28"/>
          <w:szCs w:val="28"/>
          <w:rtl/>
          <w:lang w:bidi="fa-IR"/>
        </w:rPr>
        <w:footnoteReference w:id="9"/>
      </w:r>
      <w:r w:rsidR="0056079E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927F94E" w14:textId="69EA528C" w:rsidR="001779F7" w:rsidRPr="001779F7" w:rsidRDefault="0056079E" w:rsidP="00F62B98">
      <w:pPr>
        <w:bidi/>
        <w:spacing w:line="360" w:lineRule="auto"/>
        <w:jc w:val="both"/>
        <w:rPr>
          <w:rFonts w:cs="B Nazanin"/>
          <w:color w:val="5B9BD5" w:themeColor="accent1"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من خودم </w:t>
      </w:r>
      <w:r w:rsidRPr="00C500DB">
        <w:rPr>
          <w:rFonts w:cs="B Zar" w:hint="cs"/>
          <w:sz w:val="28"/>
          <w:szCs w:val="28"/>
          <w:rtl/>
          <w:lang w:bidi="fa-IR"/>
        </w:rPr>
        <w:t>ا</w:t>
      </w:r>
      <w:r w:rsidR="00C500DB" w:rsidRPr="00C500DB">
        <w:rPr>
          <w:rFonts w:cs="B Zar" w:hint="cs"/>
          <w:sz w:val="28"/>
          <w:szCs w:val="28"/>
          <w:rtl/>
          <w:lang w:bidi="fa-IR"/>
        </w:rPr>
        <w:t>ِ</w:t>
      </w:r>
      <w:r w:rsidRPr="00C500DB">
        <w:rPr>
          <w:rFonts w:cs="B Zar" w:hint="cs"/>
          <w:sz w:val="28"/>
          <w:szCs w:val="28"/>
          <w:rtl/>
          <w:lang w:bidi="fa-IR"/>
        </w:rPr>
        <w:t>رباء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کنم</w:t>
      </w:r>
      <w:r w:rsidR="00D84A6A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خودش همون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84A6A">
        <w:rPr>
          <w:rFonts w:cs="B Zar" w:hint="cs"/>
          <w:sz w:val="28"/>
          <w:szCs w:val="28"/>
          <w:rtl/>
          <w:lang w:bidi="fa-IR"/>
        </w:rPr>
        <w:t xml:space="preserve"> یعنی </w:t>
      </w:r>
      <w:r>
        <w:rPr>
          <w:rFonts w:cs="B Zar" w:hint="cs"/>
          <w:sz w:val="28"/>
          <w:szCs w:val="28"/>
          <w:rtl/>
          <w:lang w:bidi="fa-IR"/>
        </w:rPr>
        <w:t xml:space="preserve">بیشتر دادن من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دهم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اگر بخواهید با مردم معامله 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من محو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نابود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 فنا و نابودی کشیده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شوید شما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ولو به ح</w:t>
      </w:r>
      <w:r w:rsidR="00D84A6A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س</w:t>
      </w:r>
      <w:r w:rsidR="00D84A6A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ب ظاهر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یه پولی گیرتون 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 w:hint="cs"/>
          <w:sz w:val="28"/>
          <w:szCs w:val="28"/>
          <w:rtl/>
          <w:lang w:bidi="fa-IR"/>
        </w:rPr>
        <w:t>اد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ام</w:t>
      </w:r>
      <w:r w:rsidR="00D84A6A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ا </w:t>
      </w:r>
      <w:r w:rsidR="003541EA" w:rsidRPr="003541EA">
        <w:rPr>
          <w:rFonts w:cs="B Mitra" w:hint="cs"/>
          <w:sz w:val="28"/>
          <w:szCs w:val="28"/>
          <w:rtl/>
          <w:lang w:bidi="fa-IR"/>
        </w:rPr>
        <w:t>«</w:t>
      </w:r>
      <w:r w:rsidR="003541EA" w:rsidRPr="003541EA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وَمَا آتَيْتُمْ مِنْ رِبًا لِيَرْبُوَ فِي أَمْوَالِ النَّاسِ فَلَا يَرْبُو عِنْدَ اللَّهِ</w:t>
      </w:r>
      <w:r w:rsidR="00B41112" w:rsidRPr="003541EA">
        <w:rPr>
          <w:rFonts w:cs="B Mitra" w:hint="cs"/>
          <w:sz w:val="28"/>
          <w:szCs w:val="28"/>
          <w:rtl/>
          <w:lang w:bidi="fa-IR"/>
        </w:rPr>
        <w:t>»</w:t>
      </w:r>
      <w:r w:rsidR="001779F7">
        <w:rPr>
          <w:rStyle w:val="FootnoteReference"/>
          <w:rFonts w:cs="B Zar"/>
          <w:sz w:val="28"/>
          <w:szCs w:val="28"/>
          <w:rtl/>
          <w:lang w:bidi="fa-IR"/>
        </w:rPr>
        <w:footnoteReference w:id="10"/>
      </w:r>
      <w:r w:rsidR="00F42B28">
        <w:rPr>
          <w:rFonts w:hint="cs"/>
          <w:rtl/>
        </w:rPr>
        <w:t xml:space="preserve">  </w:t>
      </w:r>
    </w:p>
    <w:p w14:paraId="633DE12C" w14:textId="19663A58" w:rsidR="0022390B" w:rsidRDefault="00F42B28" w:rsidP="00612045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اونی که شما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کوشید که از مال مردم به مال خودتان اضافه کنید به ح</w:t>
      </w:r>
      <w:r w:rsidR="00D84A6A">
        <w:rPr>
          <w:rFonts w:cs="B Zar" w:hint="cs"/>
          <w:sz w:val="28"/>
          <w:szCs w:val="28"/>
          <w:rtl/>
          <w:lang w:bidi="fa-IR"/>
        </w:rPr>
        <w:t>َ</w:t>
      </w:r>
      <w:r w:rsidR="0056079E">
        <w:rPr>
          <w:rFonts w:cs="B Zar" w:hint="cs"/>
          <w:sz w:val="28"/>
          <w:szCs w:val="28"/>
          <w:rtl/>
          <w:lang w:bidi="fa-IR"/>
        </w:rPr>
        <w:t>س</w:t>
      </w:r>
      <w:r w:rsidR="00D84A6A">
        <w:rPr>
          <w:rFonts w:cs="B Zar" w:hint="cs"/>
          <w:sz w:val="28"/>
          <w:szCs w:val="28"/>
          <w:rtl/>
          <w:lang w:bidi="fa-IR"/>
        </w:rPr>
        <w:t>َ</w:t>
      </w:r>
      <w:r w:rsidR="0056079E">
        <w:rPr>
          <w:rFonts w:cs="B Zar" w:hint="cs"/>
          <w:sz w:val="28"/>
          <w:szCs w:val="28"/>
          <w:rtl/>
          <w:lang w:bidi="fa-IR"/>
        </w:rPr>
        <w:t>ب ظاهر میاد دست شم</w:t>
      </w:r>
      <w:r w:rsidR="003541EA">
        <w:rPr>
          <w:rFonts w:cs="B Zar" w:hint="cs"/>
          <w:sz w:val="28"/>
          <w:szCs w:val="28"/>
          <w:rtl/>
          <w:lang w:bidi="fa-IR"/>
        </w:rPr>
        <w:t>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>ا مطمئن باشید خدا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گذارد به رفاه و آسایش برسید</w:t>
      </w:r>
      <w:r w:rsidR="00D84A6A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برای شما رفعت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 w:rsidRPr="00B41112">
        <w:rPr>
          <w:rFonts w:cs="B Mitra" w:hint="cs"/>
          <w:sz w:val="28"/>
          <w:szCs w:val="28"/>
          <w:rtl/>
          <w:lang w:bidi="fa-IR"/>
        </w:rPr>
        <w:t>آورد</w:t>
      </w:r>
      <w:r>
        <w:rPr>
          <w:rFonts w:cs="B Mitra" w:hint="cs"/>
          <w:sz w:val="28"/>
          <w:szCs w:val="28"/>
          <w:rtl/>
          <w:lang w:bidi="fa-IR"/>
        </w:rPr>
        <w:t xml:space="preserve">. </w:t>
      </w:r>
      <w:r w:rsidR="003541EA">
        <w:rPr>
          <w:rFonts w:cs="B Mitra" w:hint="cs"/>
          <w:sz w:val="28"/>
          <w:szCs w:val="28"/>
          <w:rtl/>
          <w:lang w:bidi="fa-IR"/>
        </w:rPr>
        <w:t>«</w:t>
      </w:r>
      <w:r w:rsidR="003541EA" w:rsidRPr="003541EA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3541EA" w:rsidRPr="003541EA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فَلَا يَرْبُو عِنْدَ اللَّهِ</w:t>
      </w:r>
      <w:r w:rsidR="003541EA">
        <w:rPr>
          <w:rFonts w:cs="B Mitra" w:hint="cs"/>
          <w:sz w:val="28"/>
          <w:szCs w:val="28"/>
          <w:rtl/>
          <w:lang w:bidi="fa-IR"/>
        </w:rPr>
        <w:t xml:space="preserve"> »</w:t>
      </w:r>
      <w:r w:rsidR="003541EA">
        <w:rPr>
          <w:rStyle w:val="FootnoteReference"/>
          <w:rFonts w:cs="B Mitra"/>
          <w:sz w:val="28"/>
          <w:szCs w:val="28"/>
          <w:rtl/>
          <w:lang w:bidi="fa-IR"/>
        </w:rPr>
        <w:footnoteReference w:id="11"/>
      </w:r>
      <w:r>
        <w:rPr>
          <w:rFonts w:cs="B Mitra"/>
          <w:sz w:val="28"/>
          <w:szCs w:val="28"/>
          <w:rtl/>
          <w:lang w:bidi="fa-IR"/>
        </w:rPr>
        <w:t xml:space="preserve"> </w:t>
      </w:r>
      <w:r w:rsidR="003541EA">
        <w:rPr>
          <w:rFonts w:cs="B Mitra" w:hint="cs"/>
          <w:sz w:val="28"/>
          <w:szCs w:val="28"/>
          <w:rtl/>
          <w:lang w:bidi="fa-IR"/>
        </w:rPr>
        <w:t>«</w:t>
      </w:r>
      <w:r w:rsidR="003541EA" w:rsidRPr="003541EA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3541EA" w:rsidRPr="003541EA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يَمْحَقُ اللَّهُ الرِّبَا</w:t>
      </w:r>
      <w:r w:rsidR="003541EA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>
        <w:rPr>
          <w:rFonts w:cs="B Mitra" w:hint="cs"/>
          <w:sz w:val="28"/>
          <w:szCs w:val="28"/>
          <w:rtl/>
          <w:lang w:bidi="fa-IR"/>
        </w:rPr>
        <w:t>»</w:t>
      </w:r>
      <w:r w:rsidR="0022390B">
        <w:rPr>
          <w:rStyle w:val="FootnoteReference"/>
          <w:rFonts w:cs="B Mitra"/>
          <w:sz w:val="28"/>
          <w:szCs w:val="28"/>
          <w:rtl/>
          <w:lang w:bidi="fa-IR"/>
        </w:rPr>
        <w:footnoteReference w:id="12"/>
      </w:r>
      <w:r>
        <w:rPr>
          <w:rFonts w:cs="B Zar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خدا نابود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 xml:space="preserve">کند به فنا و تباهی زندگی شما را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کشاند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در همین دنیا به تباهی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افتید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به رسوایی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افتید</w:t>
      </w:r>
      <w:r w:rsidR="00EB0D41">
        <w:rPr>
          <w:rFonts w:cs="B Zar" w:hint="cs"/>
          <w:sz w:val="28"/>
          <w:szCs w:val="28"/>
          <w:rtl/>
          <w:lang w:bidi="fa-IR"/>
        </w:rPr>
        <w:t>؛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در آخرت هم به عذاب الیم گرفتار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شوید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آیا این عاقلانه است</w:t>
      </w:r>
      <w:r w:rsidR="00EB0D41">
        <w:rPr>
          <w:rFonts w:cs="B Zar" w:hint="cs"/>
          <w:sz w:val="28"/>
          <w:szCs w:val="28"/>
          <w:rtl/>
          <w:lang w:bidi="fa-IR"/>
        </w:rPr>
        <w:t>؟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با من معامله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56079E">
        <w:rPr>
          <w:rFonts w:cs="B Zar" w:hint="cs"/>
          <w:sz w:val="28"/>
          <w:szCs w:val="28"/>
          <w:rtl/>
          <w:lang w:bidi="fa-IR"/>
        </w:rPr>
        <w:t>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</w:t>
      </w:r>
      <w:r w:rsidR="00D02C2A">
        <w:rPr>
          <w:rFonts w:cs="B Zar" w:hint="cs"/>
          <w:sz w:val="28"/>
          <w:szCs w:val="28"/>
          <w:rtl/>
          <w:lang w:bidi="fa-IR"/>
        </w:rPr>
        <w:t>من ربا میدهم به شما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>ربا</w:t>
      </w:r>
      <w:r w:rsidR="00612045">
        <w:rPr>
          <w:rFonts w:cs="B Zar" w:hint="cs"/>
          <w:sz w:val="28"/>
          <w:szCs w:val="28"/>
          <w:rtl/>
          <w:lang w:bidi="fa-IR"/>
        </w:rPr>
        <w:t>ی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حلال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الهی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6079E">
        <w:rPr>
          <w:rFonts w:cs="B Zar" w:hint="cs"/>
          <w:sz w:val="28"/>
          <w:szCs w:val="28"/>
          <w:rtl/>
          <w:lang w:bidi="fa-IR"/>
        </w:rPr>
        <w:t>شرعی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دنیا و آخرت شما را تامین میکند</w:t>
      </w:r>
      <w:r w:rsidR="00612045">
        <w:rPr>
          <w:rFonts w:cs="B Zar" w:hint="cs"/>
          <w:sz w:val="28"/>
          <w:szCs w:val="28"/>
          <w:rtl/>
          <w:lang w:bidi="fa-IR"/>
        </w:rPr>
        <w:t>.</w:t>
      </w:r>
      <w:r w:rsidR="0056079E">
        <w:rPr>
          <w:rFonts w:cs="B Zar" w:hint="cs"/>
          <w:sz w:val="28"/>
          <w:szCs w:val="28"/>
          <w:rtl/>
          <w:lang w:bidi="fa-IR"/>
        </w:rPr>
        <w:t xml:space="preserve"> </w:t>
      </w:r>
      <w:r w:rsidR="00B41112">
        <w:rPr>
          <w:rFonts w:cs="B Zar" w:hint="cs"/>
          <w:sz w:val="28"/>
          <w:szCs w:val="28"/>
          <w:rtl/>
          <w:lang w:bidi="fa-IR"/>
        </w:rPr>
        <w:t>«</w:t>
      </w:r>
      <w:r w:rsidR="0056079E" w:rsidRPr="0056079E">
        <w:rPr>
          <w:rFonts w:cs="B Zar"/>
          <w:sz w:val="28"/>
          <w:szCs w:val="28"/>
          <w:rtl/>
          <w:lang w:bidi="fa-IR"/>
        </w:rPr>
        <w:t xml:space="preserve"> </w:t>
      </w:r>
      <w:r w:rsidR="0056079E" w:rsidRPr="00B41112">
        <w:rPr>
          <w:rFonts w:cs="B Mitra"/>
          <w:sz w:val="28"/>
          <w:szCs w:val="28"/>
          <w:rtl/>
          <w:lang w:bidi="fa-IR"/>
        </w:rPr>
        <w:t>مَنْ ذَا الَّذِي يُقْرِضُ اللَّهَ قَرْضًا حَسَنًا فَيُضَاعِفَهُ لَهُ أَضْعَافًا كَثِيرَةً</w:t>
      </w:r>
      <w:r w:rsidR="00B41112">
        <w:rPr>
          <w:rFonts w:cs="B Mitra" w:hint="cs"/>
          <w:sz w:val="28"/>
          <w:szCs w:val="28"/>
          <w:rtl/>
          <w:lang w:bidi="fa-IR"/>
        </w:rPr>
        <w:t>»</w:t>
      </w:r>
      <w:r w:rsidR="0022390B">
        <w:rPr>
          <w:rStyle w:val="FootnoteReference"/>
          <w:rFonts w:cs="B Zar"/>
          <w:sz w:val="28"/>
          <w:szCs w:val="28"/>
          <w:rtl/>
          <w:lang w:bidi="fa-IR"/>
        </w:rPr>
        <w:footnoteReference w:id="13"/>
      </w:r>
      <w:r w:rsidR="0056079E" w:rsidRPr="0056079E">
        <w:rPr>
          <w:rFonts w:cs="B Zar"/>
          <w:sz w:val="28"/>
          <w:szCs w:val="28"/>
          <w:rtl/>
          <w:lang w:bidi="fa-IR"/>
        </w:rPr>
        <w:t xml:space="preserve"> </w:t>
      </w:r>
    </w:p>
    <w:p w14:paraId="54774462" w14:textId="417B41BF" w:rsidR="00010C17" w:rsidRDefault="0056079E" w:rsidP="00876A49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داره اعلام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هست کسی که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به من </w:t>
      </w:r>
      <w:r w:rsidR="00DF46E4">
        <w:rPr>
          <w:rFonts w:cs="B Zar" w:hint="cs"/>
          <w:sz w:val="28"/>
          <w:szCs w:val="28"/>
          <w:rtl/>
          <w:lang w:bidi="fa-IR"/>
        </w:rPr>
        <w:t xml:space="preserve">قَرضُ الحَسَن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بدهد</w:t>
      </w:r>
      <w:r w:rsidR="00EB0D41">
        <w:rPr>
          <w:rFonts w:cs="B Zar" w:hint="cs"/>
          <w:sz w:val="28"/>
          <w:szCs w:val="28"/>
          <w:rtl/>
          <w:lang w:bidi="fa-IR"/>
        </w:rPr>
        <w:t>؟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تازه آنچه دارید من داده ام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این هم خیلی لطف و عنایته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خودش داده در عین حال قرض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خواد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چون قرض گیرنده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مال مردم رو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خواد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ولی خدا مال خودش رو از بنده خودش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قرض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خواد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من به شما داده ام در عین حال به من قرض بدهید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چندین مقابل به شما بر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گردانم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در </w:t>
      </w:r>
      <w:r w:rsidR="00D02C2A" w:rsidRPr="00542B89">
        <w:rPr>
          <w:rFonts w:cs="B Zar" w:hint="cs"/>
          <w:sz w:val="28"/>
          <w:szCs w:val="28"/>
          <w:rtl/>
          <w:lang w:bidi="fa-IR"/>
        </w:rPr>
        <w:t>اینجا ا</w:t>
      </w:r>
      <w:r w:rsidR="00010C17" w:rsidRPr="00542B89">
        <w:rPr>
          <w:rFonts w:cs="B Zar" w:hint="cs"/>
          <w:sz w:val="28"/>
          <w:szCs w:val="28"/>
          <w:rtl/>
          <w:lang w:bidi="fa-IR"/>
        </w:rPr>
        <w:t>َ</w:t>
      </w:r>
      <w:r w:rsidR="00D02C2A" w:rsidRPr="00542B89">
        <w:rPr>
          <w:rFonts w:cs="B Zar" w:hint="cs"/>
          <w:sz w:val="28"/>
          <w:szCs w:val="28"/>
          <w:rtl/>
          <w:lang w:bidi="fa-IR"/>
        </w:rPr>
        <w:t>ضعاف</w:t>
      </w:r>
      <w:r w:rsidR="00EB0D41" w:rsidRPr="00542B89">
        <w:rPr>
          <w:rFonts w:cs="B Zar" w:hint="cs"/>
          <w:sz w:val="28"/>
          <w:szCs w:val="28"/>
          <w:rtl/>
          <w:lang w:bidi="fa-IR"/>
        </w:rPr>
        <w:t>ِ</w:t>
      </w:r>
      <w:r w:rsidR="00D02C2A" w:rsidRPr="00542B89">
        <w:rPr>
          <w:rFonts w:cs="B Zar" w:hint="cs"/>
          <w:sz w:val="28"/>
          <w:szCs w:val="28"/>
          <w:rtl/>
          <w:lang w:bidi="fa-IR"/>
        </w:rPr>
        <w:t xml:space="preserve"> ک</w:t>
      </w:r>
      <w:r w:rsidR="00010C17" w:rsidRPr="00542B89">
        <w:rPr>
          <w:rFonts w:cs="B Zar" w:hint="cs"/>
          <w:sz w:val="28"/>
          <w:szCs w:val="28"/>
          <w:rtl/>
          <w:lang w:bidi="fa-IR"/>
        </w:rPr>
        <w:t>َ</w:t>
      </w:r>
      <w:r w:rsidR="00D02C2A" w:rsidRPr="00542B89">
        <w:rPr>
          <w:rFonts w:cs="B Zar" w:hint="cs"/>
          <w:sz w:val="28"/>
          <w:szCs w:val="28"/>
          <w:rtl/>
          <w:lang w:bidi="fa-IR"/>
        </w:rPr>
        <w:t>ثیره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دارد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رسیم باز جایی </w:t>
      </w:r>
      <w:r w:rsidR="00EB0D41">
        <w:rPr>
          <w:rFonts w:cs="B Zar" w:hint="cs"/>
          <w:sz w:val="28"/>
          <w:szCs w:val="28"/>
          <w:rtl/>
          <w:lang w:bidi="fa-IR"/>
        </w:rPr>
        <w:t>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بینیم که بغیر حساب نشون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دهد بعضی از اعمال عبادی بی</w:t>
      </w:r>
      <w:r w:rsidR="00EB0D41">
        <w:rPr>
          <w:rFonts w:cs="B Zar" w:hint="cs"/>
          <w:sz w:val="28"/>
          <w:szCs w:val="28"/>
          <w:rtl/>
          <w:lang w:bidi="fa-IR"/>
        </w:rPr>
        <w:t>‌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حساب اجر </w:t>
      </w:r>
      <w:r w:rsidR="00D02C2A" w:rsidRPr="00B41112">
        <w:rPr>
          <w:rFonts w:cs="B Mitra" w:hint="cs"/>
          <w:sz w:val="28"/>
          <w:szCs w:val="28"/>
          <w:rtl/>
          <w:lang w:bidi="fa-IR"/>
        </w:rPr>
        <w:t>دارد</w:t>
      </w:r>
      <w:r w:rsidR="00612045">
        <w:rPr>
          <w:rFonts w:cs="B Mitra" w:hint="cs"/>
          <w:sz w:val="28"/>
          <w:szCs w:val="28"/>
          <w:rtl/>
          <w:lang w:bidi="fa-IR"/>
        </w:rPr>
        <w:t>.</w:t>
      </w:r>
      <w:r w:rsidR="00D02C2A" w:rsidRPr="00B41112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>
        <w:rPr>
          <w:rFonts w:cs="B Mitra" w:hint="cs"/>
          <w:sz w:val="28"/>
          <w:szCs w:val="28"/>
          <w:rtl/>
          <w:lang w:bidi="fa-IR"/>
        </w:rPr>
        <w:t>«</w:t>
      </w:r>
      <w:r w:rsidR="00D02C2A" w:rsidRPr="00B41112">
        <w:rPr>
          <w:rFonts w:cs="B Mitra"/>
          <w:sz w:val="28"/>
          <w:szCs w:val="28"/>
          <w:rtl/>
          <w:lang w:bidi="fa-IR"/>
        </w:rPr>
        <w:t>إِنَّمَا يُوَفَّى الصَّابِرُونَ أَجْرَهُمْ بِغَيْرِ حِسَابٍ</w:t>
      </w:r>
      <w:r w:rsidR="00B41112">
        <w:rPr>
          <w:rFonts w:cs="B Zar" w:hint="cs"/>
          <w:sz w:val="28"/>
          <w:szCs w:val="28"/>
          <w:rtl/>
          <w:lang w:bidi="fa-IR"/>
        </w:rPr>
        <w:t>»</w:t>
      </w:r>
      <w:r w:rsidR="0022390B">
        <w:rPr>
          <w:rStyle w:val="FootnoteReference"/>
          <w:rFonts w:cs="B Zar"/>
          <w:sz w:val="28"/>
          <w:szCs w:val="28"/>
          <w:rtl/>
          <w:lang w:bidi="fa-IR"/>
        </w:rPr>
        <w:footnoteReference w:id="14"/>
      </w:r>
      <w:r w:rsidR="00D02C2A">
        <w:rPr>
          <w:rFonts w:cs="B Zar" w:hint="cs"/>
          <w:sz w:val="28"/>
          <w:szCs w:val="28"/>
          <w:rtl/>
          <w:lang w:bidi="fa-IR"/>
        </w:rPr>
        <w:t xml:space="preserve"> که دیگه تحت حساب ن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 w:rsidR="00D02C2A">
        <w:rPr>
          <w:rFonts w:cs="B Zar" w:hint="cs"/>
          <w:sz w:val="28"/>
          <w:szCs w:val="28"/>
          <w:rtl/>
          <w:lang w:bidi="fa-IR"/>
        </w:rPr>
        <w:t>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تحت اندازه هم در ن</w:t>
      </w:r>
      <w:r w:rsidR="000251FE">
        <w:rPr>
          <w:rFonts w:cs="B Zar" w:hint="cs"/>
          <w:sz w:val="28"/>
          <w:szCs w:val="28"/>
          <w:rtl/>
          <w:lang w:bidi="fa-IR"/>
        </w:rPr>
        <w:t>م</w:t>
      </w:r>
      <w:r w:rsidR="00EB0D41">
        <w:rPr>
          <w:rFonts w:cs="B Zar" w:hint="cs"/>
          <w:sz w:val="28"/>
          <w:szCs w:val="28"/>
          <w:rtl/>
          <w:lang w:bidi="fa-IR"/>
        </w:rPr>
        <w:t>ی</w:t>
      </w:r>
      <w:r w:rsidR="00D02C2A">
        <w:rPr>
          <w:rFonts w:cs="B Zar" w:hint="cs"/>
          <w:sz w:val="28"/>
          <w:szCs w:val="28"/>
          <w:rtl/>
          <w:lang w:bidi="fa-IR"/>
        </w:rPr>
        <w:t>اد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مسئله هفتصد گذشته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مسئله چند مقابل کثیره اون هم بالاتر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اصلا بغیر حساب اگر صابر باشید شما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ملکه صبر در شما پیدا بشود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در مصیبت صابر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در بندگی و اطاعت صابر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در مقام</w:t>
      </w:r>
      <w:r w:rsidR="00612045">
        <w:rPr>
          <w:rFonts w:cs="B Zar" w:hint="cs"/>
          <w:sz w:val="28"/>
          <w:szCs w:val="28"/>
          <w:rtl/>
          <w:lang w:bidi="fa-IR"/>
        </w:rPr>
        <w:t>ِ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معصی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D02C2A">
        <w:rPr>
          <w:rFonts w:cs="B Zar" w:hint="cs"/>
          <w:sz w:val="28"/>
          <w:szCs w:val="28"/>
          <w:rtl/>
          <w:lang w:bidi="fa-IR"/>
        </w:rPr>
        <w:t>ت صابر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مریض شدی</w:t>
      </w:r>
      <w:r w:rsidR="00640662">
        <w:rPr>
          <w:rFonts w:cs="B Zar" w:hint="cs"/>
          <w:sz w:val="28"/>
          <w:szCs w:val="28"/>
          <w:rtl/>
          <w:lang w:bidi="fa-IR"/>
        </w:rPr>
        <w:t>د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صبر 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صبر 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تحمل شدائد 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دنبال </w:t>
      </w:r>
      <w:r w:rsidR="00640662">
        <w:rPr>
          <w:rFonts w:cs="B Zar" w:hint="cs"/>
          <w:sz w:val="28"/>
          <w:szCs w:val="28"/>
          <w:rtl/>
          <w:lang w:bidi="fa-IR"/>
        </w:rPr>
        <w:t>علاج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بروید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کسی نگفته است که بلا بسراغ شما آمد تلاش نکنید در دفعش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خیر</w:t>
      </w:r>
      <w:r w:rsidR="00EB0D41">
        <w:rPr>
          <w:rFonts w:cs="B Zar" w:hint="cs"/>
          <w:sz w:val="28"/>
          <w:szCs w:val="28"/>
          <w:rtl/>
          <w:lang w:bidi="fa-IR"/>
        </w:rPr>
        <w:t>!!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تلاش </w:t>
      </w:r>
      <w:r w:rsidR="00640662">
        <w:rPr>
          <w:rFonts w:cs="B Zar" w:hint="cs"/>
          <w:sz w:val="28"/>
          <w:szCs w:val="28"/>
          <w:rtl/>
          <w:lang w:bidi="fa-IR"/>
        </w:rPr>
        <w:t>ب</w:t>
      </w:r>
      <w:r w:rsidR="00D02C2A">
        <w:rPr>
          <w:rFonts w:cs="B Zar" w:hint="cs"/>
          <w:sz w:val="28"/>
          <w:szCs w:val="28"/>
          <w:rtl/>
          <w:lang w:bidi="fa-IR"/>
        </w:rPr>
        <w:t xml:space="preserve">کنید </w:t>
      </w:r>
      <w:r w:rsidR="00640662">
        <w:rPr>
          <w:rFonts w:cs="B Zar" w:hint="cs"/>
          <w:sz w:val="28"/>
          <w:szCs w:val="28"/>
          <w:rtl/>
          <w:lang w:bidi="fa-IR"/>
        </w:rPr>
        <w:t>اگر دیدید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640662">
        <w:rPr>
          <w:rFonts w:cs="B Zar" w:hint="cs"/>
          <w:sz w:val="28"/>
          <w:szCs w:val="28"/>
          <w:rtl/>
          <w:lang w:bidi="fa-IR"/>
        </w:rPr>
        <w:t>شود خب</w:t>
      </w:r>
      <w:r w:rsidR="00D02C2A">
        <w:rPr>
          <w:rFonts w:cs="B Zar" w:hint="cs"/>
          <w:sz w:val="28"/>
          <w:szCs w:val="28"/>
          <w:rtl/>
          <w:lang w:bidi="fa-IR"/>
        </w:rPr>
        <w:t xml:space="preserve"> گاهی پیش 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 w:rsidR="00D02C2A">
        <w:rPr>
          <w:rFonts w:cs="B Zar" w:hint="cs"/>
          <w:sz w:val="28"/>
          <w:szCs w:val="28"/>
          <w:rtl/>
          <w:lang w:bidi="fa-IR"/>
        </w:rPr>
        <w:t xml:space="preserve">اد انسان هر چه به این در و اون در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زند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فقر برطرف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02C2A">
        <w:rPr>
          <w:rFonts w:cs="B Zar" w:hint="cs"/>
          <w:sz w:val="28"/>
          <w:szCs w:val="28"/>
          <w:rtl/>
          <w:lang w:bidi="fa-IR"/>
        </w:rPr>
        <w:t>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02C2A">
        <w:rPr>
          <w:rFonts w:cs="B Zar" w:hint="cs"/>
          <w:sz w:val="28"/>
          <w:szCs w:val="28"/>
          <w:rtl/>
          <w:lang w:bidi="fa-IR"/>
        </w:rPr>
        <w:t>شود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مرض خوب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640662">
        <w:rPr>
          <w:rFonts w:cs="B Zar" w:hint="cs"/>
          <w:sz w:val="28"/>
          <w:szCs w:val="28"/>
          <w:rtl/>
          <w:lang w:bidi="fa-IR"/>
        </w:rPr>
        <w:t>شود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مصیبت ها دنبال هم 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 w:rsidR="00640662">
        <w:rPr>
          <w:rFonts w:cs="B Zar" w:hint="cs"/>
          <w:sz w:val="28"/>
          <w:szCs w:val="28"/>
          <w:rtl/>
          <w:lang w:bidi="fa-IR"/>
        </w:rPr>
        <w:t>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خب تقدیراتی است</w:t>
      </w:r>
      <w:r w:rsidR="00EB0D41">
        <w:rPr>
          <w:rFonts w:cs="B Zar" w:hint="cs"/>
          <w:sz w:val="28"/>
          <w:szCs w:val="28"/>
          <w:rtl/>
          <w:lang w:bidi="fa-IR"/>
        </w:rPr>
        <w:t>؛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حالا که مقدر شده من دفع بلا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640662">
        <w:rPr>
          <w:rFonts w:cs="B Zar" w:hint="cs"/>
          <w:sz w:val="28"/>
          <w:szCs w:val="28"/>
          <w:rtl/>
          <w:lang w:bidi="fa-IR"/>
        </w:rPr>
        <w:t>توانم بکنم</w:t>
      </w:r>
      <w:r w:rsidR="00EB0D41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تحمل کنم ج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ز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ع نکنم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ج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ز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ع نکنید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مقدرات حکیمانه خدا را شما سبک نشمارید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صابر باشید معامله پر سود آمده </w:t>
      </w:r>
      <w:r w:rsidR="00640662">
        <w:rPr>
          <w:rFonts w:cs="B Zar" w:hint="cs"/>
          <w:sz w:val="28"/>
          <w:szCs w:val="28"/>
          <w:rtl/>
          <w:lang w:bidi="fa-IR"/>
        </w:rPr>
        <w:lastRenderedPageBreak/>
        <w:t>حرامه</w:t>
      </w:r>
      <w:r w:rsidR="00612045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صابر باشید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قانع باشید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اقدام نکنید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جوان مسلمان اگر برای شما ازدواج فراهم هست اقدام کنید</w:t>
      </w:r>
      <w:r w:rsidR="00E348C0">
        <w:rPr>
          <w:rFonts w:cs="B Zar" w:hint="cs"/>
          <w:sz w:val="28"/>
          <w:szCs w:val="28"/>
          <w:rtl/>
          <w:lang w:bidi="fa-IR"/>
        </w:rPr>
        <w:t>؛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نیست صابر باشید</w:t>
      </w:r>
      <w:r w:rsidR="00612045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از جاده عفاف بیرون نروید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تحمل شد</w:t>
      </w:r>
      <w:r w:rsidR="00E348C0">
        <w:rPr>
          <w:rFonts w:cs="B Zar" w:hint="cs"/>
          <w:sz w:val="28"/>
          <w:szCs w:val="28"/>
          <w:rtl/>
          <w:lang w:bidi="fa-IR"/>
        </w:rPr>
        <w:t>ّ</w:t>
      </w:r>
      <w:r w:rsidR="00640662">
        <w:rPr>
          <w:rFonts w:cs="B Zar" w:hint="cs"/>
          <w:sz w:val="28"/>
          <w:szCs w:val="28"/>
          <w:rtl/>
          <w:lang w:bidi="fa-IR"/>
        </w:rPr>
        <w:t>ت کنید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مریض شدید دیدید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640662">
        <w:rPr>
          <w:rFonts w:cs="B Zar" w:hint="cs"/>
          <w:sz w:val="28"/>
          <w:szCs w:val="28"/>
          <w:rtl/>
          <w:lang w:bidi="fa-IR"/>
        </w:rPr>
        <w:t xml:space="preserve">شود علاج پذیر نیست </w:t>
      </w:r>
      <w:r w:rsidR="00542B89">
        <w:rPr>
          <w:rFonts w:cs="B Zar" w:hint="cs"/>
          <w:sz w:val="28"/>
          <w:szCs w:val="28"/>
          <w:rtl/>
          <w:lang w:bidi="fa-IR"/>
        </w:rPr>
        <w:t>شکیبا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باشید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مریضدار هستید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640662">
        <w:rPr>
          <w:rFonts w:cs="B Zar" w:hint="cs"/>
          <w:sz w:val="28"/>
          <w:szCs w:val="28"/>
          <w:rtl/>
          <w:lang w:bidi="fa-IR"/>
        </w:rPr>
        <w:t>شود خب شکیبا باشید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در تمام این ها صبر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که صبر و تحم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640662">
        <w:rPr>
          <w:rFonts w:cs="B Zar" w:hint="cs"/>
          <w:sz w:val="28"/>
          <w:szCs w:val="28"/>
          <w:rtl/>
          <w:lang w:bidi="fa-IR"/>
        </w:rPr>
        <w:t>ل شدائد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ج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ز</w:t>
      </w:r>
      <w:r w:rsidR="00E348C0">
        <w:rPr>
          <w:rFonts w:cs="B Zar" w:hint="cs"/>
          <w:sz w:val="28"/>
          <w:szCs w:val="28"/>
          <w:rtl/>
          <w:lang w:bidi="fa-IR"/>
        </w:rPr>
        <w:t>َ</w:t>
      </w:r>
      <w:r w:rsidR="00640662">
        <w:rPr>
          <w:rFonts w:cs="B Zar" w:hint="cs"/>
          <w:sz w:val="28"/>
          <w:szCs w:val="28"/>
          <w:rtl/>
          <w:lang w:bidi="fa-IR"/>
        </w:rPr>
        <w:t>ع نکردن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رضا به قضا</w:t>
      </w:r>
      <w:r w:rsidR="00E348C0">
        <w:rPr>
          <w:rFonts w:cs="B Zar" w:hint="cs"/>
          <w:sz w:val="28"/>
          <w:szCs w:val="28"/>
          <w:rtl/>
          <w:lang w:bidi="fa-IR"/>
        </w:rPr>
        <w:t>ی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خدا دادن این اجر بی حساب دارد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640662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640662" w:rsidRPr="00E92F98">
        <w:rPr>
          <w:rFonts w:cs="B Mitra"/>
          <w:sz w:val="28"/>
          <w:szCs w:val="28"/>
          <w:rtl/>
          <w:lang w:bidi="fa-IR"/>
        </w:rPr>
        <w:t>إِنَّمَا يُوَفَّى الصَّابِرُونَ أَجْرَهُمْ بِغَيْرِ حِسَابٍ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C9383F">
        <w:rPr>
          <w:rStyle w:val="FootnoteReference"/>
          <w:rFonts w:cs="B Zar"/>
          <w:sz w:val="28"/>
          <w:szCs w:val="28"/>
          <w:rtl/>
          <w:lang w:bidi="fa-IR"/>
        </w:rPr>
        <w:footnoteReference w:id="15"/>
      </w:r>
      <w:r w:rsidR="00640662">
        <w:rPr>
          <w:rFonts w:cs="B Zar" w:hint="cs"/>
          <w:sz w:val="28"/>
          <w:szCs w:val="28"/>
          <w:rtl/>
          <w:lang w:bidi="fa-IR"/>
        </w:rPr>
        <w:t xml:space="preserve"> جریان کار ما در این عالم آزمایشه </w:t>
      </w:r>
      <w:r w:rsidR="00E92F98">
        <w:rPr>
          <w:rFonts w:cs="B Zar" w:hint="cs"/>
          <w:sz w:val="28"/>
          <w:szCs w:val="28"/>
          <w:rtl/>
          <w:lang w:bidi="fa-IR"/>
        </w:rPr>
        <w:t>ـ«</w:t>
      </w:r>
      <w:r w:rsidR="00640662" w:rsidRPr="00E92F98">
        <w:rPr>
          <w:rFonts w:cs="B Mitra"/>
          <w:sz w:val="28"/>
          <w:szCs w:val="28"/>
          <w:rtl/>
          <w:lang w:bidi="fa-IR"/>
        </w:rPr>
        <w:t>وَلَنَبْلُوَنَّكُمْ بِشَيْءٍ مِنَ الْخَوْفِ وَالْجُوعِ وَنَقْصٍ مِنَ الْأَمْوَالِ وَالْأَنْفُسِ وَالثَّمَرَاتِ وَبَشِّرِ الصَّابِرِينَ</w:t>
      </w:r>
      <w:r w:rsidR="002E09EC">
        <w:rPr>
          <w:rFonts w:cs="B Mitra" w:hint="cs"/>
          <w:sz w:val="28"/>
          <w:szCs w:val="28"/>
          <w:rtl/>
          <w:lang w:bidi="fa-IR"/>
        </w:rPr>
        <w:t>»</w:t>
      </w:r>
      <w:bookmarkStart w:id="0" w:name="_GoBack"/>
      <w:bookmarkEnd w:id="0"/>
      <w:r w:rsidR="00010C17">
        <w:rPr>
          <w:rStyle w:val="FootnoteReference"/>
          <w:rFonts w:cs="B Mitra"/>
          <w:sz w:val="28"/>
          <w:szCs w:val="28"/>
          <w:rtl/>
          <w:lang w:bidi="fa-IR"/>
        </w:rPr>
        <w:footnoteReference w:id="16"/>
      </w:r>
    </w:p>
    <w:p w14:paraId="57F4351E" w14:textId="68813FD8" w:rsidR="00C9383F" w:rsidRPr="00C9383F" w:rsidRDefault="00640662" w:rsidP="00010C17">
      <w:pPr>
        <w:bidi/>
        <w:spacing w:line="360" w:lineRule="auto"/>
        <w:jc w:val="both"/>
        <w:rPr>
          <w:rFonts w:cs="B Nazanin"/>
          <w:color w:val="5B9BD5" w:themeColor="accent1"/>
          <w:sz w:val="26"/>
          <w:szCs w:val="26"/>
          <w:rtl/>
          <w:lang w:bidi="fa-IR"/>
        </w:rPr>
      </w:pP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Pr="00E92F98">
        <w:rPr>
          <w:rFonts w:cs="B Mitra"/>
          <w:sz w:val="28"/>
          <w:szCs w:val="28"/>
          <w:rtl/>
          <w:lang w:bidi="fa-IR"/>
        </w:rPr>
        <w:t xml:space="preserve">الَّذِينَ إِذَا أَصَابَتْهُمْ مُصِيبَةٌ قَالُوا إِنَّا </w:t>
      </w:r>
      <w:r w:rsidRPr="002E09EC">
        <w:rPr>
          <w:rFonts w:cs="B Mitra"/>
          <w:sz w:val="28"/>
          <w:szCs w:val="28"/>
          <w:rtl/>
          <w:lang w:bidi="fa-IR"/>
        </w:rPr>
        <w:t>لِلَّهِ</w:t>
      </w:r>
      <w:r w:rsidR="002E09EC" w:rsidRPr="002E09EC">
        <w:rPr>
          <w:rFonts w:cs="B Mitra" w:hint="cs"/>
          <w:sz w:val="28"/>
          <w:szCs w:val="28"/>
          <w:rtl/>
          <w:lang w:bidi="fa-IR"/>
        </w:rPr>
        <w:t>»</w:t>
      </w:r>
      <w:r w:rsidR="00010C17" w:rsidRPr="002E09EC">
        <w:rPr>
          <w:rStyle w:val="FootnoteReference"/>
          <w:rFonts w:cs="B Nazanin"/>
          <w:sz w:val="26"/>
          <w:szCs w:val="26"/>
          <w:rtl/>
          <w:lang w:bidi="fa-IR"/>
        </w:rPr>
        <w:footnoteReference w:id="17"/>
      </w:r>
    </w:p>
    <w:p w14:paraId="4EA69B76" w14:textId="628BF3FB" w:rsidR="00E348C0" w:rsidRDefault="00640662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40662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باورش بشود که من م</w:t>
      </w:r>
      <w:r w:rsidR="00E348C0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لک خدا هستم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 مالکه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من مملوکم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مالک در مملوک</w:t>
      </w:r>
      <w:r w:rsidR="00E348C0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 xml:space="preserve"> خودش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حق </w:t>
      </w:r>
      <w:r w:rsidR="00E348C0">
        <w:rPr>
          <w:rFonts w:cs="B Zar" w:hint="cs"/>
          <w:sz w:val="28"/>
          <w:szCs w:val="28"/>
          <w:rtl/>
          <w:lang w:bidi="fa-IR"/>
        </w:rPr>
        <w:t>تصرّف</w:t>
      </w:r>
      <w:r>
        <w:rPr>
          <w:rFonts w:cs="B Zar" w:hint="cs"/>
          <w:sz w:val="28"/>
          <w:szCs w:val="28"/>
          <w:rtl/>
          <w:lang w:bidi="fa-IR"/>
        </w:rPr>
        <w:t xml:space="preserve"> دارد </w:t>
      </w:r>
      <w:r w:rsidR="00061ADE" w:rsidRPr="00640662">
        <w:rPr>
          <w:rFonts w:cs="B Zar"/>
          <w:sz w:val="28"/>
          <w:szCs w:val="28"/>
          <w:rtl/>
          <w:lang w:bidi="fa-IR"/>
        </w:rPr>
        <w:t>لِلَّهِ</w:t>
      </w:r>
      <w:r w:rsidR="00612045">
        <w:rPr>
          <w:rFonts w:cs="B Zar" w:hint="cs"/>
          <w:sz w:val="28"/>
          <w:szCs w:val="28"/>
          <w:rtl/>
          <w:lang w:bidi="fa-IR"/>
        </w:rPr>
        <w:t>.</w:t>
      </w:r>
      <w:r w:rsidR="00061ADE" w:rsidRPr="00640662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من ملک خدا هستم او حق </w:t>
      </w:r>
      <w:r w:rsidR="00E348C0">
        <w:rPr>
          <w:rFonts w:cs="B Zar" w:hint="cs"/>
          <w:sz w:val="28"/>
          <w:szCs w:val="28"/>
          <w:rtl/>
          <w:lang w:bidi="fa-IR"/>
        </w:rPr>
        <w:t>تصرّف</w:t>
      </w:r>
      <w:r>
        <w:rPr>
          <w:rFonts w:cs="B Zar" w:hint="cs"/>
          <w:sz w:val="28"/>
          <w:szCs w:val="28"/>
          <w:rtl/>
          <w:lang w:bidi="fa-IR"/>
        </w:rPr>
        <w:t xml:space="preserve"> در وجود من دارد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در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061ADE">
        <w:rPr>
          <w:rFonts w:cs="B Zar" w:hint="cs"/>
          <w:sz w:val="28"/>
          <w:szCs w:val="28"/>
          <w:rtl/>
          <w:lang w:bidi="fa-IR"/>
        </w:rPr>
        <w:t>شراشر زندگی و در سراسر زندگی من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او حق </w:t>
      </w:r>
      <w:r w:rsidR="00E348C0">
        <w:rPr>
          <w:rFonts w:cs="B Zar" w:hint="cs"/>
          <w:sz w:val="28"/>
          <w:szCs w:val="28"/>
          <w:rtl/>
          <w:lang w:bidi="fa-IR"/>
        </w:rPr>
        <w:t>تصرّف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دارد و بازگشت من به او خواهد بود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حساب اون روز ر</w:t>
      </w:r>
      <w:r w:rsidR="00E348C0">
        <w:rPr>
          <w:rFonts w:cs="B Zar" w:hint="cs"/>
          <w:sz w:val="28"/>
          <w:szCs w:val="28"/>
          <w:rtl/>
          <w:lang w:bidi="fa-IR"/>
        </w:rPr>
        <w:t>ا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هم داشته باشید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یک روزی به او باز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061ADE">
        <w:rPr>
          <w:rFonts w:cs="B Zar" w:hint="cs"/>
          <w:sz w:val="28"/>
          <w:szCs w:val="28"/>
          <w:rtl/>
          <w:lang w:bidi="fa-IR"/>
        </w:rPr>
        <w:t xml:space="preserve">گردید و مورد عتاب قرار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061ADE">
        <w:rPr>
          <w:rFonts w:cs="B Zar" w:hint="cs"/>
          <w:sz w:val="28"/>
          <w:szCs w:val="28"/>
          <w:rtl/>
          <w:lang w:bidi="fa-IR"/>
        </w:rPr>
        <w:t>گیرید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061ADE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«ا</w:t>
      </w:r>
      <w:r w:rsidR="00061ADE" w:rsidRPr="00E92F98">
        <w:rPr>
          <w:rFonts w:cs="B Mitra"/>
          <w:sz w:val="28"/>
          <w:szCs w:val="28"/>
          <w:rtl/>
          <w:lang w:bidi="fa-IR"/>
        </w:rPr>
        <w:t>نَّا لِلَّهِ وَإِنَّا إِلَيْهِ رَاجِعُونَ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C9383F">
        <w:rPr>
          <w:rStyle w:val="FootnoteReference"/>
          <w:rFonts w:cs="B Zar"/>
          <w:sz w:val="28"/>
          <w:szCs w:val="28"/>
          <w:rtl/>
          <w:lang w:bidi="fa-IR"/>
        </w:rPr>
        <w:footnoteReference w:id="18"/>
      </w:r>
      <w:r w:rsidR="00061ADE">
        <w:rPr>
          <w:rFonts w:cs="B Zar" w:hint="cs"/>
          <w:sz w:val="28"/>
          <w:szCs w:val="28"/>
          <w:rtl/>
          <w:lang w:bidi="fa-IR"/>
        </w:rPr>
        <w:t xml:space="preserve"> این جور که شدید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این ها هستند مهتدون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راه یافته اند و مغفرت خدا شامل حالش</w:t>
      </w:r>
      <w:r w:rsidR="00E348C0">
        <w:rPr>
          <w:rFonts w:cs="B Zar" w:hint="cs"/>
          <w:sz w:val="28"/>
          <w:szCs w:val="28"/>
          <w:rtl/>
          <w:lang w:bidi="fa-IR"/>
        </w:rPr>
        <w:t>ا</w:t>
      </w:r>
      <w:r w:rsidR="00061ADE">
        <w:rPr>
          <w:rFonts w:cs="B Zar" w:hint="cs"/>
          <w:sz w:val="28"/>
          <w:szCs w:val="28"/>
          <w:rtl/>
          <w:lang w:bidi="fa-IR"/>
        </w:rPr>
        <w:t xml:space="preserve">ن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061ADE">
        <w:rPr>
          <w:rFonts w:cs="B Zar" w:hint="cs"/>
          <w:sz w:val="28"/>
          <w:szCs w:val="28"/>
          <w:rtl/>
          <w:lang w:bidi="fa-IR"/>
        </w:rPr>
        <w:t>شود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 w:rsidR="00061ADE">
        <w:rPr>
          <w:rFonts w:cs="B Zar" w:hint="cs"/>
          <w:sz w:val="28"/>
          <w:szCs w:val="28"/>
          <w:rtl/>
          <w:lang w:bidi="fa-IR"/>
        </w:rPr>
        <w:t xml:space="preserve"> خب اینم مال صابرین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</w:p>
    <w:p w14:paraId="68A6D65B" w14:textId="0CEAA592" w:rsidR="00C9383F" w:rsidRDefault="00061ADE" w:rsidP="00E348C0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باز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رسیم به مرحله بعدش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بقدری پاداش معرفی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 که اصلا جز خدا کسی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داند</w:t>
      </w:r>
      <w:r w:rsidR="00E348C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از بغیر حساب هم گذشته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درباره کسانی که شب خیزند</w:t>
      </w:r>
      <w:r w:rsidR="00E348C0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شب زنده </w:t>
      </w:r>
      <w:r w:rsidRPr="00E92F98">
        <w:rPr>
          <w:rFonts w:cs="B Mitra" w:hint="cs"/>
          <w:sz w:val="28"/>
          <w:szCs w:val="28"/>
          <w:rtl/>
          <w:lang w:bidi="fa-IR"/>
        </w:rPr>
        <w:t>دارند</w:t>
      </w:r>
      <w:r w:rsidR="00E348C0">
        <w:rPr>
          <w:rFonts w:cs="B Mitra" w:hint="cs"/>
          <w:sz w:val="28"/>
          <w:szCs w:val="28"/>
          <w:rtl/>
          <w:lang w:bidi="fa-IR"/>
        </w:rPr>
        <w:t>.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تَتَجَافَى جُنُوبُهُمْ عَنِ الْمَضَاجِعِ يَدْعُونَ رَبَّهُمْ خَوْفًا وَطَمَعًا وَمِمَّا رَزَقْنَاهُمْ يُنْفِقُونَ</w:t>
      </w:r>
      <w:r w:rsidR="00010C17">
        <w:rPr>
          <w:rFonts w:cs="B Mitra" w:hint="cs"/>
          <w:sz w:val="28"/>
          <w:szCs w:val="28"/>
          <w:rtl/>
          <w:lang w:bidi="fa-IR"/>
        </w:rPr>
        <w:t>»</w:t>
      </w:r>
      <w:r w:rsidR="00010C17">
        <w:rPr>
          <w:rStyle w:val="FootnoteReference"/>
          <w:rFonts w:cs="B Mitra"/>
          <w:sz w:val="28"/>
          <w:szCs w:val="28"/>
          <w:rtl/>
          <w:lang w:bidi="fa-IR"/>
        </w:rPr>
        <w:footnoteReference w:id="19"/>
      </w:r>
      <w:r w:rsidR="00CA52DC">
        <w:rPr>
          <w:rFonts w:cs="B Mitra" w:hint="cs"/>
          <w:sz w:val="28"/>
          <w:szCs w:val="28"/>
          <w:rtl/>
          <w:lang w:bidi="fa-IR"/>
        </w:rPr>
        <w:t>؛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CD639F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فَلَا تَعْلَمُ نَفْسٌ مَا أُخْفِيَ لَهُمْ مِنْ قُرَّةِ أَعْيُنٍ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C9383F">
        <w:rPr>
          <w:rStyle w:val="FootnoteReference"/>
          <w:rFonts w:cs="B Mitra"/>
          <w:sz w:val="28"/>
          <w:szCs w:val="28"/>
          <w:rtl/>
          <w:lang w:bidi="fa-IR"/>
        </w:rPr>
        <w:footnoteReference w:id="20"/>
      </w:r>
    </w:p>
    <w:p w14:paraId="637A4EC0" w14:textId="6E356DE5" w:rsidR="00A77D9F" w:rsidRDefault="00061AD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درباره این ها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فرماید که اصلا در ذهن کسی خطور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پاداش هایی معی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ن شده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برای مردم شب زنده داری که با شرایطش دارند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نه فقط شب یه قدری بیدار بمانند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روز بروند سراغ انواع و اقسام گناه ها</w:t>
      </w:r>
      <w:r w:rsidR="00A77D9F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4E4E95">
        <w:rPr>
          <w:rFonts w:cs="B Zar" w:hint="cs"/>
          <w:sz w:val="28"/>
          <w:szCs w:val="28"/>
          <w:rtl/>
          <w:lang w:bidi="fa-IR"/>
        </w:rPr>
        <w:t>نه واقعا</w:t>
      </w:r>
      <w:r>
        <w:rPr>
          <w:rFonts w:cs="B Zar" w:hint="cs"/>
          <w:sz w:val="28"/>
          <w:szCs w:val="28"/>
          <w:rtl/>
          <w:lang w:bidi="fa-IR"/>
        </w:rPr>
        <w:t xml:space="preserve"> شب زنده دار باشند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ها</w:t>
      </w:r>
      <w:r w:rsidR="004E4E95">
        <w:rPr>
          <w:rFonts w:cs="B Zar" w:hint="cs"/>
          <w:sz w:val="28"/>
          <w:szCs w:val="28"/>
          <w:rtl/>
          <w:lang w:bidi="fa-IR"/>
        </w:rPr>
        <w:t xml:space="preserve"> در</w:t>
      </w:r>
      <w:r>
        <w:rPr>
          <w:rFonts w:cs="B Zar" w:hint="cs"/>
          <w:sz w:val="28"/>
          <w:szCs w:val="28"/>
          <w:rtl/>
          <w:lang w:bidi="fa-IR"/>
        </w:rPr>
        <w:t xml:space="preserve"> پیش خدا اون</w:t>
      </w:r>
      <w:r w:rsidR="004E4E95">
        <w:rPr>
          <w:rFonts w:cs="B Zar" w:hint="cs"/>
          <w:sz w:val="28"/>
          <w:szCs w:val="28"/>
          <w:rtl/>
          <w:lang w:bidi="fa-IR"/>
        </w:rPr>
        <w:t>چنان</w:t>
      </w:r>
      <w:r>
        <w:rPr>
          <w:rFonts w:cs="B Zar" w:hint="cs"/>
          <w:sz w:val="28"/>
          <w:szCs w:val="28"/>
          <w:rtl/>
          <w:lang w:bidi="fa-IR"/>
        </w:rPr>
        <w:t xml:space="preserve"> پاداش دارند که جز خدا</w:t>
      </w:r>
      <w:r w:rsidR="004E4E95">
        <w:rPr>
          <w:rFonts w:cs="B Zar" w:hint="cs"/>
          <w:sz w:val="28"/>
          <w:szCs w:val="28"/>
          <w:rtl/>
          <w:lang w:bidi="fa-IR"/>
        </w:rPr>
        <w:t>کسی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داند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فَلَا تَعْلَمُ نَفْسٌ مَا أُخْفِيَ لَهُمْ مِنْ قُرَّةِ أَعْيُنٍ</w:t>
      </w:r>
      <w:r w:rsidR="00CA52DC">
        <w:rPr>
          <w:rFonts w:cs="B Mitra" w:hint="cs"/>
          <w:sz w:val="28"/>
          <w:szCs w:val="28"/>
          <w:rtl/>
          <w:lang w:bidi="fa-IR"/>
        </w:rPr>
        <w:t>»</w:t>
      </w:r>
      <w:r w:rsidR="00CA52DC">
        <w:rPr>
          <w:rStyle w:val="FootnoteReference"/>
          <w:rFonts w:cs="B Mitra"/>
          <w:sz w:val="28"/>
          <w:szCs w:val="28"/>
          <w:rtl/>
          <w:lang w:bidi="fa-IR"/>
        </w:rPr>
        <w:footnoteReference w:id="21"/>
      </w:r>
      <w:r w:rsidRPr="00E92F98">
        <w:rPr>
          <w:rFonts w:cs="B Mitra" w:hint="cs"/>
          <w:sz w:val="28"/>
          <w:szCs w:val="28"/>
          <w:rtl/>
          <w:lang w:bidi="fa-IR"/>
        </w:rPr>
        <w:t xml:space="preserve"> تازه </w:t>
      </w:r>
      <w:r w:rsidR="00CA52DC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جَزَاءً بِمَا كَانُوا يَعْمَلُونَ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E05020">
        <w:rPr>
          <w:rStyle w:val="FootnoteReference"/>
          <w:rFonts w:cs="B Zar"/>
          <w:sz w:val="28"/>
          <w:szCs w:val="28"/>
          <w:rtl/>
          <w:lang w:bidi="fa-IR"/>
        </w:rPr>
        <w:footnoteReference w:id="22"/>
      </w:r>
      <w:r>
        <w:rPr>
          <w:rFonts w:cs="B Zar" w:hint="cs"/>
          <w:sz w:val="28"/>
          <w:szCs w:val="28"/>
          <w:rtl/>
          <w:lang w:bidi="fa-IR"/>
        </w:rPr>
        <w:t xml:space="preserve"> پاداش کارشون هست </w:t>
      </w:r>
      <w:r w:rsidR="004E4E95">
        <w:rPr>
          <w:rFonts w:cs="B Zar" w:hint="cs"/>
          <w:sz w:val="28"/>
          <w:szCs w:val="28"/>
          <w:rtl/>
          <w:lang w:bidi="fa-IR"/>
        </w:rPr>
        <w:t>تا برسه من خودم بخوام اضافه کنم چه خواهم داد</w:t>
      </w:r>
      <w:r w:rsidR="00A77D9F">
        <w:rPr>
          <w:rFonts w:cs="B Zar" w:hint="cs"/>
          <w:sz w:val="28"/>
          <w:szCs w:val="28"/>
          <w:rtl/>
          <w:lang w:bidi="fa-IR"/>
        </w:rPr>
        <w:t xml:space="preserve"> </w:t>
      </w:r>
      <w:r w:rsidR="00A77D9F" w:rsidRPr="00CA52DC">
        <w:rPr>
          <w:rFonts w:cs="B Mitra" w:hint="cs"/>
          <w:sz w:val="28"/>
          <w:szCs w:val="28"/>
          <w:rtl/>
          <w:lang w:bidi="fa-IR"/>
        </w:rPr>
        <w:t>«</w:t>
      </w:r>
      <w:r w:rsidR="00CA52DC" w:rsidRPr="00CA52DC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وَلَدَيْنَا مَزِيدٌ</w:t>
      </w:r>
      <w:r w:rsidR="00A77D9F" w:rsidRPr="00CA52DC">
        <w:rPr>
          <w:rFonts w:cs="B Mitra" w:hint="cs"/>
          <w:sz w:val="28"/>
          <w:szCs w:val="28"/>
          <w:rtl/>
          <w:lang w:bidi="fa-IR"/>
        </w:rPr>
        <w:t>»</w:t>
      </w:r>
      <w:r w:rsidR="00CA52DC">
        <w:rPr>
          <w:rStyle w:val="FootnoteReference"/>
          <w:rFonts w:cs="B Zar"/>
          <w:sz w:val="28"/>
          <w:szCs w:val="28"/>
          <w:rtl/>
          <w:lang w:bidi="fa-IR"/>
        </w:rPr>
        <w:footnoteReference w:id="23"/>
      </w:r>
      <w:r w:rsidR="004E4E95">
        <w:rPr>
          <w:rFonts w:cs="B Zar" w:hint="cs"/>
          <w:sz w:val="28"/>
          <w:szCs w:val="28"/>
          <w:rtl/>
          <w:lang w:bidi="fa-IR"/>
        </w:rPr>
        <w:t xml:space="preserve"> اون دیگه قابل تصو</w:t>
      </w:r>
      <w:r w:rsidR="00A77D9F">
        <w:rPr>
          <w:rFonts w:cs="B Zar" w:hint="cs"/>
          <w:sz w:val="28"/>
          <w:szCs w:val="28"/>
          <w:rtl/>
          <w:lang w:bidi="fa-IR"/>
        </w:rPr>
        <w:t>ّ</w:t>
      </w:r>
      <w:r w:rsidR="004E4E95">
        <w:rPr>
          <w:rFonts w:cs="B Zar" w:hint="cs"/>
          <w:sz w:val="28"/>
          <w:szCs w:val="28"/>
          <w:rtl/>
          <w:lang w:bidi="fa-IR"/>
        </w:rPr>
        <w:t>ر برای ما نیست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</w:p>
    <w:p w14:paraId="662C18F4" w14:textId="56532A70" w:rsidR="00E05020" w:rsidRPr="00E05020" w:rsidRDefault="004E4E95" w:rsidP="00A77D9F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منظور در این آیات ببینیم که مقدار پاداش خیلی فرق دارد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در این آیه که خوندیم ده فرموده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مَنْ جَاءَ بِالْحَسَنَةِ فَلَهُ عَشْرُ أَمْثَالِهَا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E05020">
        <w:rPr>
          <w:rStyle w:val="FootnoteReference"/>
          <w:rFonts w:cs="B Mitra"/>
          <w:sz w:val="28"/>
          <w:szCs w:val="28"/>
          <w:rtl/>
          <w:lang w:bidi="fa-IR"/>
        </w:rPr>
        <w:footnoteReference w:id="24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32517D4" w14:textId="063CE09B" w:rsidR="009749E7" w:rsidRPr="00CA52DC" w:rsidRDefault="004E4E95" w:rsidP="00CA52DC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ده مقابل داده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شه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آیات بعد هم که خوندیم</w:t>
      </w:r>
      <w:r w:rsidR="007D672E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دیدیم که هفتصد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گاهی از اوقات مضاعف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 اضعافا</w:t>
      </w:r>
      <w:r w:rsidR="00A77D9F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 xml:space="preserve"> کثیره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گاهی بغیر حساب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گاهی خدا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داند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اختلاف</w:t>
      </w:r>
      <w:r w:rsidR="00A77D9F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 xml:space="preserve"> در مقدار</w:t>
      </w:r>
      <w:r w:rsidR="00A77D9F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 xml:space="preserve"> پاداش ها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شاید بستگی دارد به </w:t>
      </w:r>
      <w:r w:rsidR="00A77D9F">
        <w:rPr>
          <w:rFonts w:cs="B Zar" w:hint="cs"/>
          <w:sz w:val="28"/>
          <w:szCs w:val="28"/>
          <w:rtl/>
          <w:lang w:bidi="fa-IR"/>
        </w:rPr>
        <w:t>کیفیّت</w:t>
      </w:r>
      <w:r>
        <w:rPr>
          <w:rFonts w:cs="B Zar" w:hint="cs"/>
          <w:sz w:val="28"/>
          <w:szCs w:val="28"/>
          <w:rtl/>
          <w:lang w:bidi="fa-IR"/>
        </w:rPr>
        <w:t xml:space="preserve"> عمل تا چجور انجام بشه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زمان عمل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مکان عمل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اخلاص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A77D9F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ممکنه یک عمل را دو نفر انجام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دهند ولی عمل این چون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مخلصانه انجام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شود در درجه اعلی از اخلاصه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مسل</w:t>
      </w:r>
      <w:r w:rsidR="00A77D9F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م پاداشش هم بی حسابه به حساب ن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 w:hint="cs"/>
          <w:sz w:val="28"/>
          <w:szCs w:val="28"/>
          <w:rtl/>
          <w:lang w:bidi="fa-IR"/>
        </w:rPr>
        <w:t>اد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اون یکی ه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 w:hint="cs"/>
          <w:sz w:val="28"/>
          <w:szCs w:val="28"/>
          <w:rtl/>
          <w:lang w:bidi="fa-IR"/>
        </w:rPr>
        <w:t xml:space="preserve">ن عمل انجام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دهد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ممکنه حد</w:t>
      </w:r>
      <w:r>
        <w:rPr>
          <w:rFonts w:cs="B Zar" w:hint="cs"/>
          <w:sz w:val="28"/>
          <w:szCs w:val="28"/>
          <w:rtl/>
          <w:lang w:bidi="fa-IR"/>
        </w:rPr>
        <w:t>اقل ده مقابل بهش بدهند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به او ده مقابل </w:t>
      </w:r>
      <w:r w:rsidR="000251FE">
        <w:rPr>
          <w:rFonts w:cs="B Zar" w:hint="cs"/>
          <w:sz w:val="28"/>
          <w:szCs w:val="28"/>
          <w:rtl/>
          <w:lang w:bidi="fa-IR"/>
        </w:rPr>
        <w:t>می‌‌‌</w:t>
      </w:r>
      <w:r>
        <w:rPr>
          <w:rFonts w:cs="B Zar" w:hint="cs"/>
          <w:sz w:val="28"/>
          <w:szCs w:val="28"/>
          <w:rtl/>
          <w:lang w:bidi="fa-IR"/>
        </w:rPr>
        <w:t>دهند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ه</w:t>
      </w:r>
      <w:r w:rsidR="000251FE">
        <w:rPr>
          <w:rFonts w:cs="B Zar" w:hint="cs"/>
          <w:sz w:val="28"/>
          <w:szCs w:val="28"/>
          <w:rtl/>
          <w:lang w:bidi="fa-IR"/>
        </w:rPr>
        <w:t>م</w:t>
      </w:r>
      <w:r w:rsidR="00BE58F0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ن عمل دیگری انجام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هد هفتصد مقابل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دهند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اضعاف کثیره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دهند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این </w:t>
      </w:r>
      <w:r>
        <w:rPr>
          <w:rFonts w:cs="B Zar" w:hint="cs"/>
          <w:sz w:val="28"/>
          <w:szCs w:val="28"/>
          <w:rtl/>
          <w:lang w:bidi="fa-IR"/>
        </w:rPr>
        <w:t xml:space="preserve">زمان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 xml:space="preserve">کنه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>
        <w:rPr>
          <w:rFonts w:cs="B Zar" w:hint="cs"/>
          <w:sz w:val="28"/>
          <w:szCs w:val="28"/>
          <w:rtl/>
          <w:lang w:bidi="fa-IR"/>
        </w:rPr>
        <w:t xml:space="preserve"> در ماه رمضان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کسی که یک آیه از قرآن بخواند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برابر یک ختم قرآن در غیر این ماه رمضان هست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7D672E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یا در مسجدالحرام در مکه کسی یک نماز بخواند برابر با صد هزار نمازه</w:t>
      </w:r>
      <w:r w:rsidR="007D672E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در مسجد النبی یک رکعت برابر با ده هزار رکعت نمازه</w:t>
      </w:r>
      <w:r w:rsidR="007D672E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در مسجد کوفه برابر با هزار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رکعت نمازه</w:t>
      </w:r>
      <w:r w:rsidR="007D672E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این ها مکان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 xml:space="preserve">کند و زمان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 xml:space="preserve">کند و درجه اخلاص فرق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>کند</w:t>
      </w:r>
      <w:r w:rsidR="00BE58F0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lastRenderedPageBreak/>
        <w:t>حالا نکته ای که اینجا برای ما جالب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اینکه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CA52DC">
        <w:rPr>
          <w:rFonts w:cs="B Zar" w:hint="cs"/>
          <w:sz w:val="28"/>
          <w:szCs w:val="28"/>
          <w:rtl/>
          <w:lang w:bidi="fa-IR"/>
        </w:rPr>
        <w:t>«</w:t>
      </w:r>
      <w:r w:rsidR="009D4F62" w:rsidRPr="009D4F62">
        <w:rPr>
          <w:rFonts w:cs="B Zar"/>
          <w:sz w:val="28"/>
          <w:szCs w:val="28"/>
          <w:rtl/>
          <w:lang w:bidi="fa-IR"/>
        </w:rPr>
        <w:t>مَنْ جَاءَ بِالْحَسَنَةِ</w:t>
      </w:r>
      <w:r w:rsidR="00CA52DC">
        <w:rPr>
          <w:rFonts w:cs="B Zar" w:hint="cs"/>
          <w:sz w:val="28"/>
          <w:szCs w:val="28"/>
          <w:rtl/>
          <w:lang w:bidi="fa-IR"/>
        </w:rPr>
        <w:t>»</w:t>
      </w:r>
      <w:r w:rsidR="00E05020">
        <w:rPr>
          <w:rStyle w:val="FootnoteReference"/>
          <w:rFonts w:cs="B Zar"/>
          <w:sz w:val="28"/>
          <w:szCs w:val="28"/>
          <w:rtl/>
          <w:lang w:bidi="fa-IR"/>
        </w:rPr>
        <w:footnoteReference w:id="25"/>
      </w:r>
      <w:r w:rsidR="009D4F62" w:rsidRPr="009D4F62">
        <w:rPr>
          <w:rFonts w:cs="B Zar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کسی که همراه بیاورد حسناتش را</w:t>
      </w:r>
      <w:r w:rsidR="00BE58F0">
        <w:rPr>
          <w:rFonts w:cs="B Zar" w:hint="cs"/>
          <w:sz w:val="28"/>
          <w:szCs w:val="28"/>
          <w:rtl/>
          <w:lang w:bidi="fa-IR"/>
        </w:rPr>
        <w:t>؛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چون </w:t>
      </w:r>
      <w:r w:rsidR="00CA52DC">
        <w:rPr>
          <w:rFonts w:cs="B Zar" w:hint="cs"/>
          <w:sz w:val="28"/>
          <w:szCs w:val="28"/>
          <w:rtl/>
          <w:lang w:bidi="fa-IR"/>
        </w:rPr>
        <w:t>«</w:t>
      </w:r>
      <w:r w:rsidR="009D4F62">
        <w:rPr>
          <w:rFonts w:cs="B Zar" w:hint="cs"/>
          <w:sz w:val="28"/>
          <w:szCs w:val="28"/>
          <w:rtl/>
          <w:lang w:bidi="fa-IR"/>
        </w:rPr>
        <w:t>ج</w:t>
      </w:r>
      <w:r w:rsidR="00CA52DC">
        <w:rPr>
          <w:rFonts w:cs="B Zar" w:hint="cs"/>
          <w:sz w:val="28"/>
          <w:szCs w:val="28"/>
          <w:rtl/>
          <w:lang w:bidi="fa-IR"/>
        </w:rPr>
        <w:t>َ</w:t>
      </w:r>
      <w:r w:rsidR="009D4F62">
        <w:rPr>
          <w:rFonts w:cs="B Zar" w:hint="cs"/>
          <w:sz w:val="28"/>
          <w:szCs w:val="28"/>
          <w:rtl/>
          <w:lang w:bidi="fa-IR"/>
        </w:rPr>
        <w:t>اء</w:t>
      </w:r>
      <w:r w:rsidR="00CA52DC">
        <w:rPr>
          <w:rFonts w:cs="B Zar" w:hint="cs"/>
          <w:sz w:val="28"/>
          <w:szCs w:val="28"/>
          <w:rtl/>
          <w:lang w:bidi="fa-IR"/>
        </w:rPr>
        <w:t>َ</w:t>
      </w:r>
      <w:r w:rsidR="009D4F62">
        <w:rPr>
          <w:rFonts w:cs="B Zar" w:hint="cs"/>
          <w:sz w:val="28"/>
          <w:szCs w:val="28"/>
          <w:rtl/>
          <w:lang w:bidi="fa-IR"/>
        </w:rPr>
        <w:t>ب</w:t>
      </w:r>
      <w:r w:rsidR="00CA52DC">
        <w:rPr>
          <w:rFonts w:cs="B Zar" w:hint="cs"/>
          <w:sz w:val="28"/>
          <w:szCs w:val="28"/>
          <w:rtl/>
          <w:lang w:bidi="fa-IR"/>
        </w:rPr>
        <w:t>ِ»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به قول آقایان باء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باء مصاحبته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9D4F62">
        <w:rPr>
          <w:rFonts w:cs="B Zar" w:hint="cs"/>
          <w:sz w:val="28"/>
          <w:szCs w:val="28"/>
          <w:rtl/>
          <w:lang w:bidi="fa-IR"/>
        </w:rPr>
        <w:t>همراه بیاورد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سی</w:t>
      </w:r>
      <w:r w:rsidR="002E09EC">
        <w:rPr>
          <w:rFonts w:cs="B Zar" w:hint="cs"/>
          <w:sz w:val="28"/>
          <w:szCs w:val="28"/>
          <w:rtl/>
          <w:lang w:bidi="fa-IR"/>
        </w:rPr>
        <w:t>ّ</w:t>
      </w:r>
      <w:r w:rsidR="009D4F62">
        <w:rPr>
          <w:rFonts w:cs="B Zar" w:hint="cs"/>
          <w:sz w:val="28"/>
          <w:szCs w:val="28"/>
          <w:rtl/>
          <w:lang w:bidi="fa-IR"/>
        </w:rPr>
        <w:t xml:space="preserve">ئه همراه بیاورد معلوم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9D4F62">
        <w:rPr>
          <w:rFonts w:cs="B Zar" w:hint="cs"/>
          <w:sz w:val="28"/>
          <w:szCs w:val="28"/>
          <w:rtl/>
          <w:lang w:bidi="fa-IR"/>
        </w:rPr>
        <w:t>شود که اعمال ما همراه ما هست</w:t>
      </w:r>
      <w:r w:rsidR="007D672E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از این استفاده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 xml:space="preserve">کنیم که هر کاری که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9D4F62">
        <w:rPr>
          <w:rFonts w:cs="B Zar" w:hint="cs"/>
          <w:sz w:val="28"/>
          <w:szCs w:val="28"/>
          <w:rtl/>
          <w:lang w:bidi="fa-IR"/>
        </w:rPr>
        <w:t>کنیم از ما جدا نیست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به ما چسبیده است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ملازم ماست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حالا سیئاته ملازمند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حسناته ملازمند</w:t>
      </w:r>
      <w:r w:rsidR="00FB3B18">
        <w:rPr>
          <w:rFonts w:cs="B Zar" w:hint="cs"/>
          <w:sz w:val="28"/>
          <w:szCs w:val="28"/>
          <w:rtl/>
          <w:lang w:bidi="fa-IR"/>
        </w:rPr>
        <w:t>.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الان که نشسته ایم هر کدوممان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یک کوله باری بر دوش خود داریم</w:t>
      </w:r>
      <w:r w:rsidR="00390640">
        <w:rPr>
          <w:rFonts w:cs="B Zar" w:hint="cs"/>
          <w:sz w:val="28"/>
          <w:szCs w:val="28"/>
          <w:rtl/>
          <w:lang w:bidi="fa-IR"/>
        </w:rPr>
        <w:t>؛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کوله بار حسنات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کوله بار سیئات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</w:t>
      </w:r>
      <w:r w:rsidR="00D24838">
        <w:rPr>
          <w:rFonts w:cs="B Zar" w:hint="cs"/>
          <w:sz w:val="28"/>
          <w:szCs w:val="28"/>
          <w:rtl/>
          <w:lang w:bidi="fa-IR"/>
        </w:rPr>
        <w:t>چسبیده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به ماست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از ما جدا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>شود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الان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هم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موقع مرگ هم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در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قبر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در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9D4F62">
        <w:rPr>
          <w:rFonts w:cs="B Zar" w:hint="cs"/>
          <w:sz w:val="28"/>
          <w:szCs w:val="28"/>
          <w:rtl/>
          <w:lang w:bidi="fa-IR"/>
        </w:rPr>
        <w:t>محشر هم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با ه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 w:rsidR="009D4F62">
        <w:rPr>
          <w:rFonts w:cs="B Zar" w:hint="cs"/>
          <w:sz w:val="28"/>
          <w:szCs w:val="28"/>
          <w:rtl/>
          <w:lang w:bidi="fa-IR"/>
        </w:rPr>
        <w:t xml:space="preserve">ن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ها وارد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 xml:space="preserve">شویم با این </w:t>
      </w:r>
      <w:r w:rsidR="009D4F62">
        <w:rPr>
          <w:rFonts w:cs="B Zar" w:hint="cs"/>
          <w:sz w:val="28"/>
          <w:szCs w:val="28"/>
          <w:rtl/>
          <w:lang w:bidi="fa-IR"/>
        </w:rPr>
        <w:t>کوله بار</w:t>
      </w:r>
      <w:r w:rsidR="00FB3B18">
        <w:rPr>
          <w:rFonts w:cs="B Zar" w:hint="cs"/>
          <w:sz w:val="28"/>
          <w:szCs w:val="28"/>
          <w:rtl/>
          <w:lang w:bidi="fa-IR"/>
        </w:rPr>
        <w:t>ِ</w:t>
      </w:r>
      <w:r w:rsidR="009D4F62">
        <w:rPr>
          <w:rFonts w:cs="B Zar" w:hint="cs"/>
          <w:sz w:val="28"/>
          <w:szCs w:val="28"/>
          <w:rtl/>
          <w:lang w:bidi="fa-IR"/>
        </w:rPr>
        <w:t xml:space="preserve"> </w:t>
      </w:r>
      <w:r w:rsidR="00D24838">
        <w:rPr>
          <w:rFonts w:cs="B Zar" w:hint="cs"/>
          <w:sz w:val="28"/>
          <w:szCs w:val="28"/>
          <w:rtl/>
          <w:lang w:bidi="fa-IR"/>
        </w:rPr>
        <w:t>حسناتمون یا سیئاتمون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اینا از قرآن استفاده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کنیم حالا غیر این آیه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ما آیه دیگه ای داریم در سوره اسراء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D24838" w:rsidRPr="00E92F98">
        <w:rPr>
          <w:rFonts w:cs="B Mitra"/>
          <w:sz w:val="28"/>
          <w:szCs w:val="28"/>
          <w:rtl/>
          <w:lang w:bidi="fa-IR"/>
        </w:rPr>
        <w:t>وَكُلَّ إِنْسَانٍ أَلْزَمْنَاهُ طَائِرَهُ فِي عُنُقِهِ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E05020">
        <w:rPr>
          <w:rStyle w:val="FootnoteReference"/>
          <w:rFonts w:cs="B Mitra"/>
          <w:sz w:val="28"/>
          <w:szCs w:val="28"/>
          <w:rtl/>
          <w:lang w:bidi="fa-IR"/>
        </w:rPr>
        <w:footnoteReference w:id="26"/>
      </w:r>
      <w:r w:rsidR="00E05020">
        <w:rPr>
          <w:rFonts w:cs="B Mitra" w:hint="cs"/>
          <w:sz w:val="28"/>
          <w:szCs w:val="28"/>
          <w:rtl/>
          <w:lang w:bidi="fa-IR"/>
        </w:rPr>
        <w:t xml:space="preserve"> </w:t>
      </w:r>
      <w:r w:rsidR="00D24838">
        <w:rPr>
          <w:rFonts w:cs="B Zar" w:hint="cs"/>
          <w:sz w:val="28"/>
          <w:szCs w:val="28"/>
          <w:rtl/>
          <w:lang w:bidi="fa-IR"/>
        </w:rPr>
        <w:t>ما هر انسانی را نامه عملش را که حالا چجور نامه ایست ما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>دانیم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از چه سنخیه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او را به گردنش آویخته ایم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آنچه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24838">
        <w:rPr>
          <w:rFonts w:cs="B Zar" w:hint="cs"/>
          <w:sz w:val="28"/>
          <w:szCs w:val="28"/>
          <w:rtl/>
          <w:lang w:bidi="fa-IR"/>
        </w:rPr>
        <w:t>که به گردن آدم باشه جدا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شه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به گردن آدم چسبیده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قرآن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فرماید که تمام اعمال شما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نامه اعمال هر انسانی را به گردنش آویخته ایم</w:t>
      </w:r>
      <w:r w:rsidR="00390640">
        <w:rPr>
          <w:rFonts w:cs="B Zar" w:hint="cs"/>
          <w:sz w:val="28"/>
          <w:szCs w:val="28"/>
          <w:rtl/>
          <w:lang w:bidi="fa-IR"/>
        </w:rPr>
        <w:t>؛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در درون وجود خودش هست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روز قیامت بیرون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کشیم از همین درون وجودش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از این انبار وجودیش بیرون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کشیم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D24838" w:rsidRPr="00E92F98">
        <w:rPr>
          <w:rFonts w:cs="B Mitra"/>
          <w:sz w:val="28"/>
          <w:szCs w:val="28"/>
          <w:rtl/>
          <w:lang w:bidi="fa-IR"/>
        </w:rPr>
        <w:t>وَكُلَّ إِنْسَانٍ أَلْزَمْنَاهُ طَائِرَهُ فِي عُنُقِهِ</w:t>
      </w:r>
      <w:r w:rsidR="00D24838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D24838" w:rsidRPr="00E92F98">
        <w:rPr>
          <w:rFonts w:cs="B Mitra"/>
          <w:sz w:val="28"/>
          <w:szCs w:val="28"/>
          <w:rtl/>
          <w:lang w:bidi="fa-IR"/>
        </w:rPr>
        <w:t>وَنُخْرِجُ لَهُ يَوْمَ الْقِيَامَةِ كِتَابًا يَلْقَاهُ مَنْشُورًا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E05020">
        <w:rPr>
          <w:rStyle w:val="FootnoteReference"/>
          <w:rFonts w:cs="B Zar"/>
          <w:sz w:val="28"/>
          <w:szCs w:val="28"/>
          <w:rtl/>
          <w:lang w:bidi="fa-IR"/>
        </w:rPr>
        <w:footnoteReference w:id="27"/>
      </w:r>
      <w:r w:rsidR="00D24838">
        <w:rPr>
          <w:rFonts w:cs="B Zar" w:hint="cs"/>
          <w:sz w:val="28"/>
          <w:szCs w:val="28"/>
          <w:rtl/>
          <w:lang w:bidi="fa-IR"/>
        </w:rPr>
        <w:t xml:space="preserve"> الان پیچیده است یک روزی باز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شه</w:t>
      </w:r>
      <w:r w:rsidR="00FB3B18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الان پیچیده است روزی باز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 xml:space="preserve">کنیم به خود نشان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>دهیم</w:t>
      </w:r>
      <w:r w:rsidR="00FB3B18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یا آیه دیگه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24838">
        <w:rPr>
          <w:rFonts w:cs="B Zar" w:hint="cs"/>
          <w:sz w:val="28"/>
          <w:szCs w:val="28"/>
          <w:rtl/>
          <w:lang w:bidi="fa-IR"/>
        </w:rPr>
        <w:t>فرماید</w:t>
      </w:r>
      <w:r w:rsidR="00FB3B18">
        <w:rPr>
          <w:rFonts w:cs="B Zar" w:hint="cs"/>
          <w:sz w:val="28"/>
          <w:szCs w:val="28"/>
          <w:rtl/>
          <w:lang w:bidi="fa-IR"/>
        </w:rPr>
        <w:t>: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 w:rsidRPr="00F26549">
        <w:rPr>
          <w:rFonts w:cs="B Mitra" w:hint="cs"/>
          <w:sz w:val="28"/>
          <w:szCs w:val="28"/>
          <w:rtl/>
          <w:lang w:bidi="fa-IR"/>
        </w:rPr>
        <w:t>«</w:t>
      </w:r>
      <w:r w:rsidR="00F26549" w:rsidRPr="00F2654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وَمَنْ يَعْشُ عَنْ ذِكْرِ الرَّحْمَنِ نُقَيِّضْ لَهُ شَيْطَانًا فَهُوَ لَهُ قَرِينٌ</w:t>
      </w:r>
      <w:r w:rsidR="00F26549" w:rsidRPr="00F26549">
        <w:rPr>
          <w:rFonts w:ascii="Traditional Arabic" w:hAnsi="Traditional Arabic" w:cs="B Mitra" w:hint="cs"/>
          <w:color w:val="000000"/>
          <w:sz w:val="28"/>
          <w:szCs w:val="28"/>
          <w:shd w:val="clear" w:color="auto" w:fill="FFFFFF"/>
          <w:rtl/>
        </w:rPr>
        <w:t>»</w:t>
      </w:r>
      <w:r w:rsidR="00F26549">
        <w:rPr>
          <w:rStyle w:val="FootnoteReference"/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footnoteReference w:id="28"/>
      </w:r>
      <w:r w:rsidR="00D24838">
        <w:rPr>
          <w:rFonts w:cs="B Zar" w:hint="cs"/>
          <w:sz w:val="28"/>
          <w:szCs w:val="28"/>
          <w:rtl/>
          <w:lang w:bidi="fa-IR"/>
        </w:rPr>
        <w:t xml:space="preserve">هر که از یاد خدا رو برگرداند شیطان را قرینش قرار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>دهیم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حالا گاهی خدا قرین آدم هست خوش بحال اون ها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هو معکم خوش بحال اون ها که معی</w:t>
      </w:r>
      <w:r w:rsidR="00F26549">
        <w:rPr>
          <w:rFonts w:cs="B Zar" w:hint="cs"/>
          <w:sz w:val="28"/>
          <w:szCs w:val="28"/>
          <w:rtl/>
          <w:lang w:bidi="fa-IR"/>
        </w:rPr>
        <w:t>ّ</w:t>
      </w:r>
      <w:r w:rsidR="00D24838">
        <w:rPr>
          <w:rFonts w:cs="B Zar" w:hint="cs"/>
          <w:sz w:val="28"/>
          <w:szCs w:val="28"/>
          <w:rtl/>
          <w:lang w:bidi="fa-IR"/>
        </w:rPr>
        <w:t>ت خدا را دارند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اگر از یاد خدا اعراض 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پناه بر خدا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که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اکثر ما </w:t>
      </w:r>
      <w:r w:rsidR="00E9351B">
        <w:rPr>
          <w:rFonts w:cs="B Zar" w:hint="cs"/>
          <w:sz w:val="28"/>
          <w:szCs w:val="28"/>
          <w:rtl/>
          <w:lang w:bidi="fa-IR"/>
        </w:rPr>
        <w:t>گرفتاری این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24838">
        <w:rPr>
          <w:rFonts w:cs="B Zar" w:hint="cs"/>
          <w:sz w:val="28"/>
          <w:szCs w:val="28"/>
          <w:rtl/>
          <w:lang w:bidi="fa-IR"/>
        </w:rPr>
        <w:t>رو داریم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 شیطان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هم </w:t>
      </w:r>
      <w:r w:rsidR="00D24838">
        <w:rPr>
          <w:rFonts w:cs="B Zar" w:hint="cs"/>
          <w:sz w:val="28"/>
          <w:szCs w:val="28"/>
          <w:rtl/>
          <w:lang w:bidi="fa-IR"/>
        </w:rPr>
        <w:t xml:space="preserve">قرینش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E9351B">
        <w:rPr>
          <w:rFonts w:cs="B Zar" w:hint="cs"/>
          <w:sz w:val="28"/>
          <w:szCs w:val="28"/>
          <w:rtl/>
          <w:lang w:bidi="fa-IR"/>
        </w:rPr>
        <w:t>شود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E9351B" w:rsidRPr="00E92F98">
        <w:rPr>
          <w:rFonts w:cs="B Mitra"/>
          <w:sz w:val="28"/>
          <w:szCs w:val="28"/>
          <w:rtl/>
          <w:lang w:bidi="fa-IR"/>
        </w:rPr>
        <w:t xml:space="preserve">وَمَنْ يَعْشُ عَنْ ذِكْرِ الرَّحْمَنِ نُقَيِّضْ لَهُ شَيْطَانًا </w:t>
      </w:r>
      <w:r w:rsidR="00E9351B" w:rsidRPr="00E92F98">
        <w:rPr>
          <w:rFonts w:cs="B Mitra"/>
          <w:sz w:val="28"/>
          <w:szCs w:val="28"/>
          <w:rtl/>
          <w:lang w:bidi="fa-IR"/>
        </w:rPr>
        <w:lastRenderedPageBreak/>
        <w:t>فَهُوَ لَهُ قَرِينٌ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9749E7">
        <w:rPr>
          <w:rStyle w:val="FootnoteReference"/>
          <w:rFonts w:cs="B Mitra"/>
          <w:sz w:val="28"/>
          <w:szCs w:val="28"/>
          <w:rtl/>
          <w:lang w:bidi="fa-IR"/>
        </w:rPr>
        <w:footnoteReference w:id="29"/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E9351B">
        <w:rPr>
          <w:rFonts w:cs="B Zar" w:hint="cs"/>
          <w:sz w:val="28"/>
          <w:szCs w:val="28"/>
          <w:rtl/>
          <w:lang w:bidi="fa-IR"/>
        </w:rPr>
        <w:t>ا</w:t>
      </w:r>
      <w:r w:rsidR="00D24838">
        <w:rPr>
          <w:rFonts w:cs="B Zar" w:hint="cs"/>
          <w:sz w:val="28"/>
          <w:szCs w:val="28"/>
          <w:rtl/>
          <w:lang w:bidi="fa-IR"/>
        </w:rPr>
        <w:t xml:space="preserve">لان چسبیده به اوست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چقدر </w:t>
      </w:r>
      <w:r w:rsidR="00D24838">
        <w:rPr>
          <w:rFonts w:cs="B Zar" w:hint="cs"/>
          <w:sz w:val="28"/>
          <w:szCs w:val="28"/>
          <w:rtl/>
          <w:lang w:bidi="fa-IR"/>
        </w:rPr>
        <w:t>لذت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هم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D24838">
        <w:rPr>
          <w:rFonts w:cs="B Zar" w:hint="cs"/>
          <w:sz w:val="28"/>
          <w:szCs w:val="28"/>
          <w:rtl/>
          <w:lang w:bidi="fa-IR"/>
        </w:rPr>
        <w:t xml:space="preserve">برد </w:t>
      </w:r>
      <w:r w:rsidR="00E9351B">
        <w:rPr>
          <w:rFonts w:cs="B Zar" w:hint="cs"/>
          <w:sz w:val="28"/>
          <w:szCs w:val="28"/>
          <w:rtl/>
          <w:lang w:bidi="fa-IR"/>
        </w:rPr>
        <w:t>الان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چون ن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E9351B">
        <w:rPr>
          <w:rFonts w:cs="B Zar" w:hint="cs"/>
          <w:sz w:val="28"/>
          <w:szCs w:val="28"/>
          <w:rtl/>
          <w:lang w:bidi="fa-IR"/>
        </w:rPr>
        <w:t>فهمد این شیطان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این وسوسه شیطانی چه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E9351B">
        <w:rPr>
          <w:rFonts w:cs="B Zar" w:hint="cs"/>
          <w:sz w:val="28"/>
          <w:szCs w:val="28"/>
          <w:rtl/>
          <w:lang w:bidi="fa-IR"/>
        </w:rPr>
        <w:t>کند الان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چسبیده به او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لذت هم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 w:rsidR="00E9351B">
        <w:rPr>
          <w:rFonts w:cs="B Zar" w:hint="cs"/>
          <w:sz w:val="28"/>
          <w:szCs w:val="28"/>
          <w:rtl/>
          <w:lang w:bidi="fa-IR"/>
        </w:rPr>
        <w:t>برد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E9351B">
        <w:rPr>
          <w:rFonts w:cs="B Zar" w:hint="cs"/>
          <w:sz w:val="28"/>
          <w:szCs w:val="28"/>
          <w:rtl/>
          <w:lang w:bidi="fa-IR"/>
        </w:rPr>
        <w:t xml:space="preserve"> اما </w:t>
      </w:r>
      <w:r w:rsidR="00E9351B" w:rsidRPr="00E9351B">
        <w:rPr>
          <w:rFonts w:cs="B Zar"/>
          <w:sz w:val="28"/>
          <w:szCs w:val="28"/>
          <w:rtl/>
          <w:lang w:bidi="fa-IR"/>
        </w:rPr>
        <w:t>حَتَّى إِذَا جَاءَنَا</w:t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E9351B">
        <w:rPr>
          <w:rFonts w:cs="B Zar" w:hint="cs"/>
          <w:sz w:val="28"/>
          <w:szCs w:val="28"/>
          <w:rtl/>
          <w:lang w:bidi="fa-IR"/>
        </w:rPr>
        <w:t>روز قیامت که شد</w:t>
      </w:r>
      <w:r w:rsidR="00E9351B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</w:t>
      </w:r>
      <w:r w:rsidR="00E9351B" w:rsidRPr="00E92F98">
        <w:rPr>
          <w:rFonts w:cs="B Mitra"/>
          <w:sz w:val="28"/>
          <w:szCs w:val="28"/>
          <w:rtl/>
          <w:lang w:bidi="fa-IR"/>
        </w:rPr>
        <w:t>قَالَ يَا لَيْتَ بَيْنِي وَبَيْنَكَ بُعْدَ الْمَشْرِقَيْنِ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9749E7">
        <w:rPr>
          <w:rStyle w:val="FootnoteReference"/>
          <w:rFonts w:cs="B Mitra"/>
          <w:sz w:val="28"/>
          <w:szCs w:val="28"/>
          <w:rtl/>
          <w:lang w:bidi="fa-IR"/>
        </w:rPr>
        <w:footnoteReference w:id="30"/>
      </w:r>
      <w:r w:rsidR="00F42B28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0B2D18A" w14:textId="219257BE" w:rsidR="00BA7376" w:rsidRDefault="00E9351B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آرزو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 ای کاش تو از من جدا بودی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فاصله من با تو از مشرق تا مغرب بود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الان چسبیده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خواد جدا بشود پول خوبیه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لذت بخشه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لقمه های خوبیه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خانه</w:t>
      </w:r>
      <w:r w:rsidR="0039064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ی خوبیه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مرکب خوبیه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مایه افتخارشه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چسبیده به او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ولی یه روزخواهد گفت ای کاش فاصله من با تو از مشرق تا مغرب بود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حَتَّى إِذَا جَاءَنَا قَالَ يَا لَيْتَ بَيْنِي وَبَيْنَكَ بُعْدَ الْمَشْرِقَيْنِ فَبِئْسَ الْقَرِينُ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9749E7">
        <w:rPr>
          <w:rStyle w:val="FootnoteReference"/>
          <w:rFonts w:cs="B Zar"/>
          <w:sz w:val="28"/>
          <w:szCs w:val="28"/>
          <w:rtl/>
          <w:lang w:bidi="fa-IR"/>
        </w:rPr>
        <w:footnoteReference w:id="31"/>
      </w:r>
      <w:r>
        <w:rPr>
          <w:rFonts w:cs="B Zar" w:hint="cs"/>
          <w:sz w:val="28"/>
          <w:szCs w:val="28"/>
          <w:rtl/>
          <w:lang w:bidi="fa-IR"/>
        </w:rPr>
        <w:t xml:space="preserve"> بد قرینیه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بد کوله باریه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الان ما همراهمان داریم</w:t>
      </w:r>
      <w:r w:rsidR="0039064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هر کسی کوله بار حسناتش دارد اصلا وجودش منور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BA7376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این جور اثر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گذارد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چه بسا آدم به کسی بر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خورد که هیچ آشنایی هم نداره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سابقه هم نداره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برا</w:t>
      </w:r>
      <w:r>
        <w:rPr>
          <w:rFonts w:cs="B Zar" w:hint="cs"/>
          <w:sz w:val="28"/>
          <w:szCs w:val="28"/>
          <w:rtl/>
          <w:lang w:bidi="fa-IR"/>
        </w:rPr>
        <w:t xml:space="preserve"> او</w:t>
      </w:r>
      <w:r w:rsidR="00BA7376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لین بار ازش خوشش 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 w:hint="cs"/>
          <w:sz w:val="28"/>
          <w:szCs w:val="28"/>
          <w:rtl/>
          <w:lang w:bidi="fa-IR"/>
        </w:rPr>
        <w:t xml:space="preserve">اد دلش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خواد به او نزدیک بشود با او صحبت 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با او هم مجل</w:t>
      </w:r>
      <w:r w:rsidR="004510F3">
        <w:rPr>
          <w:rFonts w:cs="B Zar" w:hint="cs"/>
          <w:sz w:val="28"/>
          <w:szCs w:val="28"/>
          <w:rtl/>
          <w:lang w:bidi="fa-IR"/>
        </w:rPr>
        <w:t>س</w:t>
      </w:r>
      <w:r>
        <w:rPr>
          <w:rFonts w:cs="B Zar" w:hint="cs"/>
          <w:sz w:val="28"/>
          <w:szCs w:val="28"/>
          <w:rtl/>
          <w:lang w:bidi="fa-IR"/>
        </w:rPr>
        <w:t xml:space="preserve"> باشد از دیدار او لذ</w:t>
      </w:r>
      <w:r w:rsidR="00390640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ت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برد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مثل این که یک فرحی از دیدار او در خودش احساس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از اون طرف کسی رو </w:t>
      </w:r>
      <w:r w:rsidR="000251FE">
        <w:rPr>
          <w:rFonts w:cs="B Zar" w:hint="cs"/>
          <w:sz w:val="28"/>
          <w:szCs w:val="28"/>
          <w:rtl/>
          <w:lang w:bidi="fa-IR"/>
        </w:rPr>
        <w:t>می‌‌</w:t>
      </w:r>
      <w:r>
        <w:rPr>
          <w:rFonts w:cs="B Zar" w:hint="cs"/>
          <w:sz w:val="28"/>
          <w:szCs w:val="28"/>
          <w:rtl/>
          <w:lang w:bidi="fa-IR"/>
        </w:rPr>
        <w:t>ببینه که سابقه هم ندارد اصلا</w:t>
      </w:r>
      <w:r w:rsidR="002E09EC">
        <w:rPr>
          <w:rFonts w:cs="B Zar" w:hint="cs"/>
          <w:sz w:val="28"/>
          <w:szCs w:val="28"/>
          <w:rtl/>
          <w:lang w:bidi="fa-IR"/>
        </w:rPr>
        <w:t>ً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برای اولین بار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ازش بدش </w:t>
      </w:r>
      <w:r w:rsidR="000251FE"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 w:hint="cs"/>
          <w:sz w:val="28"/>
          <w:szCs w:val="28"/>
          <w:rtl/>
          <w:lang w:bidi="fa-IR"/>
        </w:rPr>
        <w:t>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خواد بگریزد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مثل اینکه بو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پس این کوله بار همه داریم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یکی وارد یک مجلس بشود آدم احساس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 این مجلس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مثل اینکه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منور شد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معطر شد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A7376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>
        <w:rPr>
          <w:rFonts w:cs="B Zar" w:hint="cs"/>
          <w:sz w:val="28"/>
          <w:szCs w:val="28"/>
          <w:rtl/>
          <w:lang w:bidi="fa-IR"/>
        </w:rPr>
        <w:t xml:space="preserve"> با آمدن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او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بودن او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یکی وارد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شود آدم احساس میکند که تاریک شد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اونایی که ارباب بصیرتند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اون ها لطافت روحی دارند واقعا درک میکنند ظلمت ها را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احساس میکنند که فلان آدم کوله بار سیئات 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اصلا عفونت زاست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وحشت انگیزه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ظلمت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آورد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فلان آدم کوله بار حسنات دارد منور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معطر </w:t>
      </w:r>
      <w:r w:rsidRPr="00542B89">
        <w:rPr>
          <w:rFonts w:cs="B Zar" w:hint="cs"/>
          <w:sz w:val="28"/>
          <w:szCs w:val="28"/>
          <w:rtl/>
          <w:lang w:bidi="fa-IR"/>
        </w:rPr>
        <w:t>هست</w:t>
      </w:r>
      <w:r w:rsidR="00BA7376" w:rsidRPr="00542B89">
        <w:rPr>
          <w:rFonts w:cs="B Zar" w:hint="cs"/>
          <w:sz w:val="28"/>
          <w:szCs w:val="28"/>
          <w:rtl/>
          <w:lang w:bidi="fa-IR"/>
        </w:rPr>
        <w:t>.فرمود</w:t>
      </w:r>
      <w:r w:rsidR="00FB3B18" w:rsidRPr="00542B89">
        <w:rPr>
          <w:rFonts w:cs="B Zar" w:hint="cs"/>
          <w:sz w:val="28"/>
          <w:szCs w:val="28"/>
          <w:rtl/>
          <w:lang w:bidi="fa-IR"/>
        </w:rPr>
        <w:t>:</w:t>
      </w:r>
    </w:p>
    <w:p w14:paraId="410FDF41" w14:textId="4C0BE9E4" w:rsidR="009749E7" w:rsidRDefault="00E9351B" w:rsidP="00BA7376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</w:t>
      </w:r>
      <w:r w:rsidR="004510F3">
        <w:rPr>
          <w:rFonts w:cs="B Zar" w:hint="cs"/>
          <w:sz w:val="28"/>
          <w:szCs w:val="28"/>
          <w:rtl/>
          <w:lang w:bidi="fa-IR"/>
        </w:rPr>
        <w:t>کسی رو میشناختم از بزرگان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خدا رحمتش کنه</w:t>
      </w:r>
      <w:r w:rsidR="00BA7376">
        <w:rPr>
          <w:rFonts w:cs="B Zar" w:hint="cs"/>
          <w:sz w:val="28"/>
          <w:szCs w:val="28"/>
          <w:rtl/>
          <w:lang w:bidi="fa-IR"/>
        </w:rPr>
        <w:t>.حالا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</w:t>
      </w:r>
      <w:r w:rsidR="00542B89">
        <w:rPr>
          <w:rFonts w:cs="B Zar" w:hint="cs"/>
          <w:sz w:val="28"/>
          <w:szCs w:val="28"/>
          <w:rtl/>
          <w:lang w:bidi="fa-IR"/>
        </w:rPr>
        <w:t>ق</w:t>
      </w:r>
      <w:r w:rsidR="004510F3">
        <w:rPr>
          <w:rFonts w:cs="B Zar" w:hint="cs"/>
          <w:sz w:val="28"/>
          <w:szCs w:val="28"/>
          <w:rtl/>
          <w:lang w:bidi="fa-IR"/>
        </w:rPr>
        <w:t>ریب به چهل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A7376">
        <w:rPr>
          <w:rFonts w:cs="B Zar" w:hint="cs"/>
          <w:sz w:val="28"/>
          <w:szCs w:val="28"/>
          <w:rtl/>
          <w:lang w:bidi="fa-IR"/>
        </w:rPr>
        <w:t>شاید چهل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چهل و </w:t>
      </w:r>
      <w:r w:rsidR="00BA7376">
        <w:rPr>
          <w:rFonts w:cs="B Zar" w:hint="cs"/>
          <w:sz w:val="28"/>
          <w:szCs w:val="28"/>
          <w:rtl/>
          <w:lang w:bidi="fa-IR"/>
        </w:rPr>
        <w:t>پ</w:t>
      </w:r>
      <w:r w:rsidR="004510F3">
        <w:rPr>
          <w:rFonts w:cs="B Zar" w:hint="cs"/>
          <w:sz w:val="28"/>
          <w:szCs w:val="28"/>
          <w:rtl/>
          <w:lang w:bidi="fa-IR"/>
        </w:rPr>
        <w:t>نج سال پیش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ایشون واقعا مرد روشنی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باصفا بود</w:t>
      </w:r>
      <w:r w:rsidR="00BA7376">
        <w:rPr>
          <w:rFonts w:cs="B Zar" w:hint="cs"/>
          <w:sz w:val="28"/>
          <w:szCs w:val="28"/>
          <w:rtl/>
          <w:lang w:bidi="fa-IR"/>
        </w:rPr>
        <w:t>؛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زاهد بود واقعا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تعلقاتی به دنیا نداشت</w:t>
      </w:r>
      <w:r w:rsidR="00BA7376">
        <w:rPr>
          <w:rFonts w:cs="B Zar" w:hint="cs"/>
          <w:sz w:val="28"/>
          <w:szCs w:val="28"/>
          <w:rtl/>
          <w:lang w:bidi="fa-IR"/>
        </w:rPr>
        <w:t>.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این صفا و لطافت خاصی داشت</w:t>
      </w:r>
      <w:r w:rsidR="00FB3B18">
        <w:rPr>
          <w:rFonts w:cs="B Zar" w:hint="cs"/>
          <w:sz w:val="28"/>
          <w:szCs w:val="28"/>
          <w:rtl/>
          <w:lang w:bidi="fa-IR"/>
        </w:rPr>
        <w:t>.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یک مجلسی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حالا نمیدانم کسی از زیارت آمده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A5736">
        <w:rPr>
          <w:rFonts w:cs="B Zar" w:hint="cs"/>
          <w:sz w:val="28"/>
          <w:szCs w:val="28"/>
          <w:rtl/>
          <w:lang w:bidi="fa-IR"/>
        </w:rPr>
        <w:t xml:space="preserve"> یک مجلسی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علماء و بزرگان بودند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4510F3">
        <w:rPr>
          <w:rFonts w:cs="B Zar" w:hint="cs"/>
          <w:sz w:val="28"/>
          <w:szCs w:val="28"/>
          <w:rtl/>
          <w:lang w:bidi="fa-IR"/>
        </w:rPr>
        <w:t xml:space="preserve"> بعد ایش</w:t>
      </w:r>
      <w:r w:rsidR="00FB3B18">
        <w:rPr>
          <w:rFonts w:cs="B Zar" w:hint="cs"/>
          <w:sz w:val="28"/>
          <w:szCs w:val="28"/>
          <w:rtl/>
          <w:lang w:bidi="fa-IR"/>
        </w:rPr>
        <w:t>ا</w:t>
      </w:r>
      <w:r w:rsidR="004510F3">
        <w:rPr>
          <w:rFonts w:cs="B Zar" w:hint="cs"/>
          <w:sz w:val="28"/>
          <w:szCs w:val="28"/>
          <w:rtl/>
          <w:lang w:bidi="fa-IR"/>
        </w:rPr>
        <w:t>ن با اینکه همیشه کنار بود با مردم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4510F3">
        <w:rPr>
          <w:rFonts w:cs="B Zar" w:hint="cs"/>
          <w:sz w:val="28"/>
          <w:szCs w:val="28"/>
          <w:rtl/>
          <w:lang w:bidi="fa-IR"/>
        </w:rPr>
        <w:t>توانست اصلا معاشرت کند و اون مجلس بود چون آقایان علما بودند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بعد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4510F3">
        <w:rPr>
          <w:rFonts w:cs="B Zar" w:hint="cs"/>
          <w:sz w:val="28"/>
          <w:szCs w:val="28"/>
          <w:rtl/>
          <w:lang w:bidi="fa-IR"/>
        </w:rPr>
        <w:t xml:space="preserve">همون وقت فرماندار </w:t>
      </w:r>
      <w:r w:rsidR="00DC715A">
        <w:rPr>
          <w:rFonts w:cs="B Zar" w:hint="cs"/>
          <w:sz w:val="28"/>
          <w:szCs w:val="28"/>
          <w:rtl/>
          <w:lang w:bidi="fa-IR"/>
        </w:rPr>
        <w:t>شهر وارد شد تو اون مجلس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حالا چهل چهل و پنج سال پیش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خب مردم با او برخورد عادی داشتند دیگر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ایشون </w:t>
      </w:r>
      <w:r w:rsidR="00DC715A" w:rsidRPr="00FB3B18">
        <w:rPr>
          <w:rFonts w:cs="B Zar" w:hint="cs"/>
          <w:sz w:val="28"/>
          <w:szCs w:val="28"/>
          <w:rtl/>
          <w:lang w:bidi="fa-IR"/>
        </w:rPr>
        <w:t>ن</w:t>
      </w:r>
      <w:r w:rsidR="000251FE" w:rsidRPr="00FB3B18">
        <w:rPr>
          <w:rFonts w:cs="B Zar" w:hint="cs"/>
          <w:sz w:val="28"/>
          <w:szCs w:val="28"/>
          <w:rtl/>
          <w:lang w:bidi="fa-IR"/>
        </w:rPr>
        <w:t>می‌</w:t>
      </w:r>
      <w:r w:rsidR="00DC715A" w:rsidRPr="00FB3B18">
        <w:rPr>
          <w:rFonts w:cs="B Zar" w:hint="cs"/>
          <w:sz w:val="28"/>
          <w:szCs w:val="28"/>
          <w:rtl/>
          <w:lang w:bidi="fa-IR"/>
        </w:rPr>
        <w:t>شناخت من میدانستم که ایشون او را نمیشناسه اصلا سابقه هم ندارد با او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 w:rsidRPr="00FB3B18">
        <w:rPr>
          <w:rFonts w:cs="B Zar" w:hint="cs"/>
          <w:sz w:val="28"/>
          <w:szCs w:val="28"/>
          <w:rtl/>
          <w:lang w:bidi="fa-IR"/>
        </w:rPr>
        <w:t xml:space="preserve"> اصلا ن</w:t>
      </w:r>
      <w:r w:rsidR="000251FE" w:rsidRPr="00FB3B18">
        <w:rPr>
          <w:rFonts w:cs="B Zar" w:hint="cs"/>
          <w:sz w:val="28"/>
          <w:szCs w:val="28"/>
          <w:rtl/>
          <w:lang w:bidi="fa-IR"/>
        </w:rPr>
        <w:t>می‌</w:t>
      </w:r>
      <w:r w:rsidR="00DC715A" w:rsidRPr="00FB3B18">
        <w:rPr>
          <w:rFonts w:cs="B Zar" w:hint="cs"/>
          <w:sz w:val="28"/>
          <w:szCs w:val="28"/>
          <w:rtl/>
          <w:lang w:bidi="fa-IR"/>
        </w:rPr>
        <w:t>داند که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چه کاره هم هست نمیدونه ولی در عین حال من احساس کردم که ایش</w:t>
      </w:r>
      <w:r w:rsidR="00FB3B18">
        <w:rPr>
          <w:rFonts w:cs="B Zar" w:hint="cs"/>
          <w:sz w:val="28"/>
          <w:szCs w:val="28"/>
          <w:rtl/>
          <w:lang w:bidi="fa-IR"/>
        </w:rPr>
        <w:t>ا</w:t>
      </w:r>
      <w:r w:rsidR="00DC715A">
        <w:rPr>
          <w:rFonts w:cs="B Zar" w:hint="cs"/>
          <w:sz w:val="28"/>
          <w:szCs w:val="28"/>
          <w:rtl/>
          <w:lang w:bidi="fa-IR"/>
        </w:rPr>
        <w:t>ن اون وقتی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C715A">
        <w:rPr>
          <w:rFonts w:cs="B Zar" w:hint="cs"/>
          <w:sz w:val="28"/>
          <w:szCs w:val="28"/>
          <w:rtl/>
          <w:lang w:bidi="fa-IR"/>
        </w:rPr>
        <w:t>او آمد نشست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ناراحت شد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مثل اینکه در یک فضایی قرار بگیره که دود گرفته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تنفس برش مشکل باشه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اینجوری شد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>یک همچون حالی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</w:t>
      </w:r>
      <w:r w:rsidR="00EA5736">
        <w:rPr>
          <w:rFonts w:cs="B Zar" w:hint="cs"/>
          <w:sz w:val="28"/>
          <w:szCs w:val="28"/>
          <w:rtl/>
          <w:lang w:bidi="fa-IR"/>
        </w:rPr>
        <w:t>هی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پا </w:t>
      </w:r>
      <w:r w:rsidR="00EA5736">
        <w:rPr>
          <w:rFonts w:cs="B Zar" w:hint="cs"/>
          <w:sz w:val="28"/>
          <w:szCs w:val="28"/>
          <w:rtl/>
          <w:lang w:bidi="fa-IR"/>
        </w:rPr>
        <w:t>به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پا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DC715A">
        <w:rPr>
          <w:rFonts w:cs="B Zar" w:hint="cs"/>
          <w:sz w:val="28"/>
          <w:szCs w:val="28"/>
          <w:rtl/>
          <w:lang w:bidi="fa-IR"/>
        </w:rPr>
        <w:t>شود و نمیخوادبشینه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عاقبت برخواست رفت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بعدش همین قدر پرسید که این آقا که بود آمد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گفتم که فرماندار شهر بود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دیگه هیچی نگفت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همین مقدار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احساس کردیم که این آقا اصلا اون لطافت روحی که دارد احساس کرده مثل یک عفونتیه</w:t>
      </w:r>
      <w:r w:rsidR="00EA5736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به شامه ی جانش رسیده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ظلمتی احساس کرده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کوله بار گناه و معصیت همراه ما هست</w:t>
      </w:r>
      <w:r w:rsidR="00EA5736">
        <w:rPr>
          <w:rFonts w:cs="B Zar" w:hint="cs"/>
          <w:sz w:val="28"/>
          <w:szCs w:val="28"/>
          <w:rtl/>
          <w:lang w:bidi="fa-IR"/>
        </w:rPr>
        <w:t>.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امام سجاد </w:t>
      </w:r>
      <w:r w:rsidR="00DC715A" w:rsidRPr="00EA5736">
        <w:rPr>
          <w:rFonts w:cs="B Zar" w:hint="cs"/>
          <w:sz w:val="28"/>
          <w:szCs w:val="28"/>
          <w:vertAlign w:val="superscript"/>
          <w:rtl/>
          <w:lang w:bidi="fa-IR"/>
        </w:rPr>
        <w:t>علیه</w:t>
      </w:r>
      <w:r w:rsidR="00FC1B04">
        <w:rPr>
          <w:rFonts w:cs="B Zar" w:hint="cs"/>
          <w:sz w:val="28"/>
          <w:szCs w:val="28"/>
          <w:vertAlign w:val="superscript"/>
          <w:rtl/>
          <w:lang w:bidi="fa-IR"/>
        </w:rPr>
        <w:t>‌</w:t>
      </w:r>
      <w:r w:rsidR="00DC715A" w:rsidRPr="00EA5736">
        <w:rPr>
          <w:rFonts w:cs="B Zar" w:hint="cs"/>
          <w:sz w:val="28"/>
          <w:szCs w:val="28"/>
          <w:vertAlign w:val="superscript"/>
          <w:rtl/>
          <w:lang w:bidi="fa-IR"/>
        </w:rPr>
        <w:t xml:space="preserve">السلام </w:t>
      </w:r>
      <w:r w:rsidR="00DC715A">
        <w:rPr>
          <w:rFonts w:cs="B Zar" w:hint="cs"/>
          <w:sz w:val="28"/>
          <w:szCs w:val="28"/>
          <w:rtl/>
          <w:lang w:bidi="fa-IR"/>
        </w:rPr>
        <w:t>در دعای ابو حمزه اونجا دارد</w:t>
      </w:r>
      <w:r w:rsidR="00DC715A" w:rsidRPr="00DC715A">
        <w:rPr>
          <w:rtl/>
        </w:rPr>
        <w:t xml:space="preserve"> </w:t>
      </w:r>
      <w:r w:rsidR="000A0804">
        <w:rPr>
          <w:rFonts w:hint="cs"/>
          <w:rtl/>
        </w:rPr>
        <w:t>«</w:t>
      </w:r>
      <w:r w:rsidR="00DC715A" w:rsidRPr="00DC715A">
        <w:rPr>
          <w:rFonts w:cs="B Zar"/>
          <w:sz w:val="28"/>
          <w:szCs w:val="28"/>
          <w:rtl/>
          <w:lang w:bidi="fa-IR"/>
        </w:rPr>
        <w:t>فَمَا لِي لا أَبْكِي</w:t>
      </w:r>
      <w:r w:rsidR="000A0804">
        <w:rPr>
          <w:rFonts w:cs="B Zar" w:hint="cs"/>
          <w:sz w:val="28"/>
          <w:szCs w:val="28"/>
          <w:rtl/>
          <w:lang w:bidi="fa-IR"/>
        </w:rPr>
        <w:t>»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چرا گریه نکنم</w:t>
      </w:r>
      <w:r w:rsidR="00665415">
        <w:rPr>
          <w:rFonts w:cs="B Zar" w:hint="cs"/>
          <w:sz w:val="28"/>
          <w:szCs w:val="28"/>
          <w:rtl/>
          <w:lang w:bidi="fa-IR"/>
        </w:rPr>
        <w:t>؟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ما باید بگیم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C715A">
        <w:rPr>
          <w:rFonts w:cs="B Zar" w:hint="cs"/>
          <w:sz w:val="28"/>
          <w:szCs w:val="28"/>
          <w:rtl/>
          <w:lang w:bidi="fa-IR"/>
        </w:rPr>
        <w:t xml:space="preserve"> او دارد تعلیم میکند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 w:rsidR="00DC715A" w:rsidRPr="00DC715A">
        <w:rPr>
          <w:rtl/>
        </w:rPr>
        <w:t xml:space="preserve"> </w:t>
      </w:r>
      <w:r w:rsidR="00E92F98">
        <w:rPr>
          <w:rFonts w:hint="cs"/>
          <w:rtl/>
        </w:rPr>
        <w:t>«</w:t>
      </w:r>
      <w:r w:rsidR="00DC715A" w:rsidRPr="00E92F98">
        <w:rPr>
          <w:rFonts w:cs="B Mitra"/>
          <w:sz w:val="28"/>
          <w:szCs w:val="28"/>
          <w:rtl/>
          <w:lang w:bidi="fa-IR"/>
        </w:rPr>
        <w:t>فَمَا لِي لا أَبْكِي</w:t>
      </w:r>
      <w:r w:rsidR="00F26549">
        <w:rPr>
          <w:rFonts w:cs="B Mitra" w:hint="cs"/>
          <w:sz w:val="28"/>
          <w:szCs w:val="28"/>
          <w:rtl/>
          <w:lang w:bidi="fa-IR"/>
        </w:rPr>
        <w:t>»</w:t>
      </w:r>
      <w:r w:rsidR="00DC715A" w:rsidRPr="00E92F98">
        <w:rPr>
          <w:rFonts w:cs="B Mitra" w:hint="cs"/>
          <w:sz w:val="28"/>
          <w:szCs w:val="28"/>
          <w:rtl/>
          <w:lang w:bidi="fa-IR"/>
        </w:rPr>
        <w:t xml:space="preserve"> چرا گریه نکنم</w:t>
      </w:r>
      <w:r w:rsidR="00665415">
        <w:rPr>
          <w:rFonts w:cs="B Mitra" w:hint="cs"/>
          <w:sz w:val="28"/>
          <w:szCs w:val="28"/>
          <w:rtl/>
          <w:lang w:bidi="fa-IR"/>
        </w:rPr>
        <w:t>؟</w:t>
      </w:r>
      <w:r w:rsidR="00DC715A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F26549">
        <w:rPr>
          <w:rFonts w:cs="B Mitra" w:hint="cs"/>
          <w:sz w:val="28"/>
          <w:szCs w:val="28"/>
          <w:rtl/>
          <w:lang w:bidi="fa-IR"/>
        </w:rPr>
        <w:t>«</w:t>
      </w:r>
      <w:r w:rsidR="00DC715A" w:rsidRPr="00E92F98">
        <w:rPr>
          <w:rFonts w:cs="B Mitra"/>
          <w:sz w:val="28"/>
          <w:szCs w:val="28"/>
          <w:rtl/>
          <w:lang w:bidi="fa-IR"/>
        </w:rPr>
        <w:t>أَبْكِي لِخُرُوجِي مِنْ قَبْرِي عُرْيَانا ذَلِيلا حَامِلا ثِقْلِي عَلَى ظَهْرِي</w:t>
      </w:r>
      <w:r w:rsidR="00DC715A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DC715A" w:rsidRPr="00E92F98">
        <w:rPr>
          <w:rFonts w:cs="B Mitra"/>
          <w:sz w:val="28"/>
          <w:szCs w:val="28"/>
          <w:rtl/>
          <w:lang w:bidi="fa-IR"/>
        </w:rPr>
        <w:t>أَنْظُرُ مَرَّةً عَنْ يَمِينِي وَ أُخْرَى عَنْ شِمَالِي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9749E7">
        <w:rPr>
          <w:rStyle w:val="FootnoteReference"/>
          <w:rFonts w:cs="B Mitra"/>
          <w:sz w:val="28"/>
          <w:szCs w:val="28"/>
          <w:rtl/>
          <w:lang w:bidi="fa-IR"/>
        </w:rPr>
        <w:footnoteReference w:id="32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8F4A625" w14:textId="7A049B2F" w:rsidR="004926D2" w:rsidRDefault="00DC715A" w:rsidP="00F62B9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چرا گریه نکنم برا اون موقعی که از قبرم برمیخیزم با کوله باری </w:t>
      </w:r>
      <w:r w:rsidR="000A0804">
        <w:rPr>
          <w:rFonts w:cs="B Zar" w:hint="cs"/>
          <w:sz w:val="28"/>
          <w:szCs w:val="28"/>
          <w:rtl/>
          <w:lang w:bidi="fa-IR"/>
        </w:rPr>
        <w:t>«</w:t>
      </w:r>
      <w:r w:rsidRPr="00DC715A">
        <w:rPr>
          <w:rFonts w:cs="B Zar"/>
          <w:sz w:val="28"/>
          <w:szCs w:val="28"/>
          <w:rtl/>
          <w:lang w:bidi="fa-IR"/>
        </w:rPr>
        <w:t>حَامِلا ثِقْلِي عَلَى ظَهْرِي</w:t>
      </w:r>
      <w:r w:rsidR="000A0804">
        <w:rPr>
          <w:rFonts w:cs="B Zar" w:hint="cs"/>
          <w:sz w:val="28"/>
          <w:szCs w:val="28"/>
          <w:rtl/>
          <w:lang w:bidi="fa-IR"/>
        </w:rPr>
        <w:t>»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بار سنگینم بر دوشم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عریان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ذلیل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رسوا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گاه به سمت چپ نگاه میکن</w:t>
      </w:r>
      <w:r w:rsidR="00665415">
        <w:rPr>
          <w:rFonts w:cs="B Zar" w:hint="cs"/>
          <w:sz w:val="28"/>
          <w:szCs w:val="28"/>
          <w:rtl/>
          <w:lang w:bidi="fa-IR"/>
        </w:rPr>
        <w:t>م؛به سمت راست نگاه میکنم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نکند کسی ببیند مرا به این رسوایی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هم دعای ابو حمزه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روایت هم داریم که مرد آمد خدمت رسول اکرم عرض کرد آقا ما در بیابان داریم </w:t>
      </w:r>
      <w:r>
        <w:rPr>
          <w:rFonts w:cs="B Zar" w:hint="cs"/>
          <w:sz w:val="28"/>
          <w:szCs w:val="28"/>
          <w:rtl/>
          <w:lang w:bidi="fa-IR"/>
        </w:rPr>
        <w:lastRenderedPageBreak/>
        <w:t>زندگی میکنیم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971B4">
        <w:rPr>
          <w:rFonts w:cs="B Zar" w:hint="cs"/>
          <w:sz w:val="28"/>
          <w:szCs w:val="28"/>
          <w:rtl/>
          <w:lang w:bidi="fa-IR"/>
        </w:rPr>
        <w:t>قیس</w:t>
      </w:r>
      <w:r>
        <w:rPr>
          <w:rFonts w:cs="B Zar" w:hint="cs"/>
          <w:sz w:val="28"/>
          <w:szCs w:val="28"/>
          <w:rtl/>
          <w:lang w:bidi="fa-IR"/>
        </w:rPr>
        <w:t xml:space="preserve"> ابن عاصم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کم میتوانیم حضور شما را درک کنیم</w:t>
      </w:r>
      <w:r w:rsidR="00665415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موعظه ای بفرمائید که نافع به حالم باشد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همین جمله را فرمود</w:t>
      </w:r>
      <w:r w:rsidR="00C971B4" w:rsidRPr="00C971B4">
        <w:rPr>
          <w:rtl/>
        </w:rPr>
        <w:t xml:space="preserve"> </w:t>
      </w:r>
      <w:r w:rsidR="00E92F98" w:rsidRPr="00E92F98">
        <w:rPr>
          <w:rFonts w:cs="B Mitra" w:hint="cs"/>
          <w:rtl/>
        </w:rPr>
        <w:t>«</w:t>
      </w:r>
      <w:r w:rsidR="00C971B4" w:rsidRPr="00E92F98">
        <w:rPr>
          <w:rFonts w:cs="B Mitra"/>
          <w:sz w:val="28"/>
          <w:szCs w:val="28"/>
          <w:rtl/>
          <w:lang w:bidi="fa-IR"/>
        </w:rPr>
        <w:t>يا قَيسُ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C971B4" w:rsidRPr="00E92F98">
        <w:rPr>
          <w:rFonts w:cs="B Mitra"/>
          <w:sz w:val="28"/>
          <w:szCs w:val="28"/>
          <w:rtl/>
          <w:lang w:bidi="fa-IR"/>
        </w:rPr>
        <w:t>إنَّهُ لابُدَّ لَكَ يا قَيسُ مِن قَرينٍ يُدفَنُ مَعَكَ</w:t>
      </w:r>
      <w:r w:rsidR="00C971B4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C971B4" w:rsidRPr="00E92F98">
        <w:rPr>
          <w:rFonts w:cs="B Mitra"/>
          <w:sz w:val="28"/>
          <w:szCs w:val="28"/>
          <w:rtl/>
          <w:lang w:bidi="fa-IR"/>
        </w:rPr>
        <w:t>وهُوَ حَيٌّ</w:t>
      </w:r>
      <w:r w:rsidR="00E92F98" w:rsidRPr="00E92F98">
        <w:rPr>
          <w:rFonts w:cs="B Mitra" w:hint="cs"/>
          <w:sz w:val="28"/>
          <w:szCs w:val="28"/>
          <w:rtl/>
          <w:lang w:bidi="fa-IR"/>
        </w:rPr>
        <w:t>»</w:t>
      </w:r>
      <w:r w:rsidR="004926D2">
        <w:rPr>
          <w:rStyle w:val="FootnoteReference"/>
          <w:rFonts w:cs="B Mitra"/>
          <w:sz w:val="28"/>
          <w:szCs w:val="28"/>
          <w:rtl/>
          <w:lang w:bidi="fa-IR"/>
        </w:rPr>
        <w:footnoteReference w:id="33"/>
      </w:r>
      <w:r w:rsidR="00C971B4" w:rsidRPr="00E92F98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7C96A8A3" w14:textId="6BDADF73" w:rsidR="00D814D3" w:rsidRPr="00C43F84" w:rsidRDefault="00C971B4" w:rsidP="00D044EE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 را بدان که موقعی که</w:t>
      </w:r>
      <w:r w:rsidR="00665415">
        <w:rPr>
          <w:rFonts w:cs="B Zar" w:hint="cs"/>
          <w:sz w:val="28"/>
          <w:szCs w:val="28"/>
          <w:rtl/>
          <w:lang w:bidi="fa-IR"/>
        </w:rPr>
        <w:t xml:space="preserve"> تو را</w:t>
      </w:r>
      <w:r>
        <w:rPr>
          <w:rFonts w:cs="B Zar" w:hint="cs"/>
          <w:sz w:val="28"/>
          <w:szCs w:val="28"/>
          <w:rtl/>
          <w:lang w:bidi="fa-IR"/>
        </w:rPr>
        <w:t xml:space="preserve"> دفنت میکنند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تنها نیستی</w:t>
      </w:r>
      <w:r w:rsidR="00665415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تنها دفن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شوی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حتما</w:t>
      </w:r>
      <w:r w:rsidR="00665415">
        <w:rPr>
          <w:rFonts w:cs="B Zar" w:hint="cs"/>
          <w:sz w:val="28"/>
          <w:szCs w:val="28"/>
          <w:rtl/>
          <w:lang w:bidi="fa-IR"/>
        </w:rPr>
        <w:t xml:space="preserve">ً </w:t>
      </w:r>
      <w:r>
        <w:rPr>
          <w:rFonts w:cs="B Zar" w:hint="cs"/>
          <w:sz w:val="28"/>
          <w:szCs w:val="28"/>
          <w:rtl/>
          <w:lang w:bidi="fa-IR"/>
        </w:rPr>
        <w:t>یک موجود زنده ای با تو دفن خواهد شد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F586E">
        <w:rPr>
          <w:rFonts w:cs="B Zar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 xml:space="preserve">لابُدَّ لَكَ يا قَيسُ مِن قَرينٍ يُدفَنُ مَعَكَ وهُوَ </w:t>
      </w:r>
      <w:r w:rsidRPr="00542B89">
        <w:rPr>
          <w:rFonts w:cs="B Mitra"/>
          <w:sz w:val="28"/>
          <w:szCs w:val="28"/>
          <w:rtl/>
          <w:lang w:bidi="fa-IR"/>
        </w:rPr>
        <w:t>حَيٌّ</w:t>
      </w:r>
      <w:r w:rsidRPr="00542B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2B89">
        <w:rPr>
          <w:rFonts w:cs="B Mitra"/>
          <w:sz w:val="28"/>
          <w:szCs w:val="28"/>
          <w:rtl/>
          <w:lang w:bidi="fa-IR"/>
        </w:rPr>
        <w:t xml:space="preserve">لا </w:t>
      </w:r>
      <w:r w:rsidR="00665415" w:rsidRPr="00542B89">
        <w:rPr>
          <w:rFonts w:cs="B Mitra" w:hint="cs"/>
          <w:sz w:val="28"/>
          <w:szCs w:val="28"/>
          <w:rtl/>
          <w:lang w:bidi="fa-IR"/>
        </w:rPr>
        <w:t>ت</w:t>
      </w:r>
      <w:r w:rsidRPr="00542B89">
        <w:rPr>
          <w:rFonts w:cs="B Mitra"/>
          <w:sz w:val="28"/>
          <w:szCs w:val="28"/>
          <w:rtl/>
          <w:lang w:bidi="fa-IR"/>
        </w:rPr>
        <w:t>ُحشَرُ إلّا مَعَ</w:t>
      </w:r>
      <w:r w:rsidR="00665415" w:rsidRPr="00542B89">
        <w:rPr>
          <w:rFonts w:cs="B Mitra" w:hint="cs"/>
          <w:sz w:val="28"/>
          <w:szCs w:val="28"/>
          <w:rtl/>
          <w:lang w:bidi="fa-IR"/>
        </w:rPr>
        <w:t>ه</w:t>
      </w:r>
      <w:r w:rsidR="00CF586E">
        <w:rPr>
          <w:rFonts w:cs="B Mitra" w:hint="cs"/>
          <w:sz w:val="28"/>
          <w:szCs w:val="28"/>
          <w:rtl/>
          <w:lang w:bidi="fa-IR"/>
        </w:rPr>
        <w:t xml:space="preserve"> </w:t>
      </w:r>
      <w:r w:rsidRPr="00E92F98">
        <w:rPr>
          <w:rFonts w:cs="B Mitra"/>
          <w:sz w:val="28"/>
          <w:szCs w:val="28"/>
          <w:rtl/>
          <w:lang w:bidi="fa-IR"/>
        </w:rPr>
        <w:t>ولا تُسألُ إلّا عَنهُ</w:t>
      </w:r>
      <w:r w:rsidR="008021C1">
        <w:rPr>
          <w:rFonts w:cs="B Mitra" w:hint="cs"/>
          <w:sz w:val="28"/>
          <w:szCs w:val="28"/>
          <w:rtl/>
          <w:lang w:bidi="fa-IR"/>
        </w:rPr>
        <w:t>»</w:t>
      </w:r>
      <w:r w:rsidR="004926D2">
        <w:rPr>
          <w:rFonts w:cs="B Zar" w:hint="cs"/>
          <w:sz w:val="28"/>
          <w:szCs w:val="28"/>
          <w:rtl/>
          <w:lang w:bidi="fa-IR"/>
        </w:rPr>
        <w:t xml:space="preserve"> </w:t>
      </w:r>
      <w:r w:rsidR="004926D2">
        <w:rPr>
          <w:rStyle w:val="FootnoteReference"/>
          <w:rFonts w:cs="B Zar"/>
          <w:sz w:val="28"/>
          <w:szCs w:val="28"/>
          <w:rtl/>
          <w:lang w:bidi="fa-IR"/>
        </w:rPr>
        <w:footnoteReference w:id="34"/>
      </w:r>
      <w:r>
        <w:rPr>
          <w:rFonts w:cs="B Zar" w:hint="cs"/>
          <w:sz w:val="28"/>
          <w:szCs w:val="28"/>
          <w:rtl/>
          <w:lang w:bidi="fa-IR"/>
        </w:rPr>
        <w:t xml:space="preserve"> بدان با او خواهی بود در برزخ</w:t>
      </w:r>
      <w:r w:rsidR="00665415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چند صد سال طول بکشه</w:t>
      </w:r>
      <w:r w:rsidR="00E6165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با او محشور خواهی شد و نسبت به او مورد سوال قرار میگیری</w:t>
      </w:r>
      <w:r w:rsidR="00E6165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بکوش</w:t>
      </w:r>
      <w:r w:rsidRPr="00C971B4">
        <w:rPr>
          <w:rtl/>
        </w:rPr>
        <w:t xml:space="preserve"> </w:t>
      </w:r>
      <w:r w:rsidR="008021C1">
        <w:rPr>
          <w:rFonts w:hint="cs"/>
          <w:rtl/>
        </w:rPr>
        <w:t>«</w:t>
      </w:r>
      <w:r w:rsidRPr="00C971B4">
        <w:rPr>
          <w:rFonts w:cs="B Zar"/>
          <w:sz w:val="28"/>
          <w:szCs w:val="28"/>
          <w:rtl/>
          <w:lang w:bidi="fa-IR"/>
        </w:rPr>
        <w:t>و لا تَجعَلْهُ إلاّ صالِحا</w:t>
      </w:r>
      <w:r w:rsidR="008021C1">
        <w:rPr>
          <w:rFonts w:cs="B Zar" w:hint="cs"/>
          <w:sz w:val="28"/>
          <w:szCs w:val="28"/>
          <w:rtl/>
          <w:lang w:bidi="fa-IR"/>
        </w:rPr>
        <w:t>»</w:t>
      </w:r>
      <w:r w:rsidR="004926D2">
        <w:rPr>
          <w:rStyle w:val="FootnoteReference"/>
          <w:rFonts w:cs="B Zar"/>
          <w:sz w:val="28"/>
          <w:szCs w:val="28"/>
          <w:rtl/>
          <w:lang w:bidi="fa-IR"/>
        </w:rPr>
        <w:footnoteReference w:id="35"/>
      </w:r>
      <w:r>
        <w:rPr>
          <w:rFonts w:cs="B Zar" w:hint="cs"/>
          <w:sz w:val="28"/>
          <w:szCs w:val="28"/>
          <w:rtl/>
          <w:lang w:bidi="fa-IR"/>
        </w:rPr>
        <w:t xml:space="preserve"> بکوش که همین الان او را قرین صالح قرار بده</w:t>
      </w:r>
      <w:r w:rsidR="00E61658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کاری کن که این رفیقت که با تو هم خواب خواهد شد در برزخ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بکوش که صالح باشد</w:t>
      </w:r>
      <w:r w:rsidR="00E6165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یکی میخواد زن بگیره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ده سال بیست سال </w:t>
      </w:r>
      <w:r w:rsidR="00DB3791">
        <w:rPr>
          <w:rFonts w:cs="B Zar" w:hint="cs"/>
          <w:sz w:val="28"/>
          <w:szCs w:val="28"/>
          <w:rtl/>
          <w:lang w:bidi="fa-IR"/>
        </w:rPr>
        <w:t>میخواد با او ازدواج کنه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چقدر تلاش میکنه اینور اونور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که یک زنی پیدا کند با او یک عمر بخواد زندگی کنه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>
        <w:rPr>
          <w:rFonts w:cs="B Zar" w:hint="cs"/>
          <w:sz w:val="28"/>
          <w:szCs w:val="28"/>
          <w:rtl/>
          <w:lang w:bidi="fa-IR"/>
        </w:rPr>
        <w:t xml:space="preserve"> ده سال بیست سال سی سال</w:t>
      </w:r>
      <w:r w:rsidR="00E6165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ما که باید در برزخ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خدا بداند چقدر باید بمانیم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زیر این خاک</w:t>
      </w:r>
      <w:r w:rsidRPr="00C971B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عالم برزخ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با او همخوابیم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</w:t>
      </w:r>
      <w:r w:rsidR="004E2FEC">
        <w:rPr>
          <w:rFonts w:cs="B Zar" w:hint="cs"/>
          <w:sz w:val="28"/>
          <w:szCs w:val="28"/>
          <w:rtl/>
          <w:lang w:bidi="fa-IR"/>
        </w:rPr>
        <w:t>ا او محشوریم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4E2FEC">
        <w:rPr>
          <w:rFonts w:cs="B Zar" w:hint="cs"/>
          <w:sz w:val="28"/>
          <w:szCs w:val="28"/>
          <w:rtl/>
          <w:lang w:bidi="fa-IR"/>
        </w:rPr>
        <w:t xml:space="preserve"> تا قیامت برپا بشود</w:t>
      </w:r>
      <w:r w:rsidR="001162D7">
        <w:rPr>
          <w:rFonts w:cs="B Zar" w:hint="cs"/>
          <w:sz w:val="28"/>
          <w:szCs w:val="28"/>
          <w:rtl/>
          <w:lang w:bidi="fa-IR"/>
        </w:rPr>
        <w:t>. «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ا</w:t>
      </w:r>
      <w:r w:rsidR="00C43F84">
        <w:rPr>
          <w:rFonts w:cs="B Mitra" w:hint="cs"/>
          <w:sz w:val="28"/>
          <w:szCs w:val="28"/>
          <w:rtl/>
          <w:lang w:bidi="fa-IR"/>
        </w:rPr>
        <w:t>ِ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ن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ص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ل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ح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ف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آن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س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ت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ب</w:t>
      </w:r>
      <w:r w:rsidR="00C43F84">
        <w:rPr>
          <w:rFonts w:cs="B Mitra" w:hint="cs"/>
          <w:sz w:val="28"/>
          <w:szCs w:val="28"/>
          <w:rtl/>
          <w:lang w:bidi="fa-IR"/>
        </w:rPr>
        <w:t>ِ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ه و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</w:t>
      </w:r>
      <w:r w:rsidR="00C43F84">
        <w:rPr>
          <w:rFonts w:cs="B Mitra" w:hint="cs"/>
          <w:sz w:val="28"/>
          <w:szCs w:val="28"/>
          <w:rtl/>
          <w:lang w:bidi="fa-IR"/>
        </w:rPr>
        <w:t>إ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ن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ف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س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د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لا ت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س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ت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و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ح</w:t>
      </w:r>
      <w:r w:rsidR="00C43F84">
        <w:rPr>
          <w:rFonts w:cs="B Mitra" w:hint="cs"/>
          <w:sz w:val="28"/>
          <w:szCs w:val="28"/>
          <w:rtl/>
          <w:lang w:bidi="fa-IR"/>
        </w:rPr>
        <w:t>ِ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ش</w:t>
      </w:r>
      <w:r w:rsidR="00C43F84">
        <w:rPr>
          <w:rFonts w:cs="B Mitra" w:hint="cs"/>
          <w:sz w:val="28"/>
          <w:szCs w:val="28"/>
          <w:rtl/>
          <w:lang w:bidi="fa-IR"/>
        </w:rPr>
        <w:t>ُ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</w:t>
      </w:r>
      <w:r w:rsidR="00C43F84">
        <w:rPr>
          <w:rFonts w:cs="B Mitra" w:hint="cs"/>
          <w:sz w:val="28"/>
          <w:szCs w:val="28"/>
          <w:rtl/>
          <w:lang w:bidi="fa-IR"/>
        </w:rPr>
        <w:t>إ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لا م</w:t>
      </w:r>
      <w:r w:rsidR="00C43F84">
        <w:rPr>
          <w:rFonts w:cs="B Mitra" w:hint="cs"/>
          <w:sz w:val="28"/>
          <w:szCs w:val="28"/>
          <w:rtl/>
          <w:lang w:bidi="fa-IR"/>
        </w:rPr>
        <w:t>ِ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ن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ه ف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ه</w:t>
      </w:r>
      <w:r w:rsidR="00C43F84">
        <w:rPr>
          <w:rFonts w:cs="B Mitra" w:hint="cs"/>
          <w:sz w:val="28"/>
          <w:szCs w:val="28"/>
          <w:rtl/>
          <w:lang w:bidi="fa-IR"/>
        </w:rPr>
        <w:t>ُ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و</w:t>
      </w:r>
      <w:r w:rsidR="00C43F84">
        <w:rPr>
          <w:rFonts w:cs="B Mitra" w:hint="cs"/>
          <w:sz w:val="28"/>
          <w:szCs w:val="28"/>
          <w:rtl/>
          <w:lang w:bidi="fa-IR"/>
        </w:rPr>
        <w:t>َ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 xml:space="preserve"> ف</w:t>
      </w:r>
      <w:r w:rsidR="00C43F84">
        <w:rPr>
          <w:rFonts w:cs="B Mitra" w:hint="cs"/>
          <w:sz w:val="28"/>
          <w:szCs w:val="28"/>
          <w:rtl/>
          <w:lang w:bidi="fa-IR"/>
        </w:rPr>
        <w:t>ِ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ع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DB3791" w:rsidRPr="001162D7">
        <w:rPr>
          <w:rFonts w:cs="B Mitra" w:hint="cs"/>
          <w:sz w:val="28"/>
          <w:szCs w:val="28"/>
          <w:rtl/>
          <w:lang w:bidi="fa-IR"/>
        </w:rPr>
        <w:t>ل</w:t>
      </w:r>
      <w:r w:rsidR="00C43F84">
        <w:rPr>
          <w:rFonts w:cs="B Mitra" w:hint="cs"/>
          <w:sz w:val="28"/>
          <w:szCs w:val="28"/>
          <w:rtl/>
          <w:lang w:bidi="fa-IR"/>
        </w:rPr>
        <w:t>ُ</w:t>
      </w:r>
      <w:r w:rsidR="001162D7" w:rsidRPr="001162D7">
        <w:rPr>
          <w:rFonts w:cs="B Mitra" w:hint="cs"/>
          <w:sz w:val="28"/>
          <w:szCs w:val="28"/>
          <w:rtl/>
          <w:lang w:bidi="fa-IR"/>
        </w:rPr>
        <w:t>ک</w:t>
      </w:r>
      <w:r w:rsidR="00C43F84">
        <w:rPr>
          <w:rFonts w:cs="B Mitra" w:hint="cs"/>
          <w:sz w:val="28"/>
          <w:szCs w:val="28"/>
          <w:rtl/>
          <w:lang w:bidi="fa-IR"/>
        </w:rPr>
        <w:t>ْ</w:t>
      </w:r>
      <w:r w:rsidR="001162D7">
        <w:rPr>
          <w:rFonts w:cs="B Zar" w:hint="cs"/>
          <w:sz w:val="28"/>
          <w:szCs w:val="28"/>
          <w:rtl/>
          <w:lang w:bidi="fa-IR"/>
        </w:rPr>
        <w:t>»</w:t>
      </w:r>
      <w:r w:rsidR="00C43F84">
        <w:rPr>
          <w:rStyle w:val="FootnoteReference"/>
          <w:rFonts w:cs="B Zar"/>
          <w:sz w:val="28"/>
          <w:szCs w:val="28"/>
          <w:rtl/>
          <w:lang w:bidi="fa-IR"/>
        </w:rPr>
        <w:footnoteReference w:id="36"/>
      </w:r>
      <w:r w:rsidR="00C43F8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مراقب باش این اعمالی که انجام میدی کوله باری و قرینی برای خودت میسازی</w:t>
      </w:r>
      <w:r w:rsidR="00DB3791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ببین چه میسازی</w:t>
      </w:r>
      <w:r w:rsidR="00DB3791">
        <w:rPr>
          <w:rFonts w:cs="B Zar" w:hint="cs"/>
          <w:sz w:val="28"/>
          <w:szCs w:val="28"/>
          <w:rtl/>
          <w:lang w:bidi="fa-IR"/>
        </w:rPr>
        <w:t>!!</w:t>
      </w:r>
      <w:r>
        <w:rPr>
          <w:rFonts w:cs="B Zar" w:hint="cs"/>
          <w:sz w:val="28"/>
          <w:szCs w:val="28"/>
          <w:rtl/>
          <w:lang w:bidi="fa-IR"/>
        </w:rPr>
        <w:t xml:space="preserve"> با او محشوری</w:t>
      </w:r>
      <w:r w:rsidR="00D044E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هم روایت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اونا که اهل مکاشفه هم هستند خب بعضی افراد</w:t>
      </w:r>
      <w:r w:rsidR="00F403E8">
        <w:rPr>
          <w:rFonts w:cs="B Zar" w:hint="cs"/>
          <w:sz w:val="28"/>
          <w:szCs w:val="28"/>
          <w:rtl/>
          <w:lang w:bidi="fa-IR"/>
        </w:rPr>
        <w:t>ی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هستند که عرض شد</w:t>
      </w:r>
      <w:r w:rsidR="00DB3791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با صفا هستند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این ها لطافت روحی دارند</w:t>
      </w:r>
      <w:r w:rsidR="00D044E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ها چیز هایی مشاهده میکنند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403E8">
        <w:rPr>
          <w:rFonts w:cs="B Zar" w:hint="cs"/>
          <w:sz w:val="28"/>
          <w:szCs w:val="28"/>
          <w:rtl/>
          <w:lang w:bidi="fa-IR"/>
        </w:rPr>
        <w:t>هم</w:t>
      </w:r>
      <w:r>
        <w:rPr>
          <w:rFonts w:cs="B Zar" w:hint="cs"/>
          <w:sz w:val="28"/>
          <w:szCs w:val="28"/>
          <w:rtl/>
          <w:lang w:bidi="fa-IR"/>
        </w:rPr>
        <w:t xml:space="preserve"> برا خودشون برا دیگران هم مایه عبرت باشه</w:t>
      </w:r>
      <w:r w:rsidR="00D044E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قصه را مرحوم </w:t>
      </w:r>
      <w:r w:rsidR="00F403E8">
        <w:rPr>
          <w:rFonts w:cs="B Zar" w:hint="cs"/>
          <w:sz w:val="28"/>
          <w:szCs w:val="28"/>
          <w:rtl/>
          <w:lang w:bidi="fa-IR"/>
        </w:rPr>
        <w:t>قاضی سعید</w:t>
      </w:r>
      <w:r>
        <w:rPr>
          <w:rFonts w:cs="B Zar" w:hint="cs"/>
          <w:sz w:val="28"/>
          <w:szCs w:val="28"/>
          <w:rtl/>
          <w:lang w:bidi="fa-IR"/>
        </w:rPr>
        <w:t xml:space="preserve"> ق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F403E8">
        <w:rPr>
          <w:rFonts w:cs="B Zar" w:hint="cs"/>
          <w:sz w:val="28"/>
          <w:szCs w:val="28"/>
          <w:rtl/>
          <w:lang w:bidi="fa-IR"/>
        </w:rPr>
        <w:t xml:space="preserve">رضوان الله علیه صاحب </w:t>
      </w:r>
      <w:r w:rsidR="00F403E8" w:rsidRPr="00F403E8">
        <w:rPr>
          <w:rFonts w:cs="B Zar"/>
          <w:sz w:val="28"/>
          <w:szCs w:val="28"/>
          <w:rtl/>
          <w:lang w:bidi="fa-IR"/>
        </w:rPr>
        <w:t>بوارق»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نقل میکنه</w:t>
      </w:r>
      <w:r w:rsidR="00D044EE">
        <w:rPr>
          <w:rFonts w:cs="B Zar" w:hint="cs"/>
          <w:sz w:val="28"/>
          <w:szCs w:val="28"/>
          <w:rtl/>
          <w:lang w:bidi="fa-IR"/>
        </w:rPr>
        <w:t>.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قاضی سعید از بزرگان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از اعاظم حکما بوده است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044EE">
        <w:rPr>
          <w:rFonts w:cs="B Zar" w:hint="cs"/>
          <w:sz w:val="28"/>
          <w:szCs w:val="28"/>
          <w:rtl/>
          <w:lang w:bidi="fa-IR"/>
        </w:rPr>
        <w:t>و</w:t>
      </w:r>
      <w:r w:rsidR="00F403E8">
        <w:rPr>
          <w:rFonts w:cs="B Zar" w:hint="cs"/>
          <w:sz w:val="28"/>
          <w:szCs w:val="28"/>
          <w:rtl/>
          <w:lang w:bidi="fa-IR"/>
        </w:rPr>
        <w:t>گذشته از مقام عرفانی که داشته منصب قضاوت شرعی در قم هم داشته است</w:t>
      </w:r>
      <w:r w:rsidR="00D044EE">
        <w:rPr>
          <w:rFonts w:cs="B Zar" w:hint="cs"/>
          <w:sz w:val="28"/>
          <w:szCs w:val="28"/>
          <w:rtl/>
          <w:lang w:bidi="fa-IR"/>
        </w:rPr>
        <w:t>.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بوارق کتاب ایشون هست معروف</w:t>
      </w:r>
      <w:r w:rsidR="00D044EE">
        <w:rPr>
          <w:rFonts w:cs="B Zar" w:hint="cs"/>
          <w:sz w:val="28"/>
          <w:szCs w:val="28"/>
          <w:rtl/>
          <w:lang w:bidi="fa-IR"/>
        </w:rPr>
        <w:t xml:space="preserve">.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در اون کتاب </w:t>
      </w:r>
      <w:r w:rsidR="00F403E8">
        <w:rPr>
          <w:rFonts w:cs="B Zar" w:hint="cs"/>
          <w:sz w:val="28"/>
          <w:szCs w:val="28"/>
          <w:rtl/>
          <w:lang w:bidi="fa-IR"/>
        </w:rPr>
        <w:t>خب این مرد بزرگوار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یک فرد عادی نیست </w:t>
      </w:r>
      <w:r w:rsidR="00D044EE">
        <w:rPr>
          <w:rFonts w:cs="B Zar" w:hint="cs"/>
          <w:sz w:val="28"/>
          <w:szCs w:val="28"/>
          <w:rtl/>
          <w:lang w:bidi="fa-IR"/>
        </w:rPr>
        <w:t>حالا</w:t>
      </w:r>
      <w:r w:rsidR="004A2837">
        <w:rPr>
          <w:rFonts w:cs="B Zar" w:hint="cs"/>
          <w:sz w:val="28"/>
          <w:szCs w:val="28"/>
          <w:rtl/>
          <w:lang w:bidi="fa-IR"/>
        </w:rPr>
        <w:t xml:space="preserve"> میگیم حالا یه چیزی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قص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F403E8">
        <w:rPr>
          <w:rFonts w:cs="B Zar" w:hint="cs"/>
          <w:sz w:val="28"/>
          <w:szCs w:val="28"/>
          <w:rtl/>
          <w:lang w:bidi="fa-IR"/>
        </w:rPr>
        <w:t>ه ای حالا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چه بسا بعضی قص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F403E8">
        <w:rPr>
          <w:rFonts w:cs="B Zar" w:hint="cs"/>
          <w:sz w:val="28"/>
          <w:szCs w:val="28"/>
          <w:rtl/>
          <w:lang w:bidi="fa-IR"/>
        </w:rPr>
        <w:t xml:space="preserve">ه ها به ذهن ما </w:t>
      </w:r>
      <w:r w:rsidR="004A2837">
        <w:rPr>
          <w:rFonts w:cs="B Zar" w:hint="cs"/>
          <w:sz w:val="28"/>
          <w:szCs w:val="28"/>
          <w:rtl/>
          <w:lang w:bidi="fa-IR"/>
        </w:rPr>
        <w:lastRenderedPageBreak/>
        <w:t xml:space="preserve">که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نمیاد خیال میکنیم که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اینا </w:t>
      </w:r>
      <w:r w:rsidR="00F403E8">
        <w:rPr>
          <w:rFonts w:cs="B Zar" w:hint="cs"/>
          <w:sz w:val="28"/>
          <w:szCs w:val="28"/>
          <w:rtl/>
          <w:lang w:bidi="fa-IR"/>
        </w:rPr>
        <w:t>درست نیست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باطل </w:t>
      </w:r>
      <w:r w:rsidR="003A45BD">
        <w:rPr>
          <w:rFonts w:cs="B Zar" w:hint="cs"/>
          <w:sz w:val="28"/>
          <w:szCs w:val="28"/>
          <w:rtl/>
          <w:lang w:bidi="fa-IR"/>
        </w:rPr>
        <w:t>هس</w:t>
      </w:r>
      <w:r w:rsidR="00F403E8">
        <w:rPr>
          <w:rFonts w:cs="B Zar" w:hint="cs"/>
          <w:sz w:val="28"/>
          <w:szCs w:val="28"/>
          <w:rtl/>
          <w:lang w:bidi="fa-IR"/>
        </w:rPr>
        <w:t xml:space="preserve">ت </w:t>
      </w:r>
      <w:r w:rsidR="003A45BD">
        <w:rPr>
          <w:rFonts w:cs="B Zar" w:hint="cs"/>
          <w:sz w:val="28"/>
          <w:szCs w:val="28"/>
          <w:rtl/>
          <w:lang w:bidi="fa-IR"/>
        </w:rPr>
        <w:t>و حال آنکه حقیقتی 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</w:t>
      </w:r>
      <w:r w:rsidR="00F403E8">
        <w:rPr>
          <w:rFonts w:cs="B Zar" w:hint="cs"/>
          <w:sz w:val="28"/>
          <w:szCs w:val="28"/>
          <w:rtl/>
          <w:lang w:bidi="fa-IR"/>
        </w:rPr>
        <w:t>منتهی ما قابل درک نیستیم</w:t>
      </w:r>
      <w:r w:rsidR="004A2837">
        <w:rPr>
          <w:rFonts w:cs="B Zar" w:hint="cs"/>
          <w:sz w:val="28"/>
          <w:szCs w:val="28"/>
          <w:rtl/>
          <w:lang w:bidi="fa-IR"/>
        </w:rPr>
        <w:t>.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مرحوم قاضی سعید</w:t>
      </w:r>
      <w:r w:rsidR="003A45BD">
        <w:rPr>
          <w:rFonts w:cs="B Zar" w:hint="cs"/>
          <w:sz w:val="28"/>
          <w:szCs w:val="28"/>
          <w:rtl/>
          <w:lang w:bidi="fa-IR"/>
        </w:rPr>
        <w:t>ق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F403E8">
        <w:rPr>
          <w:rFonts w:cs="B Zar" w:hint="cs"/>
          <w:sz w:val="28"/>
          <w:szCs w:val="28"/>
          <w:rtl/>
          <w:lang w:bidi="fa-IR"/>
        </w:rPr>
        <w:t>از بزرگان او نقل میکند از شیخ بهایی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</w:t>
      </w:r>
      <w:r w:rsidR="003A45BD">
        <w:rPr>
          <w:rFonts w:cs="B Zar" w:hint="cs"/>
          <w:sz w:val="28"/>
          <w:szCs w:val="28"/>
          <w:rtl/>
          <w:lang w:bidi="fa-IR"/>
        </w:rPr>
        <w:t>خب ایشون هم دیگه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F403E8">
        <w:rPr>
          <w:rFonts w:cs="B Zar" w:hint="cs"/>
          <w:sz w:val="28"/>
          <w:szCs w:val="28"/>
          <w:rtl/>
          <w:lang w:bidi="fa-IR"/>
        </w:rPr>
        <w:t>از بزرگان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علماست </w:t>
      </w:r>
      <w:r w:rsidR="004A2837">
        <w:rPr>
          <w:rFonts w:cs="B Zar" w:hint="cs"/>
          <w:sz w:val="28"/>
          <w:szCs w:val="28"/>
          <w:rtl/>
          <w:lang w:bidi="fa-IR"/>
        </w:rPr>
        <w:t>دیگه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معروف</w:t>
      </w:r>
      <w:r w:rsidR="004A2837">
        <w:rPr>
          <w:rFonts w:cs="B Zar" w:hint="cs"/>
          <w:sz w:val="28"/>
          <w:szCs w:val="28"/>
          <w:rtl/>
          <w:lang w:bidi="fa-IR"/>
        </w:rPr>
        <w:t>.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ایشون فرموده</w:t>
      </w:r>
      <w:r w:rsidR="007A422C">
        <w:rPr>
          <w:rFonts w:cs="B Zar" w:hint="cs"/>
          <w:sz w:val="28"/>
          <w:szCs w:val="28"/>
          <w:rtl/>
          <w:lang w:bidi="fa-IR"/>
        </w:rPr>
        <w:t>: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من در تخت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فولاد </w:t>
      </w:r>
      <w:r w:rsidR="00F403E8">
        <w:rPr>
          <w:rFonts w:cs="B Zar" w:hint="cs"/>
          <w:sz w:val="28"/>
          <w:szCs w:val="28"/>
          <w:rtl/>
          <w:lang w:bidi="fa-IR"/>
        </w:rPr>
        <w:t>اصفهان مردی را دیدم که منزوی بود از مردم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03E8">
        <w:rPr>
          <w:rFonts w:cs="B Zar" w:hint="cs"/>
          <w:sz w:val="28"/>
          <w:szCs w:val="28"/>
          <w:rtl/>
          <w:lang w:bidi="fa-IR"/>
        </w:rPr>
        <w:t xml:space="preserve"> با مردم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F403E8">
        <w:rPr>
          <w:rFonts w:cs="B Zar" w:hint="cs"/>
          <w:sz w:val="28"/>
          <w:szCs w:val="28"/>
          <w:rtl/>
          <w:lang w:bidi="fa-IR"/>
        </w:rPr>
        <w:t>ساخت خ</w:t>
      </w:r>
      <w:r w:rsidR="003A45BD">
        <w:rPr>
          <w:rFonts w:cs="B Zar" w:hint="cs"/>
          <w:sz w:val="28"/>
          <w:szCs w:val="28"/>
          <w:rtl/>
          <w:lang w:bidi="fa-IR"/>
        </w:rPr>
        <w:t>لاصه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معلومه ارواح لطیفه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3A45BD">
        <w:rPr>
          <w:rFonts w:cs="B Zar" w:hint="cs"/>
          <w:sz w:val="28"/>
          <w:szCs w:val="28"/>
          <w:rtl/>
          <w:lang w:bidi="fa-IR"/>
        </w:rPr>
        <w:t>توانند بسازند با دیگران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غالبا در اونجا زندگی میکرد روزی به او گفتم شما در این مدت که اونجا بوده اید</w:t>
      </w:r>
      <w:r w:rsidR="007A422C">
        <w:rPr>
          <w:rFonts w:cs="B Zar" w:hint="cs"/>
          <w:sz w:val="28"/>
          <w:szCs w:val="28"/>
          <w:rtl/>
          <w:lang w:bidi="fa-IR"/>
        </w:rPr>
        <w:t xml:space="preserve"> و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خب تلطیف روح کرده ای یک جریانی دیده ای که اعجاب انگیز باشد؟ گفت بله مدتی که نشسته بودم اینجا جنازه ای را آوردند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دفن کردند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رفتند بعد </w:t>
      </w:r>
      <w:r w:rsidR="00DB3791">
        <w:rPr>
          <w:rFonts w:cs="B Zar" w:hint="cs"/>
          <w:sz w:val="28"/>
          <w:szCs w:val="28"/>
          <w:rtl/>
          <w:lang w:bidi="fa-IR"/>
        </w:rPr>
        <w:t>این</w:t>
      </w:r>
      <w:r w:rsidR="003A45BD">
        <w:rPr>
          <w:rFonts w:cs="B Zar" w:hint="cs"/>
          <w:sz w:val="28"/>
          <w:szCs w:val="28"/>
          <w:rtl/>
          <w:lang w:bidi="fa-IR"/>
        </w:rPr>
        <w:t>که رفتند من احساس کردم که یک بوی خوشی بسیار عطر خوبی که تا بحال به شامه ام نرسیده به شامه</w:t>
      </w:r>
      <w:r w:rsidR="007A422C">
        <w:rPr>
          <w:rFonts w:cs="B Zar" w:hint="cs"/>
          <w:sz w:val="28"/>
          <w:szCs w:val="28"/>
          <w:rtl/>
          <w:lang w:bidi="fa-IR"/>
        </w:rPr>
        <w:t>‌ام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رسید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3A45BD">
        <w:rPr>
          <w:rFonts w:cs="B Zar" w:hint="cs"/>
          <w:sz w:val="28"/>
          <w:szCs w:val="28"/>
          <w:rtl/>
          <w:lang w:bidi="fa-IR"/>
        </w:rPr>
        <w:t xml:space="preserve"> هر چه نگاه کردم </w:t>
      </w:r>
      <w:r w:rsidR="00075F19">
        <w:rPr>
          <w:rFonts w:cs="B Zar" w:hint="cs"/>
          <w:sz w:val="28"/>
          <w:szCs w:val="28"/>
          <w:rtl/>
          <w:lang w:bidi="fa-IR"/>
        </w:rPr>
        <w:t>جایی ن</w:t>
      </w:r>
      <w:r w:rsidR="003A45BD">
        <w:rPr>
          <w:rFonts w:cs="B Zar" w:hint="cs"/>
          <w:sz w:val="28"/>
          <w:szCs w:val="28"/>
          <w:rtl/>
          <w:lang w:bidi="fa-IR"/>
        </w:rPr>
        <w:t xml:space="preserve">دیدم </w:t>
      </w:r>
      <w:r w:rsidR="00075F19">
        <w:rPr>
          <w:rFonts w:cs="B Zar" w:hint="cs"/>
          <w:sz w:val="28"/>
          <w:szCs w:val="28"/>
          <w:rtl/>
          <w:lang w:bidi="fa-IR"/>
        </w:rPr>
        <w:t>بعد دیدم کنار قبر اون آدم یک جوانی پیدا شد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جوانی خیلی خوش صورت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خوش لباس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معطر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بعد قبر شکافته شد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این داخل اون قبر </w:t>
      </w:r>
      <w:r w:rsidR="007A422C">
        <w:rPr>
          <w:rFonts w:cs="B Zar" w:hint="cs"/>
          <w:sz w:val="28"/>
          <w:szCs w:val="28"/>
          <w:rtl/>
          <w:lang w:bidi="fa-IR"/>
        </w:rPr>
        <w:t>رفت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قبر به هم آمد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من تعجب کردم این جریان چی هست</w:t>
      </w:r>
      <w:r w:rsidR="007A422C">
        <w:rPr>
          <w:rFonts w:cs="B Zar" w:hint="cs"/>
          <w:sz w:val="28"/>
          <w:szCs w:val="28"/>
          <w:rtl/>
          <w:lang w:bidi="fa-IR"/>
        </w:rPr>
        <w:t>!!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هم در فکر بودم و گاها</w:t>
      </w:r>
      <w:r w:rsidR="00542B89">
        <w:rPr>
          <w:rFonts w:cs="B Zar" w:hint="cs"/>
          <w:sz w:val="28"/>
          <w:szCs w:val="28"/>
          <w:rtl/>
          <w:lang w:bidi="fa-IR"/>
        </w:rPr>
        <w:t>ً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دیدم که یک بوی بسیار بدی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عفونتی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که نزدیک بود </w:t>
      </w:r>
      <w:r w:rsidR="00542B89">
        <w:rPr>
          <w:rFonts w:cs="B Zar" w:hint="cs"/>
          <w:sz w:val="28"/>
          <w:szCs w:val="28"/>
          <w:rtl/>
          <w:lang w:bidi="fa-IR"/>
        </w:rPr>
        <w:t>ق</w:t>
      </w:r>
      <w:r w:rsidR="00075F19">
        <w:rPr>
          <w:rFonts w:cs="B Zar" w:hint="cs"/>
          <w:sz w:val="28"/>
          <w:szCs w:val="28"/>
          <w:rtl/>
          <w:lang w:bidi="fa-IR"/>
        </w:rPr>
        <w:t>الب تهی کنم به شامه ام رسید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نگاه کردم دیدم که کنار همون قبر یک سگ سیاه خیلی مهیبی پیدا شد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خیلی قیافه اش وحشت انگیز و اون قبر شکافته شد اون هم داخل</w:t>
      </w:r>
      <w:r w:rsidR="00DB3791">
        <w:rPr>
          <w:rFonts w:cs="B Zar" w:hint="cs"/>
          <w:sz w:val="28"/>
          <w:szCs w:val="28"/>
          <w:rtl/>
          <w:lang w:bidi="fa-IR"/>
        </w:rPr>
        <w:t xml:space="preserve"> اون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قبر رفت</w:t>
      </w:r>
      <w:r w:rsidR="00DB3791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من تعجبم خیلی بیشتر شد</w:t>
      </w:r>
      <w:r w:rsidR="007A422C">
        <w:rPr>
          <w:rFonts w:cs="B Zar" w:hint="cs"/>
          <w:sz w:val="28"/>
          <w:szCs w:val="28"/>
          <w:rtl/>
          <w:lang w:bidi="fa-IR"/>
        </w:rPr>
        <w:t>!!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یه مدتی گذشت دیدم که</w:t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7E74A5">
        <w:rPr>
          <w:rFonts w:cs="B Zar" w:hint="cs"/>
          <w:sz w:val="28"/>
          <w:szCs w:val="28"/>
          <w:rtl/>
          <w:lang w:bidi="fa-IR"/>
        </w:rPr>
        <w:t>اون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قبر شکافته شد اون جوان بیرون آمد همان که اول رفته بود</w:t>
      </w:r>
      <w:r w:rsidR="007A422C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دیدم که خونین شده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لباساش پاره شده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بعد خیلی وضع بدی پیدا کرده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خواست برود</w:t>
      </w:r>
      <w:r w:rsidR="007A422C">
        <w:rPr>
          <w:rFonts w:cs="B Zar" w:hint="cs"/>
          <w:sz w:val="28"/>
          <w:szCs w:val="28"/>
          <w:rtl/>
          <w:lang w:bidi="fa-IR"/>
        </w:rPr>
        <w:t xml:space="preserve"> </w:t>
      </w:r>
      <w:r w:rsidR="00075F19">
        <w:rPr>
          <w:rFonts w:cs="B Zar" w:hint="cs"/>
          <w:sz w:val="28"/>
          <w:szCs w:val="28"/>
          <w:rtl/>
          <w:lang w:bidi="fa-IR"/>
        </w:rPr>
        <w:t>رفتم جلو و گفتم</w:t>
      </w:r>
      <w:r w:rsidR="007A422C">
        <w:rPr>
          <w:rFonts w:cs="B Zar" w:hint="cs"/>
          <w:sz w:val="28"/>
          <w:szCs w:val="28"/>
          <w:rtl/>
          <w:lang w:bidi="fa-IR"/>
        </w:rPr>
        <w:t>: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شما کی هستی به این </w:t>
      </w:r>
      <w:r w:rsidR="00A77D9F">
        <w:rPr>
          <w:rFonts w:cs="B Zar" w:hint="cs"/>
          <w:sz w:val="28"/>
          <w:szCs w:val="28"/>
          <w:rtl/>
          <w:lang w:bidi="fa-IR"/>
        </w:rPr>
        <w:t>کیفیّت</w:t>
      </w:r>
      <w:r w:rsidR="007A422C">
        <w:rPr>
          <w:rFonts w:cs="B Zar" w:hint="cs"/>
          <w:sz w:val="28"/>
          <w:szCs w:val="28"/>
          <w:rtl/>
          <w:lang w:bidi="fa-IR"/>
        </w:rPr>
        <w:t>؟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گفت</w:t>
      </w:r>
      <w:r w:rsidR="007A422C">
        <w:rPr>
          <w:rFonts w:cs="B Zar" w:hint="cs"/>
          <w:sz w:val="28"/>
          <w:szCs w:val="28"/>
          <w:rtl/>
          <w:lang w:bidi="fa-IR"/>
        </w:rPr>
        <w:t>: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که من حسنات این مرد بودم اعمال خوب این مرد بودم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مامور شدم بروم با او بمانم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این سگ هم سی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075F19">
        <w:rPr>
          <w:rFonts w:cs="B Zar" w:hint="cs"/>
          <w:sz w:val="28"/>
          <w:szCs w:val="28"/>
          <w:rtl/>
          <w:lang w:bidi="fa-IR"/>
        </w:rPr>
        <w:t>ئات او</w:t>
      </w:r>
      <w:r w:rsidR="007E74A5">
        <w:rPr>
          <w:rFonts w:cs="B Zar" w:hint="cs"/>
          <w:sz w:val="28"/>
          <w:szCs w:val="28"/>
          <w:rtl/>
          <w:lang w:bidi="fa-IR"/>
        </w:rPr>
        <w:t>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اعمال بد او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ما باهم نساختیم گلاویز شدیم باهم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او بر من غالب شد چون سی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 w:rsidR="00075F19">
        <w:rPr>
          <w:rFonts w:cs="B Zar" w:hint="cs"/>
          <w:sz w:val="28"/>
          <w:szCs w:val="28"/>
          <w:rtl/>
          <w:lang w:bidi="fa-IR"/>
        </w:rPr>
        <w:t xml:space="preserve">ئات بیشتر بود بر من غالب شد </w:t>
      </w:r>
      <w:r w:rsidR="00ED2558">
        <w:rPr>
          <w:rFonts w:cs="B Zar" w:hint="cs"/>
          <w:sz w:val="28"/>
          <w:szCs w:val="28"/>
          <w:rtl/>
          <w:lang w:bidi="fa-IR"/>
        </w:rPr>
        <w:t>م</w:t>
      </w:r>
      <w:r w:rsidR="00075F19">
        <w:rPr>
          <w:rFonts w:cs="B Zar" w:hint="cs"/>
          <w:sz w:val="28"/>
          <w:szCs w:val="28"/>
          <w:rtl/>
          <w:lang w:bidi="fa-IR"/>
        </w:rPr>
        <w:t xml:space="preserve">را به این </w:t>
      </w:r>
      <w:r w:rsidR="00A77D9F">
        <w:rPr>
          <w:rFonts w:cs="B Zar" w:hint="cs"/>
          <w:sz w:val="28"/>
          <w:szCs w:val="28"/>
          <w:rtl/>
          <w:lang w:bidi="fa-IR"/>
        </w:rPr>
        <w:t>کیفیّت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که میبینی درآورده و حالا او با او خواهد بود تا محشر</w:t>
      </w:r>
      <w:r w:rsidR="00ED2558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عرض کردم این ها یک مطالبی است که گاهی صحنه هایی به افرادی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ارائه میشود که هم برای خودشون یک راهی باز بشود و هم برای دیگران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هم </w:t>
      </w:r>
      <w:r w:rsidR="00075F19">
        <w:rPr>
          <w:rFonts w:cs="B Zar" w:hint="cs"/>
          <w:sz w:val="28"/>
          <w:szCs w:val="28"/>
          <w:rtl/>
          <w:lang w:bidi="fa-IR"/>
        </w:rPr>
        <w:t>که با نظر انکار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نگاه نکنند</w:t>
      </w:r>
      <w:r w:rsidR="00ED2558">
        <w:rPr>
          <w:rFonts w:cs="B Zar" w:hint="cs"/>
          <w:sz w:val="28"/>
          <w:szCs w:val="28"/>
          <w:rtl/>
          <w:lang w:bidi="fa-IR"/>
        </w:rPr>
        <w:t>.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</w:t>
      </w:r>
      <w:r w:rsidR="00DF1BBF">
        <w:rPr>
          <w:rFonts w:cs="B Zar" w:hint="cs"/>
          <w:sz w:val="28"/>
          <w:szCs w:val="28"/>
          <w:rtl/>
          <w:lang w:bidi="fa-IR"/>
        </w:rPr>
        <w:t>آخه</w:t>
      </w:r>
      <w:r w:rsidR="00075F19">
        <w:rPr>
          <w:rFonts w:cs="B Zar" w:hint="cs"/>
          <w:sz w:val="28"/>
          <w:szCs w:val="28"/>
          <w:rtl/>
          <w:lang w:bidi="fa-IR"/>
        </w:rPr>
        <w:t xml:space="preserve"> در عالم همین نیست که </w:t>
      </w:r>
      <w:r w:rsidR="00DF1BBF">
        <w:rPr>
          <w:rFonts w:cs="B Zar" w:hint="cs"/>
          <w:sz w:val="28"/>
          <w:szCs w:val="28"/>
          <w:rtl/>
          <w:lang w:bidi="fa-IR"/>
        </w:rPr>
        <w:t>ما میبینیم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عالم خیلی وسیعه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خیلی بزرگه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عجائبی در عالم هست</w:t>
      </w:r>
      <w:r w:rsidR="00ED2558">
        <w:rPr>
          <w:rFonts w:cs="B Zar" w:hint="cs"/>
          <w:sz w:val="28"/>
          <w:szCs w:val="28"/>
          <w:rtl/>
          <w:lang w:bidi="fa-IR"/>
        </w:rPr>
        <w:t>؛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غرائبی </w:t>
      </w:r>
      <w:r w:rsidR="00DF1BBF">
        <w:rPr>
          <w:rFonts w:cs="B Zar" w:hint="cs"/>
          <w:sz w:val="28"/>
          <w:szCs w:val="28"/>
          <w:rtl/>
          <w:lang w:bidi="fa-IR"/>
        </w:rPr>
        <w:lastRenderedPageBreak/>
        <w:t>در عالم هست</w:t>
      </w:r>
      <w:r w:rsidR="00ED2558">
        <w:rPr>
          <w:rFonts w:cs="B Zar" w:hint="cs"/>
          <w:sz w:val="28"/>
          <w:szCs w:val="28"/>
          <w:rtl/>
          <w:lang w:bidi="fa-IR"/>
        </w:rPr>
        <w:t>.</w:t>
      </w:r>
      <w:r w:rsidR="00DF1BBF">
        <w:rPr>
          <w:rFonts w:cs="B Zar" w:hint="cs"/>
          <w:sz w:val="28"/>
          <w:szCs w:val="28"/>
          <w:rtl/>
          <w:lang w:bidi="fa-IR"/>
        </w:rPr>
        <w:t xml:space="preserve"> بگفته شیخ الرئیس ابوعلی سینا </w:t>
      </w:r>
      <w:r w:rsidR="00E92F98" w:rsidRPr="00C43F84">
        <w:rPr>
          <w:rFonts w:cs="B Mitra" w:hint="cs"/>
          <w:sz w:val="28"/>
          <w:szCs w:val="28"/>
          <w:rtl/>
          <w:lang w:bidi="fa-IR"/>
        </w:rPr>
        <w:t>«</w:t>
      </w:r>
      <w:r w:rsidR="00C43F84" w:rsidRPr="00C43F84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 xml:space="preserve"> كُلُّ مَا قَرَعَ سَمْعَكَ مِنَ الغَرَائِبِ فَذَرْهُ فِي‌ بُقْعَةِ الإمكَانِ مَا لَمْ يَذُدْكَ عَنْهُ </w:t>
      </w:r>
      <w:r w:rsidR="00C43F84" w:rsidRPr="002E09EC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قَائِمُ البُرْهَان</w:t>
      </w:r>
      <w:r w:rsidR="00C43F84" w:rsidRPr="002E09EC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2E09EC">
        <w:rPr>
          <w:rFonts w:cs="B Mitra" w:hint="cs"/>
          <w:sz w:val="28"/>
          <w:szCs w:val="28"/>
          <w:rtl/>
          <w:lang w:bidi="fa-IR"/>
        </w:rPr>
        <w:t>»</w:t>
      </w:r>
      <w:r w:rsidR="004E2FEC" w:rsidRPr="002E09EC">
        <w:rPr>
          <w:rStyle w:val="FootnoteReference"/>
          <w:rFonts w:cs="B Mitra"/>
          <w:sz w:val="28"/>
          <w:szCs w:val="28"/>
          <w:rtl/>
          <w:lang w:bidi="fa-IR"/>
        </w:rPr>
        <w:footnoteReference w:id="37"/>
      </w:r>
      <w:r w:rsidR="00DF1BBF" w:rsidRPr="00C43F8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AD07531" w14:textId="66B0ADE9" w:rsidR="009D4F62" w:rsidRDefault="00DF1BBF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وقتی مطلبی شنیدی به نظرت سنگین آمد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فورا نگو که نیست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بگو ممکنه باشد که من ندانم</w:t>
      </w:r>
      <w:r w:rsidR="00ED255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اینجور نیست که فکر بنده و شما که شاغول این عالم نیست که با اون اندازه بگیریم که بن</w:t>
      </w:r>
      <w:r w:rsidR="005D3C84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اها شاغول دارند و ساختمان را اندازه میگیرند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فکر بنده و شما که اینجور نیست که معیار باشد برای ساختمان</w:t>
      </w:r>
      <w:r w:rsidR="004B178E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 xml:space="preserve"> این عالم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که عالم چجور ساخته شده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ما چه میدونیم خیلی عالم کبیره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خدا خیلی بزرگه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قدرت او لا یتناهی است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عجائبی در عالم خلق هست که ما نمیدانیم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خود انسان خیلی موجود عجیبیه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 مقاماتی میرسد که دیگران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بینند آنچه را که او میبیند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شنوند آنچه را که او میشنود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درست نیست آدم نابینا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منکر چشم باشد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کور مادر زاد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اصلا باور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کند چشم یعنی چه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اصلا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فهمد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کور مادر زاد اصلا دیدن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معنا ندارد برای او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آدم کور مادر زاد نباشد که بگه اصلا چش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در عالم نیست اگر بود منم میدیدم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شما نداری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ما هم نداریم شامه ما اونجور نیست که هر بویی را بشنود و سامعه ما اونجور قوی نیست که هر </w:t>
      </w:r>
      <w:r w:rsidR="004B178E">
        <w:rPr>
          <w:rFonts w:cs="B Zar" w:hint="cs"/>
          <w:sz w:val="28"/>
          <w:szCs w:val="28"/>
          <w:rtl/>
          <w:lang w:bidi="fa-IR"/>
        </w:rPr>
        <w:t>چه را</w:t>
      </w:r>
      <w:r>
        <w:rPr>
          <w:rFonts w:cs="B Zar" w:hint="cs"/>
          <w:sz w:val="28"/>
          <w:szCs w:val="28"/>
          <w:rtl/>
          <w:lang w:bidi="fa-IR"/>
        </w:rPr>
        <w:t xml:space="preserve"> را بشنود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ببیند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ها نیست</w:t>
      </w:r>
      <w:r w:rsidR="00F92CA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به هر حال پس آیات قرآن داریم روایت داریم دعا هم که از دعای ابوحمزه خوندیم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هم مکاشفه عرفانیه بعض اشخاصی که اهل بصیرتند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ها رو داریم نباید</w:t>
      </w:r>
      <w:r w:rsidR="00F92CA2">
        <w:rPr>
          <w:rFonts w:cs="B Zar" w:hint="cs"/>
          <w:sz w:val="28"/>
          <w:szCs w:val="28"/>
          <w:rtl/>
          <w:lang w:bidi="fa-IR"/>
        </w:rPr>
        <w:t xml:space="preserve"> ما</w:t>
      </w:r>
      <w:r>
        <w:rPr>
          <w:rFonts w:cs="B Zar" w:hint="cs"/>
          <w:sz w:val="28"/>
          <w:szCs w:val="28"/>
          <w:rtl/>
          <w:lang w:bidi="fa-IR"/>
        </w:rPr>
        <w:t xml:space="preserve"> در خود بیاندیشیم که </w:t>
      </w:r>
      <w:r w:rsidRPr="00DF1BBF">
        <w:rPr>
          <w:rFonts w:cs="B Zar"/>
          <w:sz w:val="28"/>
          <w:szCs w:val="28"/>
          <w:rtl/>
          <w:lang w:bidi="fa-IR"/>
        </w:rPr>
        <w:t>مَنْ جَاءَ بِالْحَ</w:t>
      </w:r>
      <w:r>
        <w:rPr>
          <w:rFonts w:cs="B Zar"/>
          <w:sz w:val="28"/>
          <w:szCs w:val="28"/>
          <w:rtl/>
          <w:lang w:bidi="fa-IR"/>
        </w:rPr>
        <w:t xml:space="preserve">سَنَةِ </w:t>
      </w:r>
      <w:r>
        <w:rPr>
          <w:rFonts w:cs="B Zar" w:hint="cs"/>
          <w:sz w:val="28"/>
          <w:szCs w:val="28"/>
          <w:rtl/>
          <w:lang w:bidi="fa-IR"/>
        </w:rPr>
        <w:t>که قرآن میگه حتما شما دست خالی نخواهید آمد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تنها نخواهید آمد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همراه دارید شما یا نعم القرین یا بئس القرین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یادتون نره ما نباید بیاندیشیم درش که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ما چجورش رو الان داریم</w:t>
      </w:r>
      <w:r w:rsidR="00F92CA2">
        <w:rPr>
          <w:rFonts w:cs="B Zar" w:hint="cs"/>
          <w:sz w:val="28"/>
          <w:szCs w:val="28"/>
          <w:rtl/>
          <w:lang w:bidi="fa-IR"/>
        </w:rPr>
        <w:t>؟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خب مهلت منقضی میشه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عمر منقضی میشه</w:t>
      </w:r>
      <w:r w:rsidR="00F92CA2">
        <w:rPr>
          <w:rFonts w:cs="B Zar" w:hint="cs"/>
          <w:sz w:val="28"/>
          <w:szCs w:val="28"/>
          <w:rtl/>
          <w:lang w:bidi="fa-IR"/>
        </w:rPr>
        <w:t>.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تا بحال سی سال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چهل سال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هفتاد سال گذشته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D36B1">
        <w:rPr>
          <w:rFonts w:cs="B Zar" w:hint="cs"/>
          <w:sz w:val="28"/>
          <w:szCs w:val="28"/>
          <w:rtl/>
          <w:lang w:bidi="fa-IR"/>
        </w:rPr>
        <w:t>خب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بقیه هم</w:t>
      </w:r>
      <w:r w:rsidR="00ED36B1">
        <w:rPr>
          <w:rFonts w:cs="B Zar" w:hint="cs"/>
          <w:sz w:val="28"/>
          <w:szCs w:val="28"/>
          <w:rtl/>
          <w:lang w:bidi="fa-IR"/>
        </w:rPr>
        <w:t>ینج</w:t>
      </w:r>
      <w:r w:rsidR="00643C3F">
        <w:rPr>
          <w:rFonts w:cs="B Zar" w:hint="cs"/>
          <w:sz w:val="28"/>
          <w:szCs w:val="28"/>
          <w:rtl/>
          <w:lang w:bidi="fa-IR"/>
        </w:rPr>
        <w:t>ور میگذرد</w:t>
      </w:r>
      <w:r w:rsidR="004B178E">
        <w:rPr>
          <w:rFonts w:cs="B Zar" w:hint="cs"/>
          <w:sz w:val="28"/>
          <w:szCs w:val="28"/>
          <w:rtl/>
          <w:lang w:bidi="fa-IR"/>
        </w:rPr>
        <w:t>.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خب ب</w:t>
      </w:r>
      <w:r w:rsidR="00ED36B1">
        <w:rPr>
          <w:rFonts w:cs="B Zar" w:hint="cs"/>
          <w:sz w:val="28"/>
          <w:szCs w:val="28"/>
          <w:rtl/>
          <w:lang w:bidi="fa-IR"/>
        </w:rPr>
        <w:t>لاخره وقتی گذشت چی آخه؟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چه دارم همراه ببرم من باور کردم قرآن رو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باور کردم پیغمبر اکرم را و اون روایت را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43F84">
        <w:rPr>
          <w:rFonts w:cs="B Zar" w:hint="cs"/>
          <w:sz w:val="28"/>
          <w:szCs w:val="28"/>
          <w:rtl/>
          <w:lang w:bidi="fa-IR"/>
        </w:rPr>
        <w:t>«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</w:t>
      </w:r>
      <w:r w:rsidR="00643C3F" w:rsidRPr="00E92F98">
        <w:rPr>
          <w:rFonts w:cs="B Mitra"/>
          <w:sz w:val="28"/>
          <w:szCs w:val="28"/>
          <w:rtl/>
          <w:lang w:bidi="fa-IR"/>
        </w:rPr>
        <w:lastRenderedPageBreak/>
        <w:t>لابُدَّ لَكَ يا قَيسُ مِن قَرينٍ يُدفَنُ مَعَكَ</w:t>
      </w:r>
      <w:r w:rsidR="00C43F84">
        <w:rPr>
          <w:rFonts w:cs="B Mitra" w:hint="cs"/>
          <w:sz w:val="28"/>
          <w:szCs w:val="28"/>
          <w:rtl/>
          <w:lang w:bidi="fa-IR"/>
        </w:rPr>
        <w:t>»</w:t>
      </w:r>
      <w:r w:rsidR="004E2FEC">
        <w:rPr>
          <w:rStyle w:val="FootnoteReference"/>
          <w:rFonts w:cs="B Zar"/>
          <w:sz w:val="28"/>
          <w:szCs w:val="28"/>
          <w:rtl/>
          <w:lang w:bidi="fa-IR"/>
        </w:rPr>
        <w:footnoteReference w:id="38"/>
      </w:r>
      <w:r w:rsidR="00643C3F" w:rsidRPr="00643C3F">
        <w:rPr>
          <w:rFonts w:cs="B Zar" w:hint="cs"/>
          <w:sz w:val="28"/>
          <w:szCs w:val="28"/>
          <w:rtl/>
          <w:lang w:bidi="fa-IR"/>
        </w:rPr>
        <w:t xml:space="preserve"> </w:t>
      </w:r>
      <w:r w:rsidR="00643C3F">
        <w:rPr>
          <w:rFonts w:cs="B Zar" w:hint="cs"/>
          <w:sz w:val="28"/>
          <w:szCs w:val="28"/>
          <w:rtl/>
          <w:lang w:bidi="fa-IR"/>
        </w:rPr>
        <w:t>باور</w:t>
      </w:r>
      <w:r w:rsidR="00A83DC6">
        <w:rPr>
          <w:rFonts w:cs="B Zar" w:hint="cs"/>
          <w:sz w:val="28"/>
          <w:szCs w:val="28"/>
          <w:rtl/>
          <w:lang w:bidi="fa-IR"/>
        </w:rPr>
        <w:t xml:space="preserve"> </w:t>
      </w:r>
      <w:r w:rsidR="00643C3F">
        <w:rPr>
          <w:rFonts w:cs="B Zar" w:hint="cs"/>
          <w:sz w:val="28"/>
          <w:szCs w:val="28"/>
          <w:rtl/>
          <w:lang w:bidi="fa-IR"/>
        </w:rPr>
        <w:t>کردم دعای ابو حمزه را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2CA2">
        <w:rPr>
          <w:rFonts w:cs="B Zar" w:hint="cs"/>
          <w:sz w:val="28"/>
          <w:szCs w:val="28"/>
          <w:rtl/>
          <w:lang w:bidi="fa-IR"/>
        </w:rPr>
        <w:t>خب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چرا پس به خود </w:t>
      </w:r>
      <w:r w:rsidR="00643C3F" w:rsidRPr="00F92CA2">
        <w:rPr>
          <w:rFonts w:cs="B Zar" w:hint="cs"/>
          <w:sz w:val="28"/>
          <w:szCs w:val="28"/>
          <w:rtl/>
          <w:lang w:bidi="fa-IR"/>
        </w:rPr>
        <w:t>نیاندیشم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که چه خواهد بود</w:t>
      </w:r>
      <w:r w:rsidR="004B178E">
        <w:rPr>
          <w:rFonts w:cs="B Zar" w:hint="cs"/>
          <w:sz w:val="28"/>
          <w:szCs w:val="28"/>
          <w:rtl/>
          <w:lang w:bidi="fa-IR"/>
        </w:rPr>
        <w:t>؟</w:t>
      </w:r>
      <w:r w:rsidR="00643C3F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A2CBBEE" w14:textId="0B2D0E6E" w:rsidR="00F93963" w:rsidRDefault="00643C3F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آیه ای هم که هفته پیش ظاهرا خواندیم </w:t>
      </w:r>
      <w:r w:rsidR="00C43F84">
        <w:rPr>
          <w:rFonts w:cs="B Zar" w:hint="cs"/>
          <w:sz w:val="28"/>
          <w:szCs w:val="28"/>
          <w:rtl/>
          <w:lang w:bidi="fa-IR"/>
        </w:rPr>
        <w:t>«</w:t>
      </w:r>
      <w:r w:rsidR="00F93963" w:rsidRPr="00E92F98">
        <w:rPr>
          <w:rFonts w:cs="B Mitra"/>
          <w:sz w:val="28"/>
          <w:szCs w:val="28"/>
          <w:rtl/>
          <w:lang w:bidi="fa-IR"/>
        </w:rPr>
        <w:t>يَوْمَ يَأْتِي بَعْضُ آيَاتِ رَبِّكَ</w:t>
      </w:r>
      <w:r w:rsidR="00C43F84">
        <w:rPr>
          <w:rFonts w:cs="B Mitra" w:hint="cs"/>
          <w:sz w:val="28"/>
          <w:szCs w:val="28"/>
          <w:rtl/>
          <w:lang w:bidi="fa-IR"/>
        </w:rPr>
        <w:t>»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</w:t>
      </w:r>
      <w:r w:rsidR="004E2FEC">
        <w:rPr>
          <w:rStyle w:val="FootnoteReference"/>
          <w:rFonts w:cs="B Zar"/>
          <w:sz w:val="28"/>
          <w:szCs w:val="28"/>
          <w:rtl/>
          <w:lang w:bidi="fa-IR"/>
        </w:rPr>
        <w:footnoteReference w:id="39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4E2FEC">
        <w:rPr>
          <w:rFonts w:cs="B Zar" w:hint="cs"/>
          <w:sz w:val="28"/>
          <w:szCs w:val="28"/>
          <w:rtl/>
          <w:lang w:bidi="fa-IR"/>
        </w:rPr>
        <w:t xml:space="preserve">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یک روزی خواهد آمد که این پرده ها کنار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F93963">
        <w:rPr>
          <w:rFonts w:cs="B Zar" w:hint="cs"/>
          <w:sz w:val="28"/>
          <w:szCs w:val="28"/>
          <w:rtl/>
          <w:lang w:bidi="fa-IR"/>
        </w:rPr>
        <w:t>رود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نشانه هایی بارز میشه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>اون روز بیدار میشوید شما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مومن میشو</w:t>
      </w:r>
      <w:r w:rsidR="008747B6">
        <w:rPr>
          <w:rFonts w:cs="B Zar" w:hint="cs"/>
          <w:sz w:val="28"/>
          <w:szCs w:val="28"/>
          <w:rtl/>
          <w:lang w:bidi="fa-IR"/>
        </w:rPr>
        <w:t>ی</w:t>
      </w:r>
      <w:r w:rsidR="00F93963">
        <w:rPr>
          <w:rFonts w:cs="B Zar" w:hint="cs"/>
          <w:sz w:val="28"/>
          <w:szCs w:val="28"/>
          <w:rtl/>
          <w:lang w:bidi="fa-IR"/>
        </w:rPr>
        <w:t>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آرزو میکن</w:t>
      </w:r>
      <w:r w:rsidR="00F92CA2">
        <w:rPr>
          <w:rFonts w:cs="B Zar" w:hint="cs"/>
          <w:sz w:val="28"/>
          <w:szCs w:val="28"/>
          <w:rtl/>
          <w:lang w:bidi="fa-IR"/>
        </w:rPr>
        <w:t>ی</w:t>
      </w:r>
      <w:r w:rsidR="00F93963">
        <w:rPr>
          <w:rFonts w:cs="B Zar" w:hint="cs"/>
          <w:sz w:val="28"/>
          <w:szCs w:val="28"/>
          <w:rtl/>
          <w:lang w:bidi="fa-IR"/>
        </w:rPr>
        <w:t xml:space="preserve">د </w:t>
      </w:r>
      <w:r w:rsidR="00F92CA2">
        <w:rPr>
          <w:rFonts w:cs="B Zar" w:hint="cs"/>
          <w:sz w:val="28"/>
          <w:szCs w:val="28"/>
          <w:rtl/>
          <w:lang w:bidi="fa-IR"/>
        </w:rPr>
        <w:t>که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عمل خوب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2CA2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نافع به حال شما نیست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F93963" w:rsidRPr="00E92F98">
        <w:rPr>
          <w:rFonts w:cs="B Mitra"/>
          <w:sz w:val="28"/>
          <w:szCs w:val="28"/>
          <w:rtl/>
          <w:lang w:bidi="fa-IR"/>
        </w:rPr>
        <w:t>يَوْمَ يَأْتِي بَعْضُ آيَاتِ رَبِّكَ لَا يَنْفَعُ نَفْسًا إِيمَانُهَا لَمْ تَكُنْ آمَنَتْ مِنْ قَبْلُ أَوْ كَسَبَتْ فِي إِيمَانِهَا خَيْرًا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6B699B">
        <w:rPr>
          <w:rStyle w:val="FootnoteReference"/>
          <w:rFonts w:cs="B Zar"/>
          <w:sz w:val="28"/>
          <w:szCs w:val="28"/>
          <w:rtl/>
          <w:lang w:bidi="fa-IR"/>
        </w:rPr>
        <w:footnoteReference w:id="40"/>
      </w:r>
      <w:r w:rsidR="00F93963">
        <w:rPr>
          <w:rFonts w:cs="B Zar" w:hint="cs"/>
          <w:sz w:val="28"/>
          <w:szCs w:val="28"/>
          <w:rtl/>
          <w:lang w:bidi="fa-IR"/>
        </w:rPr>
        <w:t xml:space="preserve"> این آیه نشان میدهد دو گروه هستند اهل نجات نیستند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یک گروه </w:t>
      </w:r>
      <w:r w:rsidR="008747B6">
        <w:rPr>
          <w:rFonts w:cs="B Zar" w:hint="cs"/>
          <w:sz w:val="28"/>
          <w:szCs w:val="28"/>
          <w:rtl/>
          <w:lang w:bidi="fa-IR"/>
        </w:rPr>
        <w:t xml:space="preserve">آن </w:t>
      </w:r>
      <w:r w:rsidR="00F93963">
        <w:rPr>
          <w:rFonts w:cs="B Zar" w:hint="cs"/>
          <w:sz w:val="28"/>
          <w:szCs w:val="28"/>
          <w:rtl/>
          <w:lang w:bidi="fa-IR"/>
        </w:rPr>
        <w:t>کسانی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F93963">
        <w:rPr>
          <w:rFonts w:cs="B Zar" w:hint="cs"/>
          <w:sz w:val="28"/>
          <w:szCs w:val="28"/>
          <w:rtl/>
          <w:lang w:bidi="fa-IR"/>
        </w:rPr>
        <w:t>که کافرند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ایمان نیاورده اند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مثل فرعون زندگی کرده اند و بعد مرده اند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بعد براشون روشن میشه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دم </w:t>
      </w:r>
      <w:r w:rsidR="008747B6">
        <w:rPr>
          <w:rFonts w:cs="B Zar" w:hint="cs"/>
          <w:sz w:val="28"/>
          <w:szCs w:val="28"/>
          <w:rtl/>
          <w:lang w:bidi="fa-IR"/>
        </w:rPr>
        <w:t>ِ</w:t>
      </w:r>
      <w:r w:rsidR="00F93963">
        <w:rPr>
          <w:rFonts w:cs="B Zar" w:hint="cs"/>
          <w:sz w:val="28"/>
          <w:szCs w:val="28"/>
          <w:rtl/>
          <w:lang w:bidi="fa-IR"/>
        </w:rPr>
        <w:t>مردن مطلب روشن میشه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F93963">
        <w:rPr>
          <w:rFonts w:cs="B Zar" w:hint="cs"/>
          <w:sz w:val="28"/>
          <w:szCs w:val="28"/>
          <w:rtl/>
          <w:lang w:bidi="fa-IR"/>
        </w:rPr>
        <w:t>یا در قیامت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اینا دیگه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F93963" w:rsidRPr="00E92F98">
        <w:rPr>
          <w:rFonts w:cs="B Mitra"/>
          <w:sz w:val="28"/>
          <w:szCs w:val="28"/>
          <w:rtl/>
          <w:lang w:bidi="fa-IR"/>
        </w:rPr>
        <w:t>لَا يَنْفَعُ نَفْسًا إِيمَانُهَا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6B699B">
        <w:rPr>
          <w:rStyle w:val="FootnoteReference"/>
          <w:rFonts w:cs="B Mitra"/>
          <w:sz w:val="28"/>
          <w:szCs w:val="28"/>
          <w:rtl/>
          <w:lang w:bidi="fa-IR"/>
        </w:rPr>
        <w:footnoteReference w:id="41"/>
      </w:r>
      <w:r w:rsidR="00F93963">
        <w:rPr>
          <w:rFonts w:cs="B Zar" w:hint="cs"/>
          <w:sz w:val="28"/>
          <w:szCs w:val="28"/>
          <w:rtl/>
          <w:lang w:bidi="fa-IR"/>
        </w:rPr>
        <w:t xml:space="preserve"> این ایمانی که در حال مرگ یا در قیامت برای انسان پیدا میشه نافع به حال نخواهد بود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این گروه مسل</w:t>
      </w:r>
      <w:r w:rsidR="00A77D9F">
        <w:rPr>
          <w:rFonts w:cs="B Zar" w:hint="cs"/>
          <w:sz w:val="28"/>
          <w:szCs w:val="28"/>
          <w:rtl/>
          <w:lang w:bidi="fa-IR"/>
        </w:rPr>
        <w:t>ّ</w:t>
      </w:r>
      <w:r w:rsidR="00F93963">
        <w:rPr>
          <w:rFonts w:cs="B Zar" w:hint="cs"/>
          <w:sz w:val="28"/>
          <w:szCs w:val="28"/>
          <w:rtl/>
          <w:lang w:bidi="fa-IR"/>
        </w:rPr>
        <w:t>م اهل نجات نیستند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F93963" w:rsidRPr="00E92F98">
        <w:rPr>
          <w:rFonts w:cs="B Mitra"/>
          <w:sz w:val="28"/>
          <w:szCs w:val="28"/>
          <w:rtl/>
          <w:lang w:bidi="fa-IR"/>
        </w:rPr>
        <w:t>لَا يَنْفَعُ نَفْسًا إِيمَانُهَا</w:t>
      </w:r>
      <w:r w:rsidR="00F93963" w:rsidRPr="00E92F98">
        <w:rPr>
          <w:rFonts w:cs="B Mitra" w:hint="cs"/>
          <w:sz w:val="28"/>
          <w:szCs w:val="28"/>
          <w:rtl/>
          <w:lang w:bidi="fa-IR"/>
        </w:rPr>
        <w:t xml:space="preserve"> که </w:t>
      </w:r>
      <w:r w:rsidR="00F93963" w:rsidRPr="00E92F98">
        <w:rPr>
          <w:rFonts w:cs="B Mitra"/>
          <w:sz w:val="28"/>
          <w:szCs w:val="28"/>
          <w:rtl/>
          <w:lang w:bidi="fa-IR"/>
        </w:rPr>
        <w:t>لَمْ تَكُنْ آمَنَتْ مِنْ قَبْلُ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6B699B">
        <w:rPr>
          <w:rStyle w:val="FootnoteReference"/>
          <w:rFonts w:cs="B Mitra"/>
          <w:sz w:val="28"/>
          <w:szCs w:val="28"/>
          <w:rtl/>
          <w:lang w:bidi="fa-IR"/>
        </w:rPr>
        <w:footnoteReference w:id="42"/>
      </w:r>
      <w:r w:rsidR="00F93963" w:rsidRPr="00E92F98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قبلا ایمان نیاورده بوده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این ذیل همین آیه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روایتی نقل شده از امام ابوالحسن الرضا علیه الصلاه و السلام که این ماه هم ماه ولادت شون هست که یازدهم این ماه ولادتشون بوده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بیست و سوم این ماه هم احتمال شهادتشون هست و ماه زیارتی اون حضرته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F93963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1327F36" w14:textId="70495D29" w:rsidR="00C35B74" w:rsidRDefault="00F93963" w:rsidP="00F62B98">
      <w:pPr>
        <w:bidi/>
        <w:spacing w:line="360" w:lineRule="auto"/>
        <w:jc w:val="both"/>
        <w:rPr>
          <w:rFonts w:cs="B Nazanin"/>
          <w:color w:val="5B9BD5" w:themeColor="accent1"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روایتی در ذیل همین آیه از ایشون هست که مردی سوال میکنه </w:t>
      </w:r>
      <w:r w:rsidRPr="00E92F98">
        <w:rPr>
          <w:rFonts w:cs="B Mitra" w:hint="cs"/>
          <w:sz w:val="28"/>
          <w:szCs w:val="28"/>
          <w:rtl/>
          <w:lang w:bidi="fa-IR"/>
        </w:rPr>
        <w:t>که</w:t>
      </w:r>
      <w:r w:rsidR="00C60675" w:rsidRPr="00E92F98">
        <w:rPr>
          <w:rFonts w:cs="B Mitra"/>
          <w:sz w:val="28"/>
          <w:szCs w:val="28"/>
          <w:rtl/>
          <w:lang w:bidi="fa-IR"/>
        </w:rPr>
        <w:t>:</w:t>
      </w:r>
      <w:r w:rsidR="00C851CC">
        <w:rPr>
          <w:rFonts w:cs="B Mitra" w:hint="cs"/>
          <w:sz w:val="28"/>
          <w:szCs w:val="28"/>
          <w:rtl/>
          <w:lang w:bidi="fa-IR"/>
        </w:rPr>
        <w:t>«</w:t>
      </w:r>
      <w:r w:rsidR="00C60675" w:rsidRPr="00E92F98">
        <w:rPr>
          <w:rFonts w:cs="B Mitra"/>
          <w:sz w:val="28"/>
          <w:szCs w:val="28"/>
          <w:rtl/>
          <w:lang w:bidi="fa-IR"/>
        </w:rPr>
        <w:t xml:space="preserve"> لِأَيِّ عِلَّةٍ أغرَقَ اللَّه عزّ و جلّ فِرعَونَ وقَد آمَنَ بِهِ وأقَرَّ بِتَوحيدِهِ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6B699B">
        <w:rPr>
          <w:rStyle w:val="FootnoteReference"/>
          <w:rFonts w:cs="B Zar"/>
          <w:sz w:val="28"/>
          <w:szCs w:val="28"/>
          <w:rtl/>
          <w:lang w:bidi="fa-IR"/>
        </w:rPr>
        <w:footnoteReference w:id="43"/>
      </w:r>
      <w:r w:rsidR="006B699B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9472E16" w14:textId="23970159" w:rsidR="00C35B74" w:rsidRPr="00CB45DC" w:rsidRDefault="00C35B74" w:rsidP="00F62B98">
      <w:pPr>
        <w:bidi/>
        <w:spacing w:line="360" w:lineRule="auto"/>
        <w:jc w:val="both"/>
        <w:rPr>
          <w:rFonts w:cs="B Mitra"/>
          <w:color w:val="5B9BD5" w:themeColor="accent1"/>
          <w:sz w:val="28"/>
          <w:szCs w:val="28"/>
          <w:rtl/>
          <w:lang w:bidi="fa-IR"/>
        </w:rPr>
      </w:pPr>
      <w:r w:rsidRPr="00C35B74">
        <w:rPr>
          <w:rFonts w:cs="B Nazanin" w:hint="cs"/>
          <w:color w:val="5B9BD5" w:themeColor="accent1"/>
          <w:sz w:val="26"/>
          <w:szCs w:val="26"/>
          <w:rtl/>
          <w:lang w:bidi="fa-IR"/>
        </w:rPr>
        <w:lastRenderedPageBreak/>
        <w:t xml:space="preserve"> </w:t>
      </w:r>
      <w:r w:rsidR="001C1B52">
        <w:rPr>
          <w:rFonts w:cs="B Zar" w:hint="cs"/>
          <w:sz w:val="28"/>
          <w:szCs w:val="28"/>
          <w:rtl/>
          <w:lang w:bidi="fa-IR"/>
        </w:rPr>
        <w:t>از امام سوال میکنه که چرا خداوند فرعون رو غرقش کرد به بلا مبتلا کرد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C1B52">
        <w:rPr>
          <w:rFonts w:cs="B Zar" w:hint="cs"/>
          <w:sz w:val="28"/>
          <w:szCs w:val="28"/>
          <w:rtl/>
          <w:lang w:bidi="fa-IR"/>
        </w:rPr>
        <w:t xml:space="preserve"> حال اینکه ایمان آورد او عاقبت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C1B52">
        <w:rPr>
          <w:rFonts w:cs="B Zar" w:hint="cs"/>
          <w:sz w:val="28"/>
          <w:szCs w:val="28"/>
          <w:rtl/>
          <w:lang w:bidi="fa-IR"/>
        </w:rPr>
        <w:t xml:space="preserve"> ایمان آورد و اقرار به توحید خدا کرد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C1B52">
        <w:rPr>
          <w:rFonts w:cs="B Zar" w:hint="cs"/>
          <w:sz w:val="28"/>
          <w:szCs w:val="28"/>
          <w:rtl/>
          <w:lang w:bidi="fa-IR"/>
        </w:rPr>
        <w:t xml:space="preserve"> دم مردن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 w:rsidR="001C1B52">
        <w:rPr>
          <w:rFonts w:cs="B Zar" w:hint="cs"/>
          <w:sz w:val="28"/>
          <w:szCs w:val="28"/>
          <w:rtl/>
          <w:lang w:bidi="fa-IR"/>
        </w:rPr>
        <w:t xml:space="preserve"> مگر خدا نفرموده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1C1B52">
        <w:rPr>
          <w:rFonts w:cs="B Zar" w:hint="cs"/>
          <w:sz w:val="28"/>
          <w:szCs w:val="28"/>
          <w:rtl/>
          <w:lang w:bidi="fa-IR"/>
        </w:rPr>
        <w:t xml:space="preserve"> </w:t>
      </w:r>
      <w:r w:rsidR="001C1B52" w:rsidRPr="00E92F98">
        <w:rPr>
          <w:rFonts w:cs="B Mitra"/>
          <w:sz w:val="28"/>
          <w:szCs w:val="28"/>
          <w:rtl/>
          <w:lang w:bidi="fa-IR"/>
        </w:rPr>
        <w:t xml:space="preserve">وَهُوَ الَّذِي يَقْبَلُ التَّوْبَةَ عَنْ عِبَادِهِ 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1C1B52" w:rsidRPr="001C1B5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44"/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B45DC" w:rsidRPr="00CB45DC">
        <w:rPr>
          <w:rFonts w:cs="B Mitra" w:hint="cs"/>
          <w:sz w:val="28"/>
          <w:szCs w:val="28"/>
          <w:rtl/>
          <w:lang w:bidi="fa-IR"/>
        </w:rPr>
        <w:t>«</w:t>
      </w:r>
      <w:r w:rsidR="00CB45DC" w:rsidRPr="00CB45DC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وَيَعْفُو عَنْ كَثِيرٍ</w:t>
      </w:r>
      <w:r w:rsidR="00CB45DC" w:rsidRPr="00CB45DC">
        <w:rPr>
          <w:rFonts w:cs="B Mitra" w:hint="cs"/>
          <w:sz w:val="28"/>
          <w:szCs w:val="28"/>
          <w:rtl/>
          <w:lang w:bidi="fa-IR"/>
        </w:rPr>
        <w:t xml:space="preserve"> »</w:t>
      </w:r>
      <w:r w:rsidR="00CB45DC">
        <w:rPr>
          <w:rStyle w:val="FootnoteReference"/>
          <w:rFonts w:cs="B Mitra"/>
          <w:sz w:val="28"/>
          <w:szCs w:val="28"/>
          <w:rtl/>
          <w:lang w:bidi="fa-IR"/>
        </w:rPr>
        <w:footnoteReference w:id="45"/>
      </w:r>
    </w:p>
    <w:p w14:paraId="5ABFB1F2" w14:textId="1E434402" w:rsidR="00CE3EDA" w:rsidRDefault="001C1B52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خب خدا فرموده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قبول بکن توبه را دیگه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توبه کرد قبول میکنیم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این توبه کرده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مومن شده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مسلم شده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چرا پس خدا قبول نکرده و او را به بلا مبتلا کرده</w:t>
      </w:r>
      <w:r w:rsidR="008747B6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امام جواب دادند که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لِأَنَّهُ آمَنَ عِندَ رُؤيَةِ البأسِ</w:t>
      </w:r>
      <w:r w:rsidR="00F6013D">
        <w:rPr>
          <w:rFonts w:cs="B Mitra"/>
          <w:sz w:val="28"/>
          <w:szCs w:val="28"/>
          <w:rtl/>
          <w:lang w:bidi="fa-IR"/>
        </w:rPr>
        <w:t xml:space="preserve">، </w:t>
      </w:r>
      <w:r w:rsidRPr="00E92F98">
        <w:rPr>
          <w:rFonts w:cs="B Mitra"/>
          <w:sz w:val="28"/>
          <w:szCs w:val="28"/>
          <w:rtl/>
          <w:lang w:bidi="fa-IR"/>
        </w:rPr>
        <w:t xml:space="preserve"> وَالإيمانُ عِندَ رُؤيَةِ البأسِ غَيرُ مَقبولٍ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C35B74">
        <w:rPr>
          <w:rStyle w:val="FootnoteReference"/>
          <w:rFonts w:cs="B Zar"/>
          <w:sz w:val="28"/>
          <w:szCs w:val="28"/>
          <w:rtl/>
          <w:lang w:bidi="fa-IR"/>
        </w:rPr>
        <w:footnoteReference w:id="46"/>
      </w:r>
      <w:r w:rsidR="00E92F9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اون وقتی ایمان آورد که وقت گذشته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بلا نازل شده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بلا را با چشم خود دیده و کسی که بلا را ببیند و ایمان بیاورد مقبول نیست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ایمان اضطراری میشه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ایمان اختیاری لازم 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ارزش 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نه ایمان اضطراری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فرعون ایمان اضطراری داشت</w:t>
      </w:r>
      <w:r w:rsidR="008747B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توبه تا کی </w:t>
      </w:r>
      <w:r w:rsidR="00E13818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قبوله</w:t>
      </w:r>
      <w:r w:rsidR="008747B6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1C1B52">
        <w:rPr>
          <w:rFonts w:cs="B Zar"/>
          <w:sz w:val="28"/>
          <w:szCs w:val="28"/>
          <w:rtl/>
          <w:lang w:bidi="fa-IR"/>
        </w:rPr>
        <w:t xml:space="preserve">وَلَيْسَتِ </w:t>
      </w:r>
      <w:r w:rsidRPr="00E92F98">
        <w:rPr>
          <w:rFonts w:cs="B Mitra"/>
          <w:sz w:val="28"/>
          <w:szCs w:val="28"/>
          <w:rtl/>
          <w:lang w:bidi="fa-IR"/>
        </w:rPr>
        <w:t xml:space="preserve">التَّوْبَةُ </w:t>
      </w:r>
      <w:r w:rsidR="00C851CC">
        <w:rPr>
          <w:rFonts w:cs="B Mitra" w:hint="cs"/>
          <w:sz w:val="28"/>
          <w:szCs w:val="28"/>
          <w:rtl/>
          <w:lang w:bidi="fa-IR"/>
        </w:rPr>
        <w:t>(علی)</w:t>
      </w:r>
      <w:r w:rsidRPr="00E92F98">
        <w:rPr>
          <w:rFonts w:cs="B Mitra"/>
          <w:sz w:val="28"/>
          <w:szCs w:val="28"/>
          <w:rtl/>
          <w:lang w:bidi="fa-IR"/>
        </w:rPr>
        <w:t>لِلَّذِينَ يَعْمَلُونَ السَّيِّئَاتِ حَتَّى إِذَا حَضَرَ أَحَدَهُمُ الْمَوْتُ قَالَ إِنِّي تُبْتُ الْآنَ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C35B74">
        <w:rPr>
          <w:rStyle w:val="FootnoteReference"/>
          <w:rFonts w:cs="B Zar"/>
          <w:sz w:val="28"/>
          <w:szCs w:val="28"/>
          <w:rtl/>
          <w:lang w:bidi="fa-IR"/>
        </w:rPr>
        <w:footnoteReference w:id="47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CE3EDA">
        <w:rPr>
          <w:rFonts w:cs="B Zar" w:hint="cs"/>
          <w:sz w:val="28"/>
          <w:szCs w:val="28"/>
          <w:rtl/>
          <w:lang w:bidi="fa-IR"/>
        </w:rPr>
        <w:t xml:space="preserve"> </w:t>
      </w:r>
      <w:r w:rsidR="00E13818">
        <w:rPr>
          <w:rFonts w:cs="B Zar" w:hint="cs"/>
          <w:sz w:val="28"/>
          <w:szCs w:val="28"/>
          <w:rtl/>
          <w:lang w:bidi="fa-IR"/>
        </w:rPr>
        <w:t>توبه مقبول نیست از اون کسی که در عمر علی الد</w:t>
      </w:r>
      <w:r w:rsidR="008747B6">
        <w:rPr>
          <w:rFonts w:cs="B Zar" w:hint="cs"/>
          <w:sz w:val="28"/>
          <w:szCs w:val="28"/>
          <w:rtl/>
          <w:lang w:bidi="fa-IR"/>
        </w:rPr>
        <w:t>ّ</w:t>
      </w:r>
      <w:r w:rsidR="00E13818">
        <w:rPr>
          <w:rFonts w:cs="B Zar" w:hint="cs"/>
          <w:sz w:val="28"/>
          <w:szCs w:val="28"/>
          <w:rtl/>
          <w:lang w:bidi="fa-IR"/>
        </w:rPr>
        <w:t>وام دنبال سیئاته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8747B6">
        <w:rPr>
          <w:rFonts w:cs="B Zar" w:hint="cs"/>
          <w:sz w:val="28"/>
          <w:szCs w:val="28"/>
          <w:rtl/>
          <w:lang w:bidi="fa-IR"/>
        </w:rPr>
        <w:t xml:space="preserve"> موقع مرگش که میرسد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8747B6">
        <w:rPr>
          <w:rFonts w:cs="B Zar" w:hint="cs"/>
          <w:sz w:val="28"/>
          <w:szCs w:val="28"/>
          <w:rtl/>
          <w:lang w:bidi="fa-IR"/>
        </w:rPr>
        <w:t xml:space="preserve"> مرگ را ببیند میگه ایمان آوردم</w:t>
      </w:r>
      <w:r w:rsidR="00BA4672">
        <w:rPr>
          <w:rFonts w:cs="B Zar" w:hint="cs"/>
          <w:sz w:val="28"/>
          <w:szCs w:val="28"/>
          <w:rtl/>
          <w:lang w:bidi="fa-IR"/>
        </w:rPr>
        <w:t xml:space="preserve"> تبت الآن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BA4672">
        <w:rPr>
          <w:rFonts w:cs="B Zar" w:hint="cs"/>
          <w:sz w:val="28"/>
          <w:szCs w:val="28"/>
          <w:rtl/>
          <w:lang w:bidi="fa-IR"/>
        </w:rPr>
        <w:t xml:space="preserve">توبه کردم این توبه مقبول نیست </w:t>
      </w:r>
      <w:r w:rsidR="00DA6959">
        <w:rPr>
          <w:rFonts w:cs="B Zar" w:hint="cs"/>
          <w:sz w:val="28"/>
          <w:szCs w:val="28"/>
          <w:rtl/>
          <w:lang w:bidi="fa-IR"/>
        </w:rPr>
        <w:t>«</w:t>
      </w:r>
      <w:r w:rsidR="00DA6959" w:rsidRPr="00DA6959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DA6959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أُولَئِكَ أَعْتَدْنَا لَهُمْ عَذَابًا</w:t>
      </w:r>
      <w:r w:rsidR="00DA6959">
        <w:rPr>
          <w:rFonts w:cs="B Zar" w:hint="cs"/>
          <w:sz w:val="28"/>
          <w:szCs w:val="28"/>
          <w:rtl/>
          <w:lang w:bidi="fa-IR"/>
        </w:rPr>
        <w:t xml:space="preserve"> »</w:t>
      </w:r>
      <w:r w:rsidR="00CE3EDA">
        <w:rPr>
          <w:rStyle w:val="FootnoteReference"/>
          <w:rFonts w:cs="B Mitra"/>
          <w:sz w:val="28"/>
          <w:szCs w:val="28"/>
          <w:rtl/>
          <w:lang w:bidi="fa-IR"/>
        </w:rPr>
        <w:footnoteReference w:id="48"/>
      </w:r>
      <w:r w:rsidR="00E13818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13818">
        <w:rPr>
          <w:rFonts w:cs="B Zar" w:hint="cs"/>
          <w:sz w:val="28"/>
          <w:szCs w:val="28"/>
          <w:rtl/>
          <w:lang w:bidi="fa-IR"/>
        </w:rPr>
        <w:t xml:space="preserve">این مقبول نیست فرعون هم وقتی ایمان آورد که بلا را دید 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>«</w:t>
      </w:r>
      <w:r w:rsidR="00DA6959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حَتَّى إِذَا أَدْرَكَهُ الْغَرَقُ قَالَ آمَنْتُ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 xml:space="preserve"> »</w:t>
      </w:r>
      <w:r w:rsidR="00DA6959" w:rsidRPr="00DA6959">
        <w:rPr>
          <w:rStyle w:val="FootnoteReference"/>
          <w:rFonts w:cs="B Mitra"/>
          <w:sz w:val="28"/>
          <w:szCs w:val="28"/>
          <w:rtl/>
          <w:lang w:bidi="fa-IR"/>
        </w:rPr>
        <w:footnoteReference w:id="49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E13818" w:rsidRPr="00E13818">
        <w:rPr>
          <w:rFonts w:cs="B Zar"/>
          <w:sz w:val="28"/>
          <w:szCs w:val="28"/>
          <w:rtl/>
          <w:lang w:bidi="fa-IR"/>
        </w:rPr>
        <w:t xml:space="preserve"> </w:t>
      </w:r>
    </w:p>
    <w:p w14:paraId="071A7459" w14:textId="5FB11C8C" w:rsidR="00090F52" w:rsidRDefault="00E13818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او هم گفت </w:t>
      </w:r>
      <w:r w:rsidR="00DA6959">
        <w:rPr>
          <w:rFonts w:cs="B Zar" w:hint="cs"/>
          <w:sz w:val="28"/>
          <w:szCs w:val="28"/>
          <w:rtl/>
          <w:lang w:bidi="fa-IR"/>
        </w:rPr>
        <w:t>«</w:t>
      </w:r>
      <w:r w:rsidR="00DA6959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آمَنْتُ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 xml:space="preserve"> </w:t>
      </w:r>
      <w:r w:rsidR="00DA6959">
        <w:rPr>
          <w:rFonts w:cs="B Zar" w:hint="cs"/>
          <w:sz w:val="28"/>
          <w:szCs w:val="28"/>
          <w:rtl/>
          <w:lang w:bidi="fa-IR"/>
        </w:rPr>
        <w:t>»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851C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وقتی که دید که آب تو حلقش رفته و دارد دست و پا میزند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فهمید که یک قدرتی هست در عالم که آب و هوا دست اوست</w:t>
      </w:r>
      <w:r w:rsidR="00BA467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فهمید خودش هیچکارس</w:t>
      </w:r>
      <w:r w:rsidR="00BA467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اونی که میگفت 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>«</w:t>
      </w:r>
      <w:r w:rsidR="00DA6959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أَنَا رَبُّكُمُ الْأَعْلَى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 xml:space="preserve"> »</w:t>
      </w:r>
      <w:r w:rsidR="00090F52">
        <w:rPr>
          <w:rStyle w:val="FootnoteReference"/>
          <w:rFonts w:cs="B Zar"/>
          <w:sz w:val="28"/>
          <w:szCs w:val="28"/>
          <w:rtl/>
          <w:lang w:bidi="fa-IR"/>
        </w:rPr>
        <w:footnoteReference w:id="50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این ملک مصر مال من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همه چیز مال من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آب در اختیار من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فهمید که اینجور نیست با بادی زنده بوده با آبی میمیرد</w:t>
      </w:r>
      <w:r w:rsidR="00BA467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باد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توی حلقش</w:t>
      </w:r>
      <w:r w:rsidR="00BA4672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میرود نفسش میکشه خب زنده است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آبم تو حلقش بریزند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1D2405">
        <w:rPr>
          <w:rFonts w:cs="B Zar" w:hint="cs"/>
          <w:sz w:val="28"/>
          <w:szCs w:val="28"/>
          <w:rtl/>
          <w:lang w:bidi="fa-IR"/>
        </w:rPr>
        <w:t xml:space="preserve">میرد و صاحب اختیار </w:t>
      </w:r>
      <w:r w:rsidR="001D2405">
        <w:rPr>
          <w:rFonts w:cs="B Zar" w:hint="cs"/>
          <w:sz w:val="28"/>
          <w:szCs w:val="28"/>
          <w:rtl/>
          <w:lang w:bidi="fa-IR"/>
        </w:rPr>
        <w:lastRenderedPageBreak/>
        <w:t>باد و آبم خودش نیست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نه </w:t>
      </w:r>
      <w:r w:rsidR="00BA4672">
        <w:rPr>
          <w:rFonts w:cs="B Zar" w:hint="cs"/>
          <w:sz w:val="28"/>
          <w:szCs w:val="28"/>
          <w:rtl/>
          <w:lang w:bidi="fa-IR"/>
        </w:rPr>
        <w:t>آب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دست خودشه نه </w:t>
      </w:r>
      <w:r w:rsidR="00BA4672">
        <w:rPr>
          <w:rFonts w:cs="B Zar" w:hint="cs"/>
          <w:sz w:val="28"/>
          <w:szCs w:val="28"/>
          <w:rtl/>
          <w:lang w:bidi="fa-IR"/>
        </w:rPr>
        <w:t>باد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دست خودشه تا باد در حلقش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خب زنده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نفس میکشید</w:t>
      </w:r>
      <w:r w:rsidR="00BA4672">
        <w:rPr>
          <w:rFonts w:cs="B Zar" w:hint="cs"/>
          <w:sz w:val="28"/>
          <w:szCs w:val="28"/>
          <w:rtl/>
          <w:lang w:bidi="fa-IR"/>
        </w:rPr>
        <w:t>.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</w:t>
      </w:r>
      <w:r w:rsidR="00DA6959" w:rsidRPr="00DA6959">
        <w:rPr>
          <w:rFonts w:cs="B Mitra" w:hint="cs"/>
          <w:sz w:val="28"/>
          <w:szCs w:val="28"/>
          <w:rtl/>
          <w:lang w:bidi="fa-IR"/>
        </w:rPr>
        <w:t>«</w:t>
      </w:r>
      <w:r w:rsidR="00DA6959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أَنَا رَبُّكُمُ الْأَعْلَى</w:t>
      </w:r>
      <w:r w:rsidR="00DA6959">
        <w:rPr>
          <w:rFonts w:cs="B Zar" w:hint="cs"/>
          <w:sz w:val="28"/>
          <w:szCs w:val="28"/>
          <w:rtl/>
          <w:lang w:bidi="fa-IR"/>
        </w:rPr>
        <w:t xml:space="preserve"> »</w:t>
      </w:r>
      <w:r w:rsidR="00DA6959">
        <w:rPr>
          <w:rStyle w:val="FootnoteReference"/>
          <w:rFonts w:cs="B Zar"/>
          <w:sz w:val="28"/>
          <w:szCs w:val="28"/>
          <w:rtl/>
          <w:lang w:bidi="fa-IR"/>
        </w:rPr>
        <w:footnoteReference w:id="51"/>
      </w:r>
      <w:r w:rsidR="001D2405">
        <w:rPr>
          <w:rFonts w:cs="B Zar" w:hint="cs"/>
          <w:sz w:val="28"/>
          <w:szCs w:val="28"/>
          <w:rtl/>
          <w:lang w:bidi="fa-IR"/>
        </w:rPr>
        <w:t xml:space="preserve"> میگفت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با هوای خدا نفس میکشید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با ریه خدا نفسش میکشید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1D2405">
        <w:rPr>
          <w:rFonts w:cs="B Zar" w:hint="cs"/>
          <w:sz w:val="28"/>
          <w:szCs w:val="28"/>
          <w:rtl/>
          <w:lang w:bidi="fa-IR"/>
        </w:rPr>
        <w:t>با زبان خدا حرف میزد و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1D2405">
        <w:rPr>
          <w:rFonts w:cs="B Zar" w:hint="cs"/>
          <w:sz w:val="28"/>
          <w:szCs w:val="28"/>
          <w:rtl/>
          <w:lang w:bidi="fa-IR"/>
        </w:rPr>
        <w:t>فهمید که خود</w:t>
      </w:r>
      <w:r w:rsidR="00C851CC">
        <w:rPr>
          <w:rFonts w:cs="B Zar" w:hint="cs"/>
          <w:sz w:val="28"/>
          <w:szCs w:val="28"/>
          <w:rtl/>
          <w:lang w:bidi="fa-IR"/>
        </w:rPr>
        <w:t>ش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هیچ کارس تا دید که آب تو حلقش کرده اند</w:t>
      </w:r>
      <w:r w:rsidR="00F92AE7">
        <w:rPr>
          <w:rFonts w:cs="B Zar" w:hint="cs"/>
          <w:sz w:val="28"/>
          <w:szCs w:val="28"/>
          <w:rtl/>
          <w:lang w:bidi="fa-IR"/>
        </w:rPr>
        <w:t>و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میمیره دست و پا میزند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فهمید که اینجا خودش هیچ کارس قدرتی هست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1D2405">
        <w:rPr>
          <w:rFonts w:cs="B Zar" w:hint="cs"/>
          <w:sz w:val="28"/>
          <w:szCs w:val="28"/>
          <w:rtl/>
          <w:lang w:bidi="fa-IR"/>
        </w:rPr>
        <w:t>گفت آمنت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1D2405">
        <w:rPr>
          <w:rFonts w:cs="B Zar" w:hint="cs"/>
          <w:sz w:val="28"/>
          <w:szCs w:val="28"/>
          <w:rtl/>
          <w:lang w:bidi="fa-IR"/>
        </w:rPr>
        <w:t xml:space="preserve"> </w:t>
      </w:r>
      <w:r w:rsidR="00DA6959" w:rsidRPr="00723E61">
        <w:rPr>
          <w:rFonts w:cs="B Mitra" w:hint="cs"/>
          <w:sz w:val="28"/>
          <w:szCs w:val="28"/>
          <w:rtl/>
          <w:lang w:bidi="fa-IR"/>
        </w:rPr>
        <w:t>«</w:t>
      </w:r>
      <w:r w:rsidR="00DA6959" w:rsidRPr="00723E61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آمَنْتُ أَنَّهُ لَا إِلَهَ إِلَّا الَّذِي آمَنَتْ بِهِ بَنُو إِسْرَائِيلَ وَأَنَا مِنَ الْمُسْلِمِينَ</w:t>
      </w:r>
      <w:r w:rsidR="00DA6959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090F52">
        <w:rPr>
          <w:rStyle w:val="FootnoteReference"/>
          <w:rFonts w:cs="B Zar"/>
          <w:sz w:val="28"/>
          <w:szCs w:val="28"/>
          <w:rtl/>
          <w:lang w:bidi="fa-IR"/>
        </w:rPr>
        <w:footnoteReference w:id="52"/>
      </w:r>
    </w:p>
    <w:p w14:paraId="1CEE2F3C" w14:textId="12325C59" w:rsidR="00090F52" w:rsidRDefault="001D2405" w:rsidP="00F62B9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گفت من حالا مسلم ام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الان دیگه من مومنم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الان مسلمم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این اسلام اختیاری نیست این اضطراریه و لذا صدا به گوشش هم رسوندن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آلْآنَ وَقَدْ عَصَيْتَ قَبْلُ وَكُنْتَ مِنَ الْمُفْسِدِينَ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090F52">
        <w:rPr>
          <w:rStyle w:val="FootnoteReference"/>
          <w:rFonts w:cs="B Mitra"/>
          <w:sz w:val="28"/>
          <w:szCs w:val="28"/>
          <w:rtl/>
          <w:lang w:bidi="fa-IR"/>
        </w:rPr>
        <w:footnoteReference w:id="53"/>
      </w:r>
      <w:r w:rsidR="00E92F98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7896CD69" w14:textId="7E61BC96" w:rsidR="00090F52" w:rsidRDefault="001D2405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الان میگی آمنت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الان میگی انا من المسلمین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ما یک عمر به تو مهلت دادیم افساد کردی در </w:t>
      </w:r>
      <w:r w:rsidRPr="00E92F98">
        <w:rPr>
          <w:rFonts w:cs="B Mitra" w:hint="cs"/>
          <w:sz w:val="28"/>
          <w:szCs w:val="28"/>
          <w:rtl/>
          <w:lang w:bidi="fa-IR"/>
        </w:rPr>
        <w:t>زمین</w:t>
      </w:r>
      <w:r w:rsidR="00F92AE7">
        <w:rPr>
          <w:rFonts w:cs="B Mitra" w:hint="cs"/>
          <w:sz w:val="28"/>
          <w:szCs w:val="28"/>
          <w:rtl/>
          <w:lang w:bidi="fa-IR"/>
        </w:rPr>
        <w:t>.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723E61">
        <w:rPr>
          <w:rFonts w:cs="B Zar" w:hint="cs"/>
          <w:sz w:val="28"/>
          <w:szCs w:val="28"/>
          <w:rtl/>
          <w:lang w:bidi="fa-IR"/>
        </w:rPr>
        <w:t>«</w:t>
      </w:r>
      <w:r w:rsidR="00723E61" w:rsidRPr="00E92F98">
        <w:rPr>
          <w:rFonts w:cs="B Mitra"/>
          <w:sz w:val="28"/>
          <w:szCs w:val="28"/>
          <w:rtl/>
          <w:lang w:bidi="fa-IR"/>
        </w:rPr>
        <w:t>آلْآنَ وَقَدْ عَصَيْتَ قَبْلُ وَكُنْتَ مِنَ الْمُفْسِدِينَ</w:t>
      </w:r>
      <w:r w:rsidR="00723E61">
        <w:rPr>
          <w:rFonts w:cs="B Mitra" w:hint="cs"/>
          <w:sz w:val="28"/>
          <w:szCs w:val="28"/>
          <w:rtl/>
          <w:lang w:bidi="fa-IR"/>
        </w:rPr>
        <w:t>»</w:t>
      </w:r>
      <w:r w:rsidR="00090F52">
        <w:rPr>
          <w:rStyle w:val="FootnoteReference"/>
          <w:rFonts w:cs="B Mitra"/>
          <w:sz w:val="28"/>
          <w:szCs w:val="28"/>
          <w:rtl/>
          <w:lang w:bidi="fa-IR"/>
        </w:rPr>
        <w:footnoteReference w:id="54"/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هیچ نافع به حالت نیست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الان روح تو جهنم خواهد رفت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23E61">
        <w:rPr>
          <w:rFonts w:cs="B Zar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أُغْرِقُوا فَأُدْخِلُوا نَارًا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23E61">
        <w:rPr>
          <w:rFonts w:cs="B Zar" w:hint="cs"/>
          <w:sz w:val="28"/>
          <w:szCs w:val="28"/>
          <w:rtl/>
          <w:lang w:bidi="fa-IR"/>
        </w:rPr>
        <w:t>»</w:t>
      </w:r>
      <w:r w:rsidR="00090F52">
        <w:rPr>
          <w:rStyle w:val="FootnoteReference"/>
          <w:rFonts w:cs="B Zar"/>
          <w:sz w:val="28"/>
          <w:szCs w:val="28"/>
          <w:rtl/>
          <w:lang w:bidi="fa-IR"/>
        </w:rPr>
        <w:footnoteReference w:id="55"/>
      </w:r>
    </w:p>
    <w:p w14:paraId="4C533353" w14:textId="13F9A825" w:rsidR="002A5BBF" w:rsidRPr="002A5BBF" w:rsidRDefault="001D2405" w:rsidP="00F62B9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 آب غرق شدند سر از جهنم در آوردند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ولی یک کار با تو میکنیم</w:t>
      </w:r>
      <w:r w:rsidRPr="001D2405">
        <w:rPr>
          <w:rtl/>
        </w:rPr>
        <w:t xml:space="preserve"> </w:t>
      </w:r>
      <w:r w:rsidR="00591548">
        <w:rPr>
          <w:rFonts w:hint="cs"/>
          <w:rtl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فالْيَوْمَ نُنَجِّيكَ بِبَدَنِكَ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91548">
        <w:rPr>
          <w:rFonts w:cs="B Zar" w:hint="cs"/>
          <w:sz w:val="28"/>
          <w:szCs w:val="28"/>
          <w:rtl/>
          <w:lang w:bidi="fa-IR"/>
        </w:rPr>
        <w:t xml:space="preserve">» </w:t>
      </w:r>
      <w:r w:rsidR="00591548">
        <w:rPr>
          <w:rStyle w:val="FootnoteReference"/>
          <w:rFonts w:cs="B Zar"/>
          <w:sz w:val="28"/>
          <w:szCs w:val="28"/>
          <w:rtl/>
          <w:lang w:bidi="fa-IR"/>
        </w:rPr>
        <w:footnoteReference w:id="56"/>
      </w:r>
      <w:r>
        <w:rPr>
          <w:rFonts w:cs="B Zar" w:hint="cs"/>
          <w:sz w:val="28"/>
          <w:szCs w:val="28"/>
          <w:rtl/>
          <w:lang w:bidi="fa-IR"/>
        </w:rPr>
        <w:t>فقط این بدنت را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ذاریم طعمه ماهی های دریا بشود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اینو بیرون میاریم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اونم برای اینکه دیگران عبرت بگیرند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بدنت را نمیگذاریم بماند تو دریا </w:t>
      </w:r>
      <w:r w:rsidR="00542B89">
        <w:rPr>
          <w:rFonts w:cs="B Zar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فَالْيَوْمَ نُنَجِّيكَ بِبَدَنِكَ لِتَكُونَ لِمَنْ خَلْفَكَ آيَةً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42B89">
        <w:rPr>
          <w:rFonts w:cs="B Zar" w:hint="cs"/>
          <w:sz w:val="28"/>
          <w:szCs w:val="28"/>
          <w:rtl/>
          <w:lang w:bidi="fa-IR"/>
        </w:rPr>
        <w:t>»</w:t>
      </w:r>
      <w:r w:rsidR="002A5BBF">
        <w:rPr>
          <w:rStyle w:val="FootnoteReference"/>
          <w:rFonts w:cs="B Zar"/>
          <w:sz w:val="28"/>
          <w:szCs w:val="28"/>
          <w:rtl/>
          <w:lang w:bidi="fa-IR"/>
        </w:rPr>
        <w:footnoteReference w:id="57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2A5BBF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5934DF8" w14:textId="77777777" w:rsidR="00F92AE7" w:rsidRDefault="001D2405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اینکه برای آیندگان آیتی باشی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</w:p>
    <w:p w14:paraId="2EE4CC7F" w14:textId="07A3C4A5" w:rsidR="00F93963" w:rsidRPr="002A5BBF" w:rsidRDefault="001D2405" w:rsidP="00F92AE7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بیان ببینند همین آدمی که چهارصد سال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بهش مهلت داد</w:t>
      </w:r>
      <w:r w:rsidR="00F92AE7">
        <w:rPr>
          <w:rFonts w:cs="B Zar" w:hint="cs"/>
          <w:sz w:val="28"/>
          <w:szCs w:val="28"/>
          <w:rtl/>
          <w:lang w:bidi="fa-IR"/>
        </w:rPr>
        <w:t>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یه سر درد هم بهش نداد</w:t>
      </w:r>
      <w:r w:rsidR="00F92AE7">
        <w:rPr>
          <w:rFonts w:cs="B Zar" w:hint="cs"/>
          <w:sz w:val="28"/>
          <w:szCs w:val="28"/>
          <w:rtl/>
          <w:lang w:bidi="fa-IR"/>
        </w:rPr>
        <w:t>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بعد داد </w:t>
      </w:r>
      <w:r w:rsidR="002E09EC" w:rsidRPr="00DA6959">
        <w:rPr>
          <w:rFonts w:cs="B Mitra" w:hint="cs"/>
          <w:sz w:val="28"/>
          <w:szCs w:val="28"/>
          <w:rtl/>
          <w:lang w:bidi="fa-IR"/>
        </w:rPr>
        <w:t>«</w:t>
      </w:r>
      <w:r w:rsidR="002E09EC" w:rsidRPr="00DA695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أَنَا رَبُّكُمُ الْأَعْلَى</w:t>
      </w:r>
      <w:r w:rsidR="002E09EC" w:rsidRPr="00DA6959">
        <w:rPr>
          <w:rFonts w:cs="B Mitra" w:hint="cs"/>
          <w:sz w:val="28"/>
          <w:szCs w:val="28"/>
          <w:rtl/>
          <w:lang w:bidi="fa-IR"/>
        </w:rPr>
        <w:t>»</w:t>
      </w:r>
      <w:r w:rsidR="002A5BBF">
        <w:rPr>
          <w:rStyle w:val="FootnoteReference"/>
          <w:rFonts w:cs="B Zar"/>
          <w:sz w:val="28"/>
          <w:szCs w:val="28"/>
          <w:rtl/>
          <w:lang w:bidi="fa-IR"/>
        </w:rPr>
        <w:footnoteReference w:id="58"/>
      </w:r>
      <w:r w:rsidR="00C1304E">
        <w:rPr>
          <w:rFonts w:cs="B Zar" w:hint="cs"/>
          <w:sz w:val="28"/>
          <w:szCs w:val="28"/>
          <w:rtl/>
          <w:lang w:bidi="fa-IR"/>
        </w:rPr>
        <w:t xml:space="preserve"> میزد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این آدم الان چشم ها از حدقه بیرون آمده و دهانش باز مانده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دیگه هیچی جسم بی روحو جان بی حرکت افتاده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بفهمند در عالم کی کاره است</w:t>
      </w:r>
      <w:r w:rsidR="00F92AE7">
        <w:rPr>
          <w:rFonts w:cs="B Zar" w:hint="cs"/>
          <w:sz w:val="28"/>
          <w:szCs w:val="28"/>
          <w:rtl/>
          <w:lang w:bidi="fa-IR"/>
        </w:rPr>
        <w:t>؟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چجور باید زندگی کرد</w:t>
      </w:r>
      <w:r w:rsidR="00F92AE7">
        <w:rPr>
          <w:rFonts w:cs="B Zar" w:hint="cs"/>
          <w:sz w:val="28"/>
          <w:szCs w:val="28"/>
          <w:rtl/>
          <w:lang w:bidi="fa-IR"/>
        </w:rPr>
        <w:t>؟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عاقلانه باید عمل کرد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حالا گفتند بدن او نمیدانم صاحب تفسیر طنطاوی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C1304E">
        <w:rPr>
          <w:rFonts w:cs="B Zar" w:hint="cs"/>
          <w:sz w:val="28"/>
          <w:szCs w:val="28"/>
          <w:rtl/>
          <w:lang w:bidi="fa-IR"/>
        </w:rPr>
        <w:t>نویسه که صد و چند سال پیش فرانسوی ها آمدن به مصر یه امتیازی گرفتند برای بعضی از اکتشافات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انگلیسی ها</w:t>
      </w:r>
      <w:r w:rsidR="00F92AE7">
        <w:rPr>
          <w:rFonts w:cs="B Zar" w:hint="cs"/>
          <w:sz w:val="28"/>
          <w:szCs w:val="28"/>
          <w:rtl/>
          <w:lang w:bidi="fa-IR"/>
        </w:rPr>
        <w:t xml:space="preserve"> هم باشون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C1304E">
        <w:rPr>
          <w:rFonts w:cs="B Zar" w:hint="cs"/>
          <w:sz w:val="28"/>
          <w:szCs w:val="28"/>
          <w:rtl/>
          <w:lang w:bidi="fa-IR"/>
        </w:rPr>
        <w:t>شرکت کردند و حفریاتی داشتند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کشفیاتی و کاوش هایی داشتند تا این که یه جسدی را از زیر خاک بیرون آورده اند که هزار</w:t>
      </w:r>
      <w:r w:rsidR="00F92AE7">
        <w:rPr>
          <w:rFonts w:cs="B Zar" w:hint="cs"/>
          <w:sz w:val="28"/>
          <w:szCs w:val="28"/>
          <w:rtl/>
          <w:lang w:bidi="fa-IR"/>
        </w:rPr>
        <w:t>ها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سال گذشته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جسد همان گونه سالم مانده که این مرور زمان درش اثر نکرده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با اصول فنی و قواعد باستان شناسی فهمیدن این همان فرعونه زمان موسی علیه السلامه که چهار پنج هزار سال گذشته</w:t>
      </w:r>
      <w:r w:rsidR="00F92AE7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خدا بدنش رو سالم نگه داشته که برای آیندگان عبرت باشه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اینا فهمیدن روی اصول فنی خودشان این همان است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فلذا در موزه مصر گذاشتند و کسانی که رفته اند گفتند ما دیده ایم حالا من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C1304E">
        <w:rPr>
          <w:rFonts w:cs="B Zar" w:hint="cs"/>
          <w:sz w:val="28"/>
          <w:szCs w:val="28"/>
          <w:rtl/>
          <w:lang w:bidi="fa-IR"/>
        </w:rPr>
        <w:t>دانم گفتند ما دیده ایم که جسد فرعون به همون حال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حالا مومیایی شده هر چه هست در موزه هست و مردم از اقطار عالم بیان نگاه کنند ببینند که این همون فرعونه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این همون داد </w:t>
      </w:r>
      <w:r w:rsidR="00E42A64" w:rsidRPr="00E42A64">
        <w:rPr>
          <w:rFonts w:cs="B Mitra" w:hint="cs"/>
          <w:sz w:val="28"/>
          <w:szCs w:val="28"/>
          <w:rtl/>
          <w:lang w:bidi="fa-IR"/>
        </w:rPr>
        <w:t>«</w:t>
      </w:r>
      <w:r w:rsidR="00E42A64" w:rsidRPr="00E42A64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فَقَالَ أَنَا رَبُّكُمُ الْأَعْلَى </w:t>
      </w:r>
      <w:r w:rsidR="00E42A64" w:rsidRPr="00542B89">
        <w:rPr>
          <w:rFonts w:cs="B Mitra" w:hint="cs"/>
          <w:sz w:val="28"/>
          <w:szCs w:val="28"/>
          <w:rtl/>
          <w:lang w:bidi="fa-IR"/>
        </w:rPr>
        <w:t>»</w:t>
      </w:r>
      <w:r w:rsidR="00C1304E" w:rsidRPr="00542B89">
        <w:rPr>
          <w:rFonts w:cs="B Zar" w:hint="cs"/>
          <w:sz w:val="28"/>
          <w:szCs w:val="28"/>
          <w:rtl/>
          <w:lang w:bidi="fa-IR"/>
        </w:rPr>
        <w:t xml:space="preserve"> زن بوده به این حال در آمده</w:t>
      </w:r>
      <w:r w:rsidR="00F92AE7" w:rsidRPr="00542B89">
        <w:rPr>
          <w:rFonts w:cs="B Zar" w:hint="cs"/>
          <w:sz w:val="28"/>
          <w:szCs w:val="28"/>
          <w:rtl/>
          <w:lang w:bidi="fa-IR"/>
        </w:rPr>
        <w:t>.</w:t>
      </w:r>
      <w:r w:rsidR="00C1304E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1A85F9B5" w14:textId="77777777" w:rsidR="00C1304E" w:rsidRDefault="00C1304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20C958DE" w14:textId="05CFD841" w:rsidR="001D2405" w:rsidRDefault="00C1304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1304E">
        <w:rPr>
          <w:rFonts w:cs="B Zar"/>
          <w:sz w:val="28"/>
          <w:szCs w:val="28"/>
          <w:rtl/>
          <w:lang w:bidi="fa-IR"/>
        </w:rPr>
        <w:t>به مصر رفتم و آثار باستان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 </w:t>
      </w:r>
      <w:r w:rsidR="00542B89">
        <w:rPr>
          <w:rFonts w:cs="B Zar" w:hint="cs"/>
          <w:sz w:val="28"/>
          <w:szCs w:val="28"/>
          <w:rtl/>
          <w:lang w:bidi="fa-IR"/>
        </w:rPr>
        <w:t xml:space="preserve"> 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C1304E">
        <w:rPr>
          <w:rFonts w:cs="B Zar" w:hint="eastAsia"/>
          <w:sz w:val="28"/>
          <w:szCs w:val="28"/>
          <w:rtl/>
          <w:lang w:bidi="fa-IR"/>
        </w:rPr>
        <w:t>به</w:t>
      </w:r>
      <w:r w:rsidRPr="00C1304E">
        <w:rPr>
          <w:rFonts w:cs="B Zar"/>
          <w:sz w:val="28"/>
          <w:szCs w:val="28"/>
          <w:rtl/>
          <w:lang w:bidi="fa-IR"/>
        </w:rPr>
        <w:t xml:space="preserve"> چشم آنچه شن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دم</w:t>
      </w:r>
      <w:r w:rsidRPr="00C1304E">
        <w:rPr>
          <w:rFonts w:cs="B Zar"/>
          <w:sz w:val="28"/>
          <w:szCs w:val="28"/>
          <w:rtl/>
          <w:lang w:bidi="fa-IR"/>
        </w:rPr>
        <w:t xml:space="preserve"> ز داستان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دم</w:t>
      </w:r>
    </w:p>
    <w:p w14:paraId="6762F465" w14:textId="0224E81A" w:rsidR="00C1304E" w:rsidRDefault="00C1304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1304E">
        <w:rPr>
          <w:rFonts w:cs="B Zar"/>
          <w:sz w:val="28"/>
          <w:szCs w:val="28"/>
          <w:rtl/>
          <w:lang w:bidi="fa-IR"/>
        </w:rPr>
        <w:t>شدم به موز</w:t>
      </w:r>
      <w:r w:rsidRPr="00C1304E">
        <w:rPr>
          <w:rFonts w:cs="B Zar" w:hint="cs"/>
          <w:sz w:val="28"/>
          <w:szCs w:val="28"/>
          <w:rtl/>
          <w:lang w:bidi="fa-IR"/>
        </w:rPr>
        <w:t>ۀ</w:t>
      </w:r>
      <w:r w:rsidRPr="00C1304E">
        <w:rPr>
          <w:rFonts w:cs="B Zar"/>
          <w:sz w:val="28"/>
          <w:szCs w:val="28"/>
          <w:rtl/>
          <w:lang w:bidi="fa-IR"/>
        </w:rPr>
        <w:t xml:space="preserve"> مصر و ز عهد عاد و ثمود</w:t>
      </w:r>
      <w:r w:rsidR="00542B89">
        <w:rPr>
          <w:rFonts w:cs="B Zar" w:hint="cs"/>
          <w:sz w:val="28"/>
          <w:szCs w:val="28"/>
          <w:rtl/>
          <w:lang w:bidi="fa-IR"/>
        </w:rPr>
        <w:t xml:space="preserve"> 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  </w:t>
      </w:r>
      <w:r w:rsidRPr="00C1304E">
        <w:rPr>
          <w:rFonts w:cs="B Zar" w:hint="eastAsia"/>
          <w:sz w:val="28"/>
          <w:szCs w:val="28"/>
          <w:rtl/>
          <w:lang w:bidi="fa-IR"/>
        </w:rPr>
        <w:t>هزاران</w:t>
      </w:r>
      <w:r w:rsidRPr="00C1304E">
        <w:rPr>
          <w:rFonts w:cs="B Zar"/>
          <w:sz w:val="28"/>
          <w:szCs w:val="28"/>
          <w:rtl/>
          <w:lang w:bidi="fa-IR"/>
        </w:rPr>
        <w:t xml:space="preserve"> وصل</w:t>
      </w:r>
      <w:r w:rsidRPr="00C1304E">
        <w:rPr>
          <w:rFonts w:cs="B Zar" w:hint="cs"/>
          <w:sz w:val="28"/>
          <w:szCs w:val="28"/>
          <w:rtl/>
          <w:lang w:bidi="fa-IR"/>
        </w:rPr>
        <w:t>ۀ</w:t>
      </w:r>
      <w:r w:rsidRPr="00C1304E">
        <w:rPr>
          <w:rFonts w:cs="B Zar"/>
          <w:sz w:val="28"/>
          <w:szCs w:val="28"/>
          <w:rtl/>
          <w:lang w:bidi="fa-IR"/>
        </w:rPr>
        <w:t xml:space="preserve"> فرعون باستان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دم</w:t>
      </w:r>
    </w:p>
    <w:p w14:paraId="5A46A5ED" w14:textId="6D03CFAA" w:rsidR="00C1304E" w:rsidRDefault="00C1304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1304E">
        <w:rPr>
          <w:rFonts w:cs="B Zar"/>
          <w:sz w:val="28"/>
          <w:szCs w:val="28"/>
          <w:rtl/>
          <w:lang w:bidi="fa-IR"/>
        </w:rPr>
        <w:t>تو چشم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دى</w:t>
      </w:r>
      <w:r w:rsidRPr="00C1304E">
        <w:rPr>
          <w:rFonts w:cs="B Zar"/>
          <w:sz w:val="28"/>
          <w:szCs w:val="28"/>
          <w:rtl/>
          <w:lang w:bidi="fa-IR"/>
        </w:rPr>
        <w:t xml:space="preserve"> و من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</w:t>
      </w:r>
      <w:r w:rsidRPr="00C1304E">
        <w:rPr>
          <w:rFonts w:cs="B Zar" w:hint="cs"/>
          <w:sz w:val="28"/>
          <w:szCs w:val="28"/>
          <w:rtl/>
          <w:lang w:bidi="fa-IR"/>
        </w:rPr>
        <w:t>ۀ</w:t>
      </w:r>
      <w:r w:rsidRPr="00C1304E">
        <w:rPr>
          <w:rFonts w:cs="B Zar"/>
          <w:sz w:val="28"/>
          <w:szCs w:val="28"/>
          <w:rtl/>
          <w:lang w:bidi="fa-IR"/>
        </w:rPr>
        <w:t xml:space="preserve"> حر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صان</w:t>
      </w:r>
      <w:r w:rsidRPr="00C1304E">
        <w:rPr>
          <w:rFonts w:cs="B Zar"/>
          <w:sz w:val="28"/>
          <w:szCs w:val="28"/>
          <w:rtl/>
          <w:lang w:bidi="fa-IR"/>
        </w:rPr>
        <w:t xml:space="preserve"> باز</w:t>
      </w:r>
      <w:r w:rsidR="00542B89">
        <w:rPr>
          <w:rFonts w:cs="B Zar" w:hint="cs"/>
          <w:sz w:val="28"/>
          <w:szCs w:val="28"/>
          <w:rtl/>
          <w:lang w:bidi="fa-IR"/>
        </w:rPr>
        <w:t xml:space="preserve"> 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C1304E">
        <w:rPr>
          <w:rFonts w:cs="B Zar" w:hint="eastAsia"/>
          <w:sz w:val="28"/>
          <w:szCs w:val="28"/>
          <w:rtl/>
          <w:lang w:bidi="fa-IR"/>
        </w:rPr>
        <w:t>هنوز</w:t>
      </w:r>
      <w:r w:rsidRPr="00C1304E">
        <w:rPr>
          <w:rFonts w:cs="B Zar"/>
          <w:sz w:val="28"/>
          <w:szCs w:val="28"/>
          <w:rtl/>
          <w:lang w:bidi="fa-IR"/>
        </w:rPr>
        <w:t xml:space="preserve"> در طمع ع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ش</w:t>
      </w:r>
      <w:r w:rsidRPr="00C1304E">
        <w:rPr>
          <w:rFonts w:cs="B Zar"/>
          <w:sz w:val="28"/>
          <w:szCs w:val="28"/>
          <w:rtl/>
          <w:lang w:bidi="fa-IR"/>
        </w:rPr>
        <w:t xml:space="preserve"> جاودان د</w:t>
      </w:r>
      <w:r w:rsidRPr="00C1304E">
        <w:rPr>
          <w:rFonts w:cs="B Zar" w:hint="cs"/>
          <w:sz w:val="28"/>
          <w:szCs w:val="28"/>
          <w:rtl/>
          <w:lang w:bidi="fa-IR"/>
        </w:rPr>
        <w:t>ی</w:t>
      </w:r>
      <w:r w:rsidRPr="00C1304E">
        <w:rPr>
          <w:rFonts w:cs="B Zar" w:hint="eastAsia"/>
          <w:sz w:val="28"/>
          <w:szCs w:val="28"/>
          <w:rtl/>
          <w:lang w:bidi="fa-IR"/>
        </w:rPr>
        <w:t>دم</w:t>
      </w:r>
      <w:r w:rsidR="004F01C8">
        <w:rPr>
          <w:rStyle w:val="FootnoteReference"/>
          <w:rFonts w:cs="B Zar"/>
          <w:sz w:val="28"/>
          <w:szCs w:val="28"/>
          <w:rtl/>
          <w:lang w:bidi="fa-IR"/>
        </w:rPr>
        <w:footnoteReference w:id="59"/>
      </w:r>
    </w:p>
    <w:p w14:paraId="635849C4" w14:textId="2C573AB9" w:rsidR="00C1304E" w:rsidRDefault="00C1304E" w:rsidP="00F62B9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یعنی همه سلاطین عالم ناکام مرده اند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به اونچه که میخواستند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نرسیده اند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چشم ها هنوز باز هست و دهان ها بازه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</w:p>
    <w:p w14:paraId="4D12C7C8" w14:textId="74BDFAEC" w:rsidR="002723C9" w:rsidRPr="002723C9" w:rsidRDefault="00E92F98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«</w:t>
      </w:r>
      <w:r w:rsidR="00C1304E" w:rsidRPr="00E92F98">
        <w:rPr>
          <w:rFonts w:cs="B Mitra"/>
          <w:sz w:val="28"/>
          <w:szCs w:val="28"/>
          <w:rtl/>
          <w:lang w:bidi="fa-IR"/>
        </w:rPr>
        <w:t>يَوْمَ يَأْتِي بَعْضُ آيَاتِ رَبِّكَ</w:t>
      </w:r>
      <w:r>
        <w:rPr>
          <w:rFonts w:cs="B Mitra" w:hint="cs"/>
          <w:sz w:val="28"/>
          <w:szCs w:val="28"/>
          <w:rtl/>
          <w:lang w:bidi="fa-IR"/>
        </w:rPr>
        <w:t>»</w:t>
      </w:r>
      <w:r w:rsidR="002723C9">
        <w:rPr>
          <w:rStyle w:val="FootnoteReference"/>
          <w:rFonts w:cs="B Mitra"/>
          <w:sz w:val="28"/>
          <w:szCs w:val="28"/>
          <w:rtl/>
          <w:lang w:bidi="fa-IR"/>
        </w:rPr>
        <w:footnoteReference w:id="60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6173EFF" w14:textId="4A6A5E32" w:rsidR="00B639DF" w:rsidRDefault="00C1304E" w:rsidP="001C1C0B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فلذا این جریان از معجزات قرآن کریمه</w:t>
      </w:r>
      <w:r w:rsidR="00F92AE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قبل از اینکه این مطلب کشف بشه آیه را </w:t>
      </w:r>
      <w:r w:rsidR="00F42B28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 xml:space="preserve">گفتند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7E3A46" w:rsidRPr="007E3A46">
        <w:rPr>
          <w:rtl/>
        </w:rPr>
        <w:t xml:space="preserve"> </w:t>
      </w:r>
      <w:r w:rsidR="007E3A46" w:rsidRPr="00E92F98">
        <w:rPr>
          <w:rFonts w:cs="B Mitra"/>
          <w:sz w:val="28"/>
          <w:szCs w:val="28"/>
          <w:rtl/>
          <w:lang w:bidi="fa-IR"/>
        </w:rPr>
        <w:t>لِتَكُونَ لِمَنْ خَلْفَكَ آيَةً</w:t>
      </w:r>
      <w:r w:rsidR="007E3A46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 w:rsidRPr="00286685">
        <w:rPr>
          <w:rFonts w:cs="B Mitra" w:hint="cs"/>
          <w:color w:val="000000" w:themeColor="text1"/>
          <w:sz w:val="28"/>
          <w:szCs w:val="28"/>
          <w:rtl/>
          <w:lang w:bidi="fa-IR"/>
        </w:rPr>
        <w:t>»</w:t>
      </w:r>
      <w:r w:rsidR="00C5316B" w:rsidRPr="00286685">
        <w:rPr>
          <w:rStyle w:val="FootnoteReference"/>
          <w:rFonts w:cs="B Mitra"/>
          <w:color w:val="000000" w:themeColor="text1"/>
          <w:sz w:val="28"/>
          <w:szCs w:val="28"/>
          <w:rtl/>
          <w:lang w:bidi="fa-IR"/>
        </w:rPr>
        <w:footnoteReference w:id="61"/>
      </w:r>
      <w:r w:rsidR="00F42B2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F38C1">
        <w:rPr>
          <w:rFonts w:cs="B Zar" w:hint="cs"/>
          <w:sz w:val="28"/>
          <w:szCs w:val="28"/>
          <w:rtl/>
          <w:lang w:bidi="fa-IR"/>
        </w:rPr>
        <w:t>که قرآن فرموده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>یعنی اون چند هفته یا چند ماهی که جسد فرعون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>
        <w:rPr>
          <w:rFonts w:cs="B Zar" w:hint="cs"/>
          <w:sz w:val="28"/>
          <w:szCs w:val="28"/>
          <w:rtl/>
          <w:lang w:bidi="fa-IR"/>
        </w:rPr>
        <w:t>کنار رود نیل افتاده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بیان ببینند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فقط اون روز ها ببینند</w:t>
      </w:r>
      <w:r w:rsidR="006F38C1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ولی حالا که این مطلب کشف شده فهمیدند قرآن چهارده قرن قبل خبر داده که پیکر فرعون از بین نرفته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خدا نگهش داشته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 w:rsidRPr="00E92F98">
        <w:rPr>
          <w:rFonts w:cs="B Mitra"/>
          <w:sz w:val="28"/>
          <w:szCs w:val="28"/>
          <w:rtl/>
          <w:lang w:bidi="fa-IR"/>
        </w:rPr>
        <w:t>لِتَكُونَ لِمَنْ خَلْفَكَ آيَةً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2"/>
      </w:r>
      <w:r w:rsidR="00F655FF">
        <w:rPr>
          <w:rFonts w:cs="B Zar" w:hint="cs"/>
          <w:sz w:val="28"/>
          <w:szCs w:val="28"/>
          <w:rtl/>
          <w:lang w:bidi="fa-IR"/>
        </w:rPr>
        <w:t>؛</w:t>
      </w:r>
      <w:r w:rsidR="007E3A46">
        <w:rPr>
          <w:rFonts w:cs="B Zar" w:hint="cs"/>
          <w:sz w:val="28"/>
          <w:szCs w:val="28"/>
          <w:rtl/>
          <w:lang w:bidi="fa-IR"/>
        </w:rPr>
        <w:t>که برای آیندگان مایه ی عبرت باشه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حالا این گروه که عرض شد در اینجا اهل نجات نیستند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گروه دیگه ای هم هستند که</w:t>
      </w:r>
      <w:r w:rsidR="006F38C1">
        <w:rPr>
          <w:rFonts w:cs="B Zar" w:hint="cs"/>
          <w:sz w:val="28"/>
          <w:szCs w:val="28"/>
          <w:rtl/>
          <w:lang w:bidi="fa-IR"/>
        </w:rPr>
        <w:t xml:space="preserve"> اینا </w:t>
      </w:r>
      <w:r w:rsidR="006F38C1">
        <w:rPr>
          <w:rFonts w:cs="Calibri" w:hint="cs"/>
          <w:sz w:val="28"/>
          <w:szCs w:val="28"/>
          <w:rtl/>
          <w:lang w:bidi="fa-IR"/>
        </w:rPr>
        <w:t>«</w:t>
      </w:r>
      <w:r w:rsidR="006F38C1">
        <w:rPr>
          <w:rFonts w:cs="B Zar" w:hint="cs"/>
          <w:sz w:val="28"/>
          <w:szCs w:val="28"/>
          <w:rtl/>
          <w:lang w:bidi="fa-IR"/>
        </w:rPr>
        <w:t>لم تکن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</w:t>
      </w:r>
      <w:r w:rsidR="006F38C1">
        <w:rPr>
          <w:rFonts w:cs="B Mitra" w:hint="cs"/>
          <w:sz w:val="28"/>
          <w:szCs w:val="28"/>
          <w:rtl/>
          <w:lang w:bidi="fa-IR"/>
        </w:rPr>
        <w:t>ک</w:t>
      </w:r>
      <w:r w:rsidR="007E3A46" w:rsidRPr="00E92F98">
        <w:rPr>
          <w:rFonts w:cs="B Mitra"/>
          <w:sz w:val="28"/>
          <w:szCs w:val="28"/>
          <w:rtl/>
          <w:lang w:bidi="fa-IR"/>
        </w:rPr>
        <w:t>سَبَتْ فِي إِيمَانِهَا خَيْرًا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3"/>
      </w:r>
      <w:r w:rsidR="00F42B28">
        <w:rPr>
          <w:rFonts w:cs="B Zar" w:hint="cs"/>
          <w:sz w:val="28"/>
          <w:szCs w:val="28"/>
          <w:rtl/>
          <w:lang w:bidi="fa-IR"/>
        </w:rPr>
        <w:t xml:space="preserve">  </w:t>
      </w:r>
      <w:r w:rsidR="007E3A46">
        <w:rPr>
          <w:rFonts w:cs="B Zar" w:hint="cs"/>
          <w:sz w:val="28"/>
          <w:szCs w:val="28"/>
          <w:rtl/>
          <w:lang w:bidi="fa-IR"/>
        </w:rPr>
        <w:t>مومن هستند اما بی عملند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مومن بی عمل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که بعضی ها هستند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>
        <w:rPr>
          <w:rFonts w:cs="B Zar" w:hint="cs"/>
          <w:sz w:val="28"/>
          <w:szCs w:val="28"/>
          <w:rtl/>
          <w:lang w:bidi="fa-IR"/>
        </w:rPr>
        <w:t>میگن</w:t>
      </w:r>
      <w:r w:rsidR="00AE4ABC">
        <w:rPr>
          <w:rFonts w:cs="B Zar" w:hint="cs"/>
          <w:sz w:val="28"/>
          <w:szCs w:val="28"/>
          <w:rtl/>
          <w:lang w:bidi="fa-IR"/>
        </w:rPr>
        <w:t xml:space="preserve"> که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قلب باید پاک باشه</w:t>
      </w:r>
      <w:r w:rsidR="00F655FF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خیلی ها هستن مومن هستن خدا رو قبول داره پیغمبر رو قبول داره همه رو قبول 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اما نماز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7E3A46">
        <w:rPr>
          <w:rFonts w:cs="B Zar" w:hint="cs"/>
          <w:sz w:val="28"/>
          <w:szCs w:val="28"/>
          <w:rtl/>
          <w:lang w:bidi="fa-IR"/>
        </w:rPr>
        <w:t>خونه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روزه نمیگیرد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انفاقات ندارند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بی حجابی ها دارند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همش میگن باید قلب آدم پاک باشه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خب این حرف یاوه ای هست قرآن میگه کسانی که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7E3A46" w:rsidRPr="007E3A46">
        <w:rPr>
          <w:rtl/>
        </w:rPr>
        <w:t xml:space="preserve"> </w:t>
      </w:r>
      <w:r w:rsidR="007E3A46" w:rsidRPr="00E92F98">
        <w:rPr>
          <w:rFonts w:cs="B Mitra"/>
          <w:sz w:val="28"/>
          <w:szCs w:val="28"/>
          <w:rtl/>
          <w:lang w:bidi="fa-IR"/>
        </w:rPr>
        <w:t>لَمْ تَكُنْ كَسَبَتْ فِي إِيمَانِهَا خَيْرًا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4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AE4ABC">
        <w:rPr>
          <w:rFonts w:cs="B Zar" w:hint="cs"/>
          <w:sz w:val="28"/>
          <w:szCs w:val="28"/>
          <w:rtl/>
          <w:lang w:bidi="fa-IR"/>
        </w:rPr>
        <w:t xml:space="preserve">لا ینفع </w:t>
      </w:r>
      <w:r w:rsidR="007E3A46">
        <w:rPr>
          <w:rFonts w:cs="B Zar" w:hint="cs"/>
          <w:sz w:val="28"/>
          <w:szCs w:val="28"/>
          <w:rtl/>
          <w:lang w:bidi="fa-IR"/>
        </w:rPr>
        <w:t>هیچ نافع به حالشون نیست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این دو گروه لا ینفع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>
        <w:rPr>
          <w:rFonts w:cs="B Zar" w:hint="cs"/>
          <w:sz w:val="28"/>
          <w:szCs w:val="28"/>
          <w:rtl/>
          <w:lang w:bidi="fa-IR"/>
        </w:rPr>
        <w:t>مومن نبوده اند مثل فرعون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بعد که پرده کنار رفت مومن شده اند لا ینفع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آن کسانی که مومن بوده اند ولی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7E3A46" w:rsidRPr="007E3A46">
        <w:rPr>
          <w:rFonts w:cs="B Zar"/>
          <w:sz w:val="28"/>
          <w:szCs w:val="28"/>
          <w:rtl/>
          <w:lang w:bidi="fa-IR"/>
        </w:rPr>
        <w:t xml:space="preserve"> </w:t>
      </w:r>
      <w:r w:rsidR="007E3A46" w:rsidRPr="00E92F98">
        <w:rPr>
          <w:rFonts w:cs="B Mitra"/>
          <w:sz w:val="28"/>
          <w:szCs w:val="28"/>
          <w:rtl/>
          <w:lang w:bidi="fa-IR"/>
        </w:rPr>
        <w:t>لَمْ تَكُنْ كَسَبَتْ فِي إِيمَانِهَا خَيْرًا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5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>
        <w:rPr>
          <w:rFonts w:cs="B Zar" w:hint="cs"/>
          <w:sz w:val="28"/>
          <w:szCs w:val="28"/>
          <w:rtl/>
          <w:lang w:bidi="fa-IR"/>
        </w:rPr>
        <w:t>در ایمان خیری نداشتند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عملی نداشتند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اون خودش ایمان </w:t>
      </w:r>
      <w:r w:rsidR="00F655FF">
        <w:rPr>
          <w:rFonts w:cs="B Zar" w:hint="cs"/>
          <w:sz w:val="28"/>
          <w:szCs w:val="28"/>
          <w:rtl/>
          <w:lang w:bidi="fa-IR"/>
        </w:rPr>
        <w:t>هم نیست.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مگه میشه آدم به یک مکتبی مومن باشه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7E3A46">
        <w:rPr>
          <w:rFonts w:cs="B Zar" w:hint="cs"/>
          <w:sz w:val="28"/>
          <w:szCs w:val="28"/>
          <w:rtl/>
          <w:lang w:bidi="fa-IR"/>
        </w:rPr>
        <w:t>هیچ عمل نکنه به برنامه اون مکتب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خب </w:t>
      </w:r>
      <w:r w:rsidR="00F655FF">
        <w:rPr>
          <w:rFonts w:cs="B Zar" w:hint="cs"/>
          <w:sz w:val="28"/>
          <w:szCs w:val="28"/>
          <w:rtl/>
          <w:lang w:bidi="fa-IR"/>
        </w:rPr>
        <w:t xml:space="preserve">برای اینکه </w:t>
      </w:r>
      <w:r w:rsidR="007E3A46">
        <w:rPr>
          <w:rFonts w:cs="B Zar" w:hint="cs"/>
          <w:sz w:val="28"/>
          <w:szCs w:val="28"/>
          <w:rtl/>
          <w:lang w:bidi="fa-IR"/>
        </w:rPr>
        <w:t xml:space="preserve">ایمان نداره </w:t>
      </w:r>
      <w:r w:rsidR="00F655FF">
        <w:rPr>
          <w:rFonts w:cs="B Zar" w:hint="cs"/>
          <w:sz w:val="28"/>
          <w:szCs w:val="28"/>
          <w:rtl/>
          <w:lang w:bidi="fa-IR"/>
        </w:rPr>
        <w:t>برای اینکه</w:t>
      </w:r>
      <w:r w:rsidR="007E3A46">
        <w:rPr>
          <w:rFonts w:cs="B Zar" w:hint="cs"/>
          <w:sz w:val="28"/>
          <w:szCs w:val="28"/>
          <w:rtl/>
          <w:lang w:bidi="fa-IR"/>
        </w:rPr>
        <w:t xml:space="preserve"> ایمان داشته عمل میکنه دیگه</w:t>
      </w:r>
      <w:r w:rsidR="00F655FF">
        <w:rPr>
          <w:rFonts w:cs="B Zar" w:hint="cs"/>
          <w:sz w:val="28"/>
          <w:szCs w:val="28"/>
          <w:rtl/>
          <w:lang w:bidi="fa-IR"/>
        </w:rPr>
        <w:t>.</w:t>
      </w:r>
    </w:p>
    <w:p w14:paraId="30D0A84C" w14:textId="2E4E1B59" w:rsidR="00876A49" w:rsidRPr="001C1C0B" w:rsidRDefault="007E3A46" w:rsidP="00B639DF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سوم که ما اکثرا گرفتاریم اون مردمی هستند که مومن هستند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اهل عمل هم هستند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عمل دارند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نماز میخونن</w:t>
      </w:r>
      <w:r w:rsidR="007832C0">
        <w:rPr>
          <w:rFonts w:cs="B Zar" w:hint="cs"/>
          <w:sz w:val="28"/>
          <w:szCs w:val="28"/>
          <w:rtl/>
          <w:lang w:bidi="fa-IR"/>
        </w:rPr>
        <w:t>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روزه میگیرند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مکه میروند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832C0">
        <w:rPr>
          <w:rFonts w:cs="B Zar" w:hint="cs"/>
          <w:sz w:val="28"/>
          <w:szCs w:val="28"/>
          <w:rtl/>
          <w:lang w:bidi="fa-IR"/>
        </w:rPr>
        <w:t>انفاقات دارند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832C0">
        <w:rPr>
          <w:rFonts w:cs="B Zar" w:hint="cs"/>
          <w:sz w:val="28"/>
          <w:szCs w:val="28"/>
          <w:rtl/>
          <w:lang w:bidi="fa-IR"/>
        </w:rPr>
        <w:t xml:space="preserve"> اینا هم هستند اما کنار این ها هم گناه</w:t>
      </w:r>
      <w:r w:rsidR="00B639DF">
        <w:rPr>
          <w:rFonts w:cs="B Zar" w:hint="cs"/>
          <w:sz w:val="28"/>
          <w:szCs w:val="28"/>
          <w:rtl/>
          <w:lang w:bidi="fa-IR"/>
        </w:rPr>
        <w:t>ان</w:t>
      </w:r>
      <w:r w:rsidR="007832C0">
        <w:rPr>
          <w:rFonts w:cs="B Zar" w:hint="cs"/>
          <w:sz w:val="28"/>
          <w:szCs w:val="28"/>
          <w:rtl/>
          <w:lang w:bidi="fa-IR"/>
        </w:rPr>
        <w:t>ی دارند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B639DF">
        <w:rPr>
          <w:rFonts w:cs="B Zar" w:hint="cs"/>
          <w:sz w:val="28"/>
          <w:szCs w:val="28"/>
          <w:rtl/>
          <w:lang w:bidi="fa-IR"/>
        </w:rPr>
        <w:t>اینها</w:t>
      </w:r>
      <w:r w:rsidR="007832C0">
        <w:rPr>
          <w:rFonts w:cs="B Zar" w:hint="cs"/>
          <w:sz w:val="28"/>
          <w:szCs w:val="28"/>
          <w:rtl/>
          <w:lang w:bidi="fa-IR"/>
        </w:rPr>
        <w:t>کنار این اعمال خوب ش</w:t>
      </w:r>
      <w:r w:rsidR="00B639DF">
        <w:rPr>
          <w:rFonts w:cs="B Zar" w:hint="cs"/>
          <w:sz w:val="28"/>
          <w:szCs w:val="28"/>
          <w:rtl/>
          <w:lang w:bidi="fa-IR"/>
        </w:rPr>
        <w:t>ا</w:t>
      </w:r>
      <w:r w:rsidR="007832C0">
        <w:rPr>
          <w:rFonts w:cs="B Zar" w:hint="cs"/>
          <w:sz w:val="28"/>
          <w:szCs w:val="28"/>
          <w:rtl/>
          <w:lang w:bidi="fa-IR"/>
        </w:rPr>
        <w:t>ن گناهانی دارند</w:t>
      </w:r>
      <w:r w:rsidR="00B639DF">
        <w:rPr>
          <w:rFonts w:cs="B Zar" w:hint="cs"/>
          <w:sz w:val="28"/>
          <w:szCs w:val="28"/>
          <w:rtl/>
          <w:lang w:bidi="fa-IR"/>
        </w:rPr>
        <w:t>.</w:t>
      </w:r>
      <w:r w:rsidR="007832C0">
        <w:rPr>
          <w:rFonts w:cs="B Zar" w:hint="cs"/>
          <w:sz w:val="28"/>
          <w:szCs w:val="28"/>
          <w:rtl/>
          <w:lang w:bidi="fa-IR"/>
        </w:rPr>
        <w:t xml:space="preserve"> این ها درسته ایمان دارند و عمل خیر هم دارند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7832C0">
        <w:rPr>
          <w:rFonts w:cs="B Zar" w:hint="cs"/>
          <w:sz w:val="28"/>
          <w:szCs w:val="28"/>
          <w:rtl/>
          <w:lang w:bidi="fa-IR"/>
        </w:rPr>
        <w:t xml:space="preserve"> اما</w:t>
      </w:r>
      <w:r w:rsidR="00B639DF">
        <w:rPr>
          <w:rFonts w:cs="B Zar" w:hint="cs"/>
          <w:sz w:val="28"/>
          <w:szCs w:val="28"/>
          <w:rtl/>
          <w:lang w:bidi="fa-IR"/>
        </w:rPr>
        <w:t>ّ</w:t>
      </w:r>
      <w:r w:rsidR="007832C0">
        <w:rPr>
          <w:rFonts w:cs="B Zar" w:hint="cs"/>
          <w:sz w:val="28"/>
          <w:szCs w:val="28"/>
          <w:rtl/>
          <w:lang w:bidi="fa-IR"/>
        </w:rPr>
        <w:t xml:space="preserve"> ترس این داریم که این سیئات کم کم ریشه حسنات را بخورد</w:t>
      </w:r>
      <w:r w:rsidR="000777A1">
        <w:rPr>
          <w:rFonts w:cs="B Zar" w:hint="cs"/>
          <w:sz w:val="28"/>
          <w:szCs w:val="28"/>
          <w:rtl/>
          <w:lang w:bidi="fa-IR"/>
        </w:rPr>
        <w:t xml:space="preserve">؛ </w:t>
      </w:r>
      <w:r w:rsidR="007832C0">
        <w:rPr>
          <w:rFonts w:cs="B Zar" w:hint="cs"/>
          <w:sz w:val="28"/>
          <w:szCs w:val="28"/>
          <w:rtl/>
          <w:lang w:bidi="fa-IR"/>
        </w:rPr>
        <w:t>چون آیه قرآن</w:t>
      </w:r>
      <w:r w:rsidR="00B639DF">
        <w:rPr>
          <w:rFonts w:cs="B Zar" w:hint="cs"/>
          <w:sz w:val="28"/>
          <w:szCs w:val="28"/>
          <w:rtl/>
          <w:lang w:bidi="fa-IR"/>
        </w:rPr>
        <w:t xml:space="preserve"> بازم</w:t>
      </w:r>
      <w:r w:rsidR="007832C0">
        <w:rPr>
          <w:rFonts w:cs="B Zar" w:hint="cs"/>
          <w:sz w:val="28"/>
          <w:szCs w:val="28"/>
          <w:rtl/>
          <w:lang w:bidi="fa-IR"/>
        </w:rPr>
        <w:t xml:space="preserve"> داریم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«</w:t>
      </w:r>
      <w:r w:rsidR="007832C0" w:rsidRPr="00E92F98">
        <w:rPr>
          <w:rFonts w:cs="B Mitra"/>
          <w:sz w:val="28"/>
          <w:szCs w:val="28"/>
          <w:rtl/>
          <w:lang w:bidi="fa-IR"/>
        </w:rPr>
        <w:t>ثُمَّ كَانَ عَاقِبَةَ الَّذِينَ أَسَاءُوا السُّوأَى أَنْ كَذَّبُوا بِآيَاتِ اللَّهِ وَكَانُوا بِهَا يَسْتَهْزِئُونَ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6"/>
      </w:r>
      <w:r w:rsidR="00B639DF">
        <w:rPr>
          <w:rFonts w:cs="B Mitra" w:hint="cs"/>
          <w:sz w:val="28"/>
          <w:szCs w:val="28"/>
          <w:rtl/>
          <w:lang w:bidi="fa-IR"/>
        </w:rPr>
        <w:t>.</w:t>
      </w:r>
      <w:r w:rsidR="00286685" w:rsidRPr="00286685">
        <w:rPr>
          <w:rtl/>
        </w:rPr>
        <w:t xml:space="preserve"> </w:t>
      </w:r>
    </w:p>
    <w:p w14:paraId="4FD5442D" w14:textId="44E7CB67" w:rsidR="006C1563" w:rsidRDefault="007832C0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این خیلی هشدار عجیبی</w:t>
      </w:r>
      <w:r w:rsidR="00B639DF">
        <w:rPr>
          <w:rFonts w:cs="B Zar" w:hint="cs"/>
          <w:sz w:val="28"/>
          <w:szCs w:val="28"/>
          <w:rtl/>
          <w:lang w:bidi="fa-IR"/>
        </w:rPr>
        <w:t>ه ها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ما باید خیلی به خود بپردازیم و این آیه را در زندگی تطبیق کنیم</w:t>
      </w:r>
      <w:r w:rsidR="00B639DF">
        <w:rPr>
          <w:rFonts w:cs="B Zar" w:hint="cs"/>
          <w:sz w:val="28"/>
          <w:szCs w:val="28"/>
          <w:rtl/>
          <w:lang w:bidi="fa-IR"/>
        </w:rPr>
        <w:t>. میفرماید کسان</w:t>
      </w:r>
      <w:r w:rsidR="00E736B0">
        <w:rPr>
          <w:rFonts w:cs="B Zar" w:hint="cs"/>
          <w:sz w:val="28"/>
          <w:szCs w:val="28"/>
          <w:rtl/>
          <w:lang w:bidi="fa-IR"/>
        </w:rPr>
        <w:t>ی</w:t>
      </w:r>
      <w:r w:rsidR="00B639DF">
        <w:rPr>
          <w:rFonts w:cs="B Zar" w:hint="cs"/>
          <w:sz w:val="28"/>
          <w:szCs w:val="28"/>
          <w:rtl/>
          <w:lang w:bidi="fa-IR"/>
        </w:rPr>
        <w:t>که بد عملند</w:t>
      </w:r>
      <w:r>
        <w:rPr>
          <w:rFonts w:cs="B Zar" w:hint="cs"/>
          <w:sz w:val="28"/>
          <w:szCs w:val="28"/>
          <w:rtl/>
          <w:lang w:bidi="fa-IR"/>
        </w:rPr>
        <w:t xml:space="preserve"> حالا عمل خوب هم دارند ولی بد عمل هم هستند عمل بد هم دارند این بد عمل ها مغرور نباشند به اینکه من ایمان دارم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خدا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پیغمبر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حضرت علی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امام حسین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همه رو دارم دیگه</w:t>
      </w:r>
      <w:r w:rsidR="00E736B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مغرور نباشند این ها عاقبت کارشان ممکنه منجر بشود به بدتر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اون بدتر چیه</w:t>
      </w:r>
      <w:r w:rsidR="00791B83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538E0">
        <w:rPr>
          <w:rFonts w:cs="B Zar" w:hint="cs"/>
          <w:sz w:val="28"/>
          <w:szCs w:val="28"/>
          <w:rtl/>
          <w:lang w:bidi="fa-IR"/>
        </w:rPr>
        <w:t>«</w:t>
      </w:r>
      <w:r w:rsidRPr="007832C0">
        <w:rPr>
          <w:rFonts w:cs="B Zar"/>
          <w:sz w:val="28"/>
          <w:szCs w:val="28"/>
          <w:rtl/>
          <w:lang w:bidi="fa-IR"/>
        </w:rPr>
        <w:t>أَنْ كَذَّبُوا بِآيَاتِ اللَّهِ</w:t>
      </w:r>
      <w:r w:rsidR="000538E0">
        <w:rPr>
          <w:rFonts w:cs="B Zar" w:hint="cs"/>
          <w:sz w:val="28"/>
          <w:szCs w:val="28"/>
          <w:rtl/>
          <w:lang w:bidi="fa-IR"/>
        </w:rPr>
        <w:t>»</w:t>
      </w:r>
      <w:r w:rsidR="00286685">
        <w:rPr>
          <w:rStyle w:val="FootnoteReference"/>
          <w:rFonts w:cs="B Zar"/>
          <w:sz w:val="28"/>
          <w:szCs w:val="28"/>
          <w:rtl/>
          <w:lang w:bidi="fa-IR"/>
        </w:rPr>
        <w:footnoteReference w:id="67"/>
      </w:r>
      <w:r>
        <w:rPr>
          <w:rFonts w:cs="B Zar" w:hint="cs"/>
          <w:sz w:val="28"/>
          <w:szCs w:val="28"/>
          <w:rtl/>
          <w:lang w:bidi="fa-IR"/>
        </w:rPr>
        <w:t xml:space="preserve"> کم کم اینجور میشه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اصلا برمیگرده قساوت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دل را میگیرد ظلمت ایجاد میشود در جان آدم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تکذیب آیات خدا میکند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 استهزاء و تمسخر کارش میرسد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نکته ادبی اینجا عرض میکنم </w:t>
      </w:r>
      <w:r w:rsidR="00791B83">
        <w:rPr>
          <w:rFonts w:cs="B Zar" w:hint="cs"/>
          <w:sz w:val="28"/>
          <w:szCs w:val="28"/>
          <w:rtl/>
          <w:lang w:bidi="fa-IR"/>
        </w:rPr>
        <w:t xml:space="preserve">به </w:t>
      </w:r>
      <w:r>
        <w:rPr>
          <w:rFonts w:cs="B Zar" w:hint="cs"/>
          <w:sz w:val="28"/>
          <w:szCs w:val="28"/>
          <w:rtl/>
          <w:lang w:bidi="fa-IR"/>
        </w:rPr>
        <w:t>آقایان که اهل ادب هستند ادبیات مید</w:t>
      </w:r>
      <w:r w:rsidR="00791B83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 xml:space="preserve">نند که این کلمه </w:t>
      </w:r>
      <w:r w:rsidRPr="007832C0">
        <w:rPr>
          <w:rFonts w:cs="B Zar"/>
          <w:sz w:val="28"/>
          <w:szCs w:val="28"/>
          <w:rtl/>
          <w:lang w:bidi="fa-IR"/>
        </w:rPr>
        <w:t>السُّوأَى</w:t>
      </w:r>
      <w:r>
        <w:rPr>
          <w:rFonts w:cs="B Zar" w:hint="cs"/>
          <w:sz w:val="28"/>
          <w:szCs w:val="28"/>
          <w:rtl/>
          <w:lang w:bidi="fa-IR"/>
        </w:rPr>
        <w:t xml:space="preserve"> مفعول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Pr="007832C0">
        <w:rPr>
          <w:rFonts w:cs="B Zar"/>
          <w:sz w:val="28"/>
          <w:szCs w:val="28"/>
          <w:rtl/>
          <w:lang w:bidi="fa-IR"/>
        </w:rPr>
        <w:t>أَسَاءُو</w:t>
      </w:r>
      <w:r>
        <w:rPr>
          <w:rFonts w:cs="B Zar" w:hint="cs"/>
          <w:sz w:val="28"/>
          <w:szCs w:val="28"/>
          <w:rtl/>
          <w:lang w:bidi="fa-IR"/>
        </w:rPr>
        <w:t xml:space="preserve"> نیست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بلکه اسم موخر کان است </w:t>
      </w:r>
      <w:r w:rsidR="00542B89">
        <w:rPr>
          <w:rFonts w:cs="B Zar" w:hint="cs"/>
          <w:sz w:val="28"/>
          <w:szCs w:val="28"/>
          <w:rtl/>
          <w:lang w:bidi="fa-IR"/>
        </w:rPr>
        <w:t>«</w:t>
      </w:r>
      <w:r>
        <w:rPr>
          <w:rFonts w:cs="B Zar" w:hint="cs"/>
          <w:sz w:val="28"/>
          <w:szCs w:val="28"/>
          <w:rtl/>
          <w:lang w:bidi="fa-IR"/>
        </w:rPr>
        <w:t>ثم کان عاقبه الذین</w:t>
      </w:r>
      <w:r w:rsidR="00542B89">
        <w:rPr>
          <w:rFonts w:cs="B Zar" w:hint="cs"/>
          <w:sz w:val="28"/>
          <w:szCs w:val="28"/>
          <w:rtl/>
          <w:lang w:bidi="fa-IR"/>
        </w:rPr>
        <w:t>»</w:t>
      </w:r>
      <w:r w:rsidR="000777A1">
        <w:rPr>
          <w:rFonts w:cs="B Zar" w:hint="cs"/>
          <w:sz w:val="28"/>
          <w:szCs w:val="28"/>
          <w:rtl/>
          <w:lang w:bidi="fa-IR"/>
        </w:rPr>
        <w:t xml:space="preserve">؛ </w:t>
      </w:r>
      <w:r w:rsidR="00542B89">
        <w:rPr>
          <w:rFonts w:cs="B Zar" w:hint="cs"/>
          <w:sz w:val="28"/>
          <w:szCs w:val="28"/>
          <w:rtl/>
          <w:lang w:bidi="fa-IR"/>
        </w:rPr>
        <w:t>«</w:t>
      </w:r>
      <w:r>
        <w:rPr>
          <w:rFonts w:cs="B Zar" w:hint="cs"/>
          <w:sz w:val="28"/>
          <w:szCs w:val="28"/>
          <w:rtl/>
          <w:lang w:bidi="fa-IR"/>
        </w:rPr>
        <w:t>عاقبه الذین</w:t>
      </w:r>
      <w:r w:rsidR="00542B89">
        <w:rPr>
          <w:rFonts w:cs="B Zar" w:hint="cs"/>
          <w:sz w:val="28"/>
          <w:szCs w:val="28"/>
          <w:rtl/>
          <w:lang w:bidi="fa-IR"/>
        </w:rPr>
        <w:t>»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خبر مقد</w:t>
      </w:r>
      <w:r w:rsidR="00542B8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مه و اون </w:t>
      </w:r>
      <w:r w:rsidR="00542B89">
        <w:rPr>
          <w:rFonts w:cs="B Zar" w:hint="cs"/>
          <w:sz w:val="28"/>
          <w:szCs w:val="28"/>
          <w:rtl/>
          <w:lang w:bidi="fa-IR"/>
        </w:rPr>
        <w:t>«</w:t>
      </w:r>
      <w:r w:rsidR="000538E0" w:rsidRPr="007832C0">
        <w:rPr>
          <w:rFonts w:cs="B Zar"/>
          <w:sz w:val="28"/>
          <w:szCs w:val="28"/>
          <w:rtl/>
          <w:lang w:bidi="fa-IR"/>
        </w:rPr>
        <w:t>السُّوأَى</w:t>
      </w:r>
      <w:r w:rsidR="00542B89">
        <w:rPr>
          <w:rFonts w:cs="B Zar" w:hint="cs"/>
          <w:sz w:val="28"/>
          <w:szCs w:val="28"/>
          <w:rtl/>
          <w:lang w:bidi="fa-IR"/>
        </w:rPr>
        <w:t>»</w:t>
      </w:r>
      <w:r w:rsidR="000538E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اسم موخره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یعنی ثم کان </w:t>
      </w:r>
      <w:r w:rsidRPr="007832C0">
        <w:rPr>
          <w:rFonts w:cs="B Zar"/>
          <w:sz w:val="28"/>
          <w:szCs w:val="28"/>
          <w:rtl/>
          <w:lang w:bidi="fa-IR"/>
        </w:rPr>
        <w:t>السُّوأَى</w:t>
      </w:r>
      <w:r>
        <w:rPr>
          <w:rFonts w:cs="B Zar" w:hint="cs"/>
          <w:sz w:val="28"/>
          <w:szCs w:val="28"/>
          <w:rtl/>
          <w:lang w:bidi="fa-IR"/>
        </w:rPr>
        <w:t xml:space="preserve"> عاقبه الذین </w:t>
      </w:r>
      <w:r w:rsidRPr="007832C0">
        <w:rPr>
          <w:rFonts w:cs="B Zar"/>
          <w:sz w:val="28"/>
          <w:szCs w:val="28"/>
          <w:rtl/>
          <w:lang w:bidi="fa-IR"/>
        </w:rPr>
        <w:t>أَسَاءُو</w:t>
      </w:r>
      <w:r w:rsidR="00D50726">
        <w:rPr>
          <w:rStyle w:val="FootnoteReference"/>
          <w:rFonts w:cs="B Zar"/>
          <w:sz w:val="28"/>
          <w:szCs w:val="28"/>
          <w:rtl/>
          <w:lang w:bidi="fa-IR"/>
        </w:rPr>
        <w:footnoteReference w:id="68"/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>
        <w:rPr>
          <w:rFonts w:cs="B Zar" w:hint="cs"/>
          <w:sz w:val="28"/>
          <w:szCs w:val="28"/>
          <w:rtl/>
          <w:lang w:bidi="fa-IR"/>
        </w:rPr>
        <w:t>عاقبت انسان های بد عمل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یک مرحله بدتری خواهد بود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چون سوأی مونث اسوأ دیگه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اکبر و کبری اصغر و صغری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اعظم و عظمی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اسوء </w:t>
      </w:r>
      <w:r w:rsidR="000538E0" w:rsidRPr="007832C0">
        <w:rPr>
          <w:rFonts w:cs="B Zar"/>
          <w:sz w:val="28"/>
          <w:szCs w:val="28"/>
          <w:rtl/>
          <w:lang w:bidi="fa-IR"/>
        </w:rPr>
        <w:t>السُّوأَى</w:t>
      </w:r>
      <w:r w:rsidR="000538E0">
        <w:rPr>
          <w:rFonts w:cs="B Zar" w:hint="cs"/>
          <w:sz w:val="28"/>
          <w:szCs w:val="28"/>
          <w:rtl/>
          <w:lang w:bidi="fa-IR"/>
        </w:rPr>
        <w:t xml:space="preserve">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بدتر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بدتر از گناهی که الان دارد مبتلا میشه به اون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الان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دروغ </w:t>
      </w:r>
      <w:r w:rsidR="006C1563">
        <w:rPr>
          <w:rFonts w:cs="B Zar" w:hint="cs"/>
          <w:sz w:val="28"/>
          <w:szCs w:val="28"/>
          <w:rtl/>
          <w:lang w:bidi="fa-IR"/>
        </w:rPr>
        <w:lastRenderedPageBreak/>
        <w:t>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غیبت 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کلاه برداری 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>
        <w:rPr>
          <w:rFonts w:cs="B Zar" w:hint="cs"/>
          <w:sz w:val="28"/>
          <w:szCs w:val="28"/>
          <w:rtl/>
          <w:lang w:bidi="fa-IR"/>
        </w:rPr>
        <w:t>تدلیس 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>
        <w:rPr>
          <w:rFonts w:cs="B Zar" w:hint="cs"/>
          <w:sz w:val="28"/>
          <w:szCs w:val="28"/>
          <w:rtl/>
          <w:lang w:bidi="fa-IR"/>
        </w:rPr>
        <w:t>ربا داره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ولی بدتر از این چی هست که دامنش خواهد گرفت</w:t>
      </w:r>
      <w:r w:rsidR="00791B83">
        <w:rPr>
          <w:rFonts w:cs="B Zar" w:hint="cs"/>
          <w:sz w:val="28"/>
          <w:szCs w:val="28"/>
          <w:rtl/>
          <w:lang w:bidi="fa-IR"/>
        </w:rPr>
        <w:t>.</w:t>
      </w:r>
      <w:r w:rsidR="00E92F98">
        <w:rPr>
          <w:rFonts w:cs="B Zar" w:hint="cs"/>
          <w:sz w:val="28"/>
          <w:szCs w:val="28"/>
          <w:rtl/>
          <w:lang w:bidi="fa-IR"/>
        </w:rPr>
        <w:t xml:space="preserve"> «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 w:rsidRPr="00E92F98">
        <w:rPr>
          <w:rFonts w:cs="B Mitra"/>
          <w:sz w:val="28"/>
          <w:szCs w:val="28"/>
          <w:rtl/>
          <w:lang w:bidi="fa-IR"/>
        </w:rPr>
        <w:t>كَذَّبُوا بِآيَاتِ اللَّهِ وَكَانُوا بِهَا يَسْتَهْزِئُونَ</w:t>
      </w:r>
      <w:r w:rsidR="006C1563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>
        <w:rPr>
          <w:rFonts w:cs="B Zar" w:hint="cs"/>
          <w:sz w:val="28"/>
          <w:szCs w:val="28"/>
          <w:rtl/>
          <w:lang w:bidi="fa-IR"/>
        </w:rPr>
        <w:t>»</w:t>
      </w:r>
      <w:r w:rsidR="00D50726">
        <w:rPr>
          <w:rStyle w:val="FootnoteReference"/>
          <w:rFonts w:cs="B Zar"/>
          <w:sz w:val="28"/>
          <w:szCs w:val="28"/>
          <w:rtl/>
          <w:lang w:bidi="fa-IR"/>
        </w:rPr>
        <w:footnoteReference w:id="69"/>
      </w:r>
      <w:r w:rsidR="00E92F98">
        <w:rPr>
          <w:rFonts w:cs="B Zar" w:hint="cs"/>
          <w:sz w:val="28"/>
          <w:szCs w:val="28"/>
          <w:rtl/>
          <w:lang w:bidi="fa-IR"/>
        </w:rPr>
        <w:t xml:space="preserve"> </w:t>
      </w:r>
      <w:r w:rsidR="006C1563">
        <w:rPr>
          <w:rFonts w:cs="B Zar" w:hint="cs"/>
          <w:sz w:val="28"/>
          <w:szCs w:val="28"/>
          <w:rtl/>
          <w:lang w:bidi="fa-IR"/>
        </w:rPr>
        <w:t>( صوت پخش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6C1563">
        <w:rPr>
          <w:rFonts w:cs="B Zar" w:hint="cs"/>
          <w:sz w:val="28"/>
          <w:szCs w:val="28"/>
          <w:rtl/>
          <w:lang w:bidi="fa-IR"/>
        </w:rPr>
        <w:t>شود)</w:t>
      </w:r>
    </w:p>
    <w:p w14:paraId="5E8C0560" w14:textId="68A7A0CB" w:rsidR="00A83BDF" w:rsidRDefault="006C1563" w:rsidP="00876A49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کتاب شون 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نویسد که از افتخار حکما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شاگرد مرحوم ملا هادی سبزواری بوده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هم حکیم بوده و هم طبیب هم بوده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افتخارالحکما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 xml:space="preserve">او برایشان نقل کرده بوده که وقتی یه پیرمردی </w:t>
      </w:r>
      <w:r w:rsidR="00791B83">
        <w:rPr>
          <w:rFonts w:cs="B Zar" w:hint="cs"/>
          <w:sz w:val="28"/>
          <w:szCs w:val="28"/>
          <w:rtl/>
          <w:lang w:bidi="fa-IR"/>
        </w:rPr>
        <w:t>آمد به من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مریض بود</w:t>
      </w:r>
      <w:r w:rsidR="00791B83">
        <w:rPr>
          <w:rFonts w:cs="B Zar" w:hint="cs"/>
          <w:sz w:val="28"/>
          <w:szCs w:val="28"/>
          <w:rtl/>
          <w:lang w:bidi="fa-IR"/>
        </w:rPr>
        <w:t xml:space="preserve"> پیش من مراجعه کرد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من معاینه کردم و تشخیص دادم که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B531F7">
        <w:rPr>
          <w:rFonts w:cs="B Zar" w:hint="cs"/>
          <w:sz w:val="28"/>
          <w:szCs w:val="28"/>
          <w:rtl/>
          <w:lang w:bidi="fa-IR"/>
        </w:rPr>
        <w:t xml:space="preserve">مرض شومی است که </w:t>
      </w:r>
      <w:r>
        <w:rPr>
          <w:rFonts w:cs="B Zar" w:hint="cs"/>
          <w:sz w:val="28"/>
          <w:szCs w:val="28"/>
          <w:rtl/>
          <w:lang w:bidi="fa-IR"/>
        </w:rPr>
        <w:t>درمانش منحصر به خوردن شرابه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531F7">
        <w:rPr>
          <w:rFonts w:cs="B Zar" w:hint="cs"/>
          <w:sz w:val="28"/>
          <w:szCs w:val="28"/>
          <w:rtl/>
          <w:lang w:bidi="fa-IR"/>
        </w:rPr>
        <w:t>این تنها</w:t>
      </w:r>
      <w:r>
        <w:rPr>
          <w:rFonts w:cs="B Zar" w:hint="cs"/>
          <w:sz w:val="28"/>
          <w:szCs w:val="28"/>
          <w:rtl/>
          <w:lang w:bidi="fa-IR"/>
        </w:rPr>
        <w:t xml:space="preserve"> درمانش اینه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مید</w:t>
      </w:r>
      <w:r w:rsidR="009B2D7F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>نستم اگه به این بگم که شراب هست درمان تو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خب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خوره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برای اینکه</w:t>
      </w:r>
      <w:r w:rsidR="009B2D7F">
        <w:rPr>
          <w:rFonts w:cs="B Zar" w:hint="cs"/>
          <w:sz w:val="28"/>
          <w:szCs w:val="28"/>
          <w:rtl/>
          <w:lang w:bidi="fa-IR"/>
        </w:rPr>
        <w:t xml:space="preserve"> متدیّنه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پیرمرد مقدس و متدی</w:t>
      </w:r>
      <w:r w:rsidR="00B531F7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نیه</w:t>
      </w:r>
      <w:r w:rsidR="009B2D7F">
        <w:rPr>
          <w:rFonts w:cs="B Zar" w:hint="cs"/>
          <w:sz w:val="28"/>
          <w:szCs w:val="28"/>
          <w:rtl/>
          <w:lang w:bidi="fa-IR"/>
        </w:rPr>
        <w:t xml:space="preserve"> دیگه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9B2D7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نگفتم به او فقط نسخه نوشتم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بعد دادم برد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وقتی که اون دارو فروش نسخه رو پیچیده بود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بهش گفته بود که این نجسه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بعدا دست هاتو آب بکشی</w:t>
      </w:r>
      <w:r w:rsidR="009B2D7F">
        <w:rPr>
          <w:rFonts w:cs="B Zar" w:hint="cs"/>
          <w:sz w:val="28"/>
          <w:szCs w:val="28"/>
          <w:rtl/>
          <w:lang w:bidi="fa-IR"/>
        </w:rPr>
        <w:t>د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</w:t>
      </w:r>
      <w:r w:rsidR="009B2D7F"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 فهمیده بود که این نجسه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E55513">
        <w:rPr>
          <w:rFonts w:cs="B Zar" w:hint="cs"/>
          <w:sz w:val="28"/>
          <w:szCs w:val="28"/>
          <w:rtl/>
          <w:lang w:bidi="fa-IR"/>
        </w:rPr>
        <w:t xml:space="preserve"> منظور که مثل</w:t>
      </w:r>
      <w:r>
        <w:rPr>
          <w:rFonts w:cs="B Zar" w:hint="cs"/>
          <w:sz w:val="28"/>
          <w:szCs w:val="28"/>
          <w:rtl/>
          <w:lang w:bidi="fa-IR"/>
        </w:rPr>
        <w:t xml:space="preserve"> شرابه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بعد آمد پیش من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با قیافه برافروخته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ناراحت پریشان</w:t>
      </w:r>
      <w:r w:rsidR="00B531F7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گفت</w:t>
      </w:r>
      <w:r w:rsidR="00B531F7">
        <w:rPr>
          <w:rFonts w:cs="B Zar" w:hint="cs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که اقای افتخار دستتان درد نکند من پیرمرد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پا در لب گور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که دیگه باید بروم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کوله باری از گناهان دارم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بجای اینکه مرا موعظه کنی</w:t>
      </w:r>
      <w:r w:rsidR="00E55513">
        <w:rPr>
          <w:rFonts w:cs="B Zar" w:hint="cs"/>
          <w:sz w:val="28"/>
          <w:szCs w:val="28"/>
          <w:rtl/>
          <w:lang w:bidi="fa-IR"/>
        </w:rPr>
        <w:t xml:space="preserve"> و</w:t>
      </w:r>
      <w:r>
        <w:rPr>
          <w:rFonts w:cs="B Zar" w:hint="cs"/>
          <w:sz w:val="28"/>
          <w:szCs w:val="28"/>
          <w:rtl/>
          <w:lang w:bidi="fa-IR"/>
        </w:rPr>
        <w:t xml:space="preserve"> با</w:t>
      </w:r>
      <w:r w:rsidR="00E55513">
        <w:rPr>
          <w:rFonts w:cs="B Zar" w:hint="cs"/>
          <w:sz w:val="28"/>
          <w:szCs w:val="28"/>
          <w:rtl/>
          <w:lang w:bidi="fa-IR"/>
        </w:rPr>
        <w:t>رم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سبک تر کنی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 من دستور شراب خوردن داده ای</w:t>
      </w:r>
      <w:r w:rsidR="00B531F7">
        <w:rPr>
          <w:rFonts w:cs="B Zar" w:hint="cs"/>
          <w:sz w:val="28"/>
          <w:szCs w:val="28"/>
          <w:rtl/>
          <w:lang w:bidi="fa-IR"/>
        </w:rPr>
        <w:t>!!!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E55513">
        <w:rPr>
          <w:rFonts w:cs="B Zar" w:hint="cs"/>
          <w:sz w:val="28"/>
          <w:szCs w:val="28"/>
          <w:rtl/>
          <w:lang w:bidi="fa-IR"/>
        </w:rPr>
        <w:t>مرا</w:t>
      </w:r>
      <w:r>
        <w:rPr>
          <w:rFonts w:cs="B Zar" w:hint="cs"/>
          <w:sz w:val="28"/>
          <w:szCs w:val="28"/>
          <w:rtl/>
          <w:lang w:bidi="fa-IR"/>
        </w:rPr>
        <w:t xml:space="preserve"> برای جهنم آماده میکنی</w:t>
      </w:r>
      <w:r w:rsidR="00B531F7">
        <w:rPr>
          <w:rFonts w:cs="B Zar" w:hint="cs"/>
          <w:sz w:val="28"/>
          <w:szCs w:val="28"/>
          <w:rtl/>
          <w:lang w:bidi="fa-IR"/>
        </w:rPr>
        <w:t>!!</w:t>
      </w:r>
      <w:r>
        <w:rPr>
          <w:rFonts w:cs="B Zar" w:hint="cs"/>
          <w:sz w:val="28"/>
          <w:szCs w:val="28"/>
          <w:rtl/>
          <w:lang w:bidi="fa-IR"/>
        </w:rPr>
        <w:t xml:space="preserve"> خیلی ناراحت</w:t>
      </w:r>
      <w:r w:rsidR="00E55513">
        <w:rPr>
          <w:rFonts w:cs="B Zar" w:hint="cs"/>
          <w:sz w:val="28"/>
          <w:szCs w:val="28"/>
          <w:rtl/>
          <w:lang w:bidi="fa-IR"/>
        </w:rPr>
        <w:t>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گفتم خب پدر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تو مریضی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من هم طبیبم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من معاینه کردم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تشخیص دادم درمان بیماری شما شرابه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اون هم تا یک هفته روزی به قدر نصف استکان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بیشتر هم نه</w:t>
      </w:r>
      <w:r w:rsidR="00544FB1">
        <w:rPr>
          <w:rFonts w:cs="B Zar" w:hint="cs"/>
          <w:sz w:val="28"/>
          <w:szCs w:val="28"/>
          <w:rtl/>
          <w:lang w:bidi="fa-IR"/>
        </w:rPr>
        <w:t>.</w:t>
      </w:r>
      <w:r w:rsidR="00544FB1">
        <w:rPr>
          <w:rFonts w:cs="B Zar"/>
          <w:sz w:val="28"/>
          <w:szCs w:val="28"/>
          <w:lang w:bidi="fa-IR"/>
        </w:rPr>
        <w:t xml:space="preserve"> </w:t>
      </w:r>
      <w:r w:rsidR="00544FB1">
        <w:rPr>
          <w:rFonts w:cs="B Zar" w:hint="cs"/>
          <w:sz w:val="28"/>
          <w:szCs w:val="28"/>
          <w:rtl/>
          <w:lang w:bidi="fa-IR"/>
        </w:rPr>
        <w:t>تا یک هفته روزی به قدر نصف</w:t>
      </w:r>
      <w:r w:rsidR="00F42B28">
        <w:rPr>
          <w:rFonts w:cs="B Zar"/>
          <w:sz w:val="28"/>
          <w:szCs w:val="28"/>
          <w:rtl/>
          <w:lang w:bidi="fa-IR"/>
        </w:rPr>
        <w:t xml:space="preserve"> </w:t>
      </w:r>
      <w:r w:rsidR="00544FB1">
        <w:rPr>
          <w:rFonts w:cs="B Zar" w:hint="cs"/>
          <w:sz w:val="28"/>
          <w:szCs w:val="28"/>
          <w:rtl/>
          <w:lang w:bidi="fa-IR"/>
        </w:rPr>
        <w:t>استکان.</w:t>
      </w:r>
      <w:r>
        <w:rPr>
          <w:rFonts w:cs="B Zar" w:hint="cs"/>
          <w:sz w:val="28"/>
          <w:szCs w:val="28"/>
          <w:rtl/>
          <w:lang w:bidi="fa-IR"/>
        </w:rPr>
        <w:t xml:space="preserve"> این تشخیص من بوده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حالا تو میخوری یا نمیخوری</w:t>
      </w:r>
      <w:r w:rsidR="00092010">
        <w:rPr>
          <w:rFonts w:cs="B Zar" w:hint="cs"/>
          <w:sz w:val="28"/>
          <w:szCs w:val="28"/>
          <w:rtl/>
          <w:lang w:bidi="fa-IR"/>
        </w:rPr>
        <w:t xml:space="preserve"> دیگه</w:t>
      </w:r>
      <w:r>
        <w:rPr>
          <w:rFonts w:cs="B Zar" w:hint="cs"/>
          <w:sz w:val="28"/>
          <w:szCs w:val="28"/>
          <w:rtl/>
          <w:lang w:bidi="fa-IR"/>
        </w:rPr>
        <w:t xml:space="preserve"> به من مربوط نیست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من وظیفه ام این بوده نوشتم</w:t>
      </w:r>
      <w:r w:rsidR="00544FB1">
        <w:rPr>
          <w:rFonts w:cs="B Zar" w:hint="cs"/>
          <w:sz w:val="28"/>
          <w:szCs w:val="28"/>
          <w:rtl/>
          <w:lang w:bidi="fa-IR"/>
        </w:rPr>
        <w:t>.</w:t>
      </w:r>
      <w:r w:rsidR="0009201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بعد</w:t>
      </w:r>
      <w:r w:rsidR="00092010">
        <w:rPr>
          <w:rFonts w:cs="B Zar" w:hint="cs"/>
          <w:sz w:val="28"/>
          <w:szCs w:val="28"/>
          <w:rtl/>
          <w:lang w:bidi="fa-IR"/>
        </w:rPr>
        <w:t xml:space="preserve"> این خب</w:t>
      </w:r>
      <w:r>
        <w:rPr>
          <w:rFonts w:cs="B Zar" w:hint="cs"/>
          <w:sz w:val="28"/>
          <w:szCs w:val="28"/>
          <w:rtl/>
          <w:lang w:bidi="fa-IR"/>
        </w:rPr>
        <w:t xml:space="preserve"> رفت</w:t>
      </w:r>
      <w:r w:rsidR="0009201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بعد از مدتی من شنیدم این آدم کارش به شراب خواری کشیده</w:t>
      </w:r>
      <w:r w:rsidR="00092010">
        <w:rPr>
          <w:rFonts w:cs="B Zar" w:hint="cs"/>
          <w:sz w:val="28"/>
          <w:szCs w:val="28"/>
          <w:rtl/>
          <w:lang w:bidi="fa-IR"/>
        </w:rPr>
        <w:t xml:space="preserve"> عجیب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شراب خوار عجیبی شده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که دیگه کار او از مسئله یک نصفه استکان و قدح و این ها گذشته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به خم</w:t>
      </w:r>
      <w:r w:rsidR="00092010">
        <w:rPr>
          <w:rFonts w:cs="B Zar" w:hint="cs"/>
          <w:sz w:val="28"/>
          <w:szCs w:val="28"/>
          <w:rtl/>
          <w:lang w:bidi="fa-IR"/>
        </w:rPr>
        <w:t>ر</w:t>
      </w:r>
      <w:r w:rsidR="00E55513">
        <w:rPr>
          <w:rFonts w:cs="B Zar" w:hint="cs"/>
          <w:sz w:val="28"/>
          <w:szCs w:val="28"/>
          <w:rtl/>
          <w:lang w:bidi="fa-IR"/>
        </w:rPr>
        <w:t xml:space="preserve"> و</w:t>
      </w:r>
      <w:r>
        <w:rPr>
          <w:rFonts w:cs="B Zar" w:hint="cs"/>
          <w:sz w:val="28"/>
          <w:szCs w:val="28"/>
          <w:rtl/>
          <w:lang w:bidi="fa-IR"/>
        </w:rPr>
        <w:t xml:space="preserve"> سبو رسیده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اصلا خانه اش را میخانه درست کرده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B41112">
        <w:rPr>
          <w:rFonts w:cs="B Zar" w:hint="cs"/>
          <w:sz w:val="28"/>
          <w:szCs w:val="28"/>
          <w:rtl/>
          <w:lang w:bidi="fa-IR"/>
        </w:rPr>
        <w:t>خیلی تعجب کردم</w:t>
      </w:r>
      <w:r w:rsidR="00140A28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بعد وقتی یه روزی در مجلسی</w:t>
      </w:r>
      <w:r w:rsidR="00140A28">
        <w:rPr>
          <w:rFonts w:cs="B Zar" w:hint="cs"/>
          <w:sz w:val="28"/>
          <w:szCs w:val="28"/>
          <w:rtl/>
          <w:lang w:bidi="fa-IR"/>
        </w:rPr>
        <w:t xml:space="preserve"> یا جایی بودم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بهش برخوردم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گفتم که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پدر یادت هست </w:t>
      </w:r>
      <w:r w:rsidR="0001401F">
        <w:rPr>
          <w:rFonts w:cs="B Zar" w:hint="cs"/>
          <w:sz w:val="28"/>
          <w:szCs w:val="28"/>
          <w:rtl/>
          <w:lang w:bidi="fa-IR"/>
        </w:rPr>
        <w:t>یه بار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پیش من آمدی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01401F">
        <w:rPr>
          <w:rFonts w:cs="B Zar" w:hint="cs"/>
          <w:sz w:val="28"/>
          <w:szCs w:val="28"/>
          <w:rtl/>
          <w:lang w:bidi="fa-IR"/>
        </w:rPr>
        <w:t>من گفتم که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B41112">
        <w:rPr>
          <w:rFonts w:cs="B Zar" w:hint="cs"/>
          <w:sz w:val="28"/>
          <w:szCs w:val="28"/>
          <w:rtl/>
          <w:lang w:bidi="fa-IR"/>
        </w:rPr>
        <w:t>من تجویز شراب کرد</w:t>
      </w:r>
      <w:r w:rsidR="0001401F">
        <w:rPr>
          <w:rFonts w:cs="B Zar" w:hint="cs"/>
          <w:sz w:val="28"/>
          <w:szCs w:val="28"/>
          <w:rtl/>
          <w:lang w:bidi="fa-IR"/>
        </w:rPr>
        <w:t>م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یک نصفه استکان</w:t>
      </w:r>
      <w:r w:rsidR="00B531F7">
        <w:rPr>
          <w:rFonts w:cs="B Zar" w:hint="cs"/>
          <w:sz w:val="28"/>
          <w:szCs w:val="28"/>
          <w:rtl/>
          <w:lang w:bidi="fa-IR"/>
        </w:rPr>
        <w:t xml:space="preserve"> </w:t>
      </w:r>
      <w:r w:rsidR="00B41112">
        <w:rPr>
          <w:rFonts w:cs="B Zar" w:hint="cs"/>
          <w:sz w:val="28"/>
          <w:szCs w:val="28"/>
          <w:rtl/>
          <w:lang w:bidi="fa-IR"/>
        </w:rPr>
        <w:t>و</w:t>
      </w:r>
      <w:r w:rsidR="0001401F">
        <w:rPr>
          <w:rFonts w:cs="B Zar" w:hint="cs"/>
          <w:sz w:val="28"/>
          <w:szCs w:val="28"/>
          <w:rtl/>
          <w:lang w:bidi="fa-IR"/>
        </w:rPr>
        <w:t xml:space="preserve"> تا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یک </w:t>
      </w:r>
      <w:r w:rsidR="00B41112">
        <w:rPr>
          <w:rFonts w:cs="B Zar" w:hint="cs"/>
          <w:sz w:val="28"/>
          <w:szCs w:val="28"/>
          <w:rtl/>
          <w:lang w:bidi="fa-IR"/>
        </w:rPr>
        <w:lastRenderedPageBreak/>
        <w:t>هفته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ناراحت شدی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داد و فریاد کردی</w:t>
      </w:r>
      <w:r w:rsidR="00B531F7">
        <w:rPr>
          <w:rFonts w:cs="B Zar" w:hint="cs"/>
          <w:sz w:val="28"/>
          <w:szCs w:val="28"/>
          <w:rtl/>
          <w:lang w:bidi="fa-IR"/>
        </w:rPr>
        <w:t>!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پیرمرد پا لب گور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حالا شنیدم تو اصلا شراب خوار شد</w:t>
      </w:r>
      <w:r w:rsidR="0001401F">
        <w:rPr>
          <w:rFonts w:cs="B Zar" w:hint="cs"/>
          <w:sz w:val="28"/>
          <w:szCs w:val="28"/>
          <w:rtl/>
          <w:lang w:bidi="fa-IR"/>
        </w:rPr>
        <w:t>ه ا</w:t>
      </w:r>
      <w:r w:rsidR="00B41112">
        <w:rPr>
          <w:rFonts w:cs="B Zar" w:hint="cs"/>
          <w:sz w:val="28"/>
          <w:szCs w:val="28"/>
          <w:rtl/>
          <w:lang w:bidi="fa-IR"/>
        </w:rPr>
        <w:t xml:space="preserve">ی و خیلی کارت بد شده </w:t>
      </w:r>
      <w:r w:rsidR="0001401F">
        <w:rPr>
          <w:rFonts w:cs="B Zar" w:hint="cs"/>
          <w:sz w:val="28"/>
          <w:szCs w:val="28"/>
          <w:rtl/>
          <w:lang w:bidi="fa-IR"/>
        </w:rPr>
        <w:t xml:space="preserve">و </w:t>
      </w:r>
      <w:r w:rsidR="00B41112">
        <w:rPr>
          <w:rFonts w:cs="B Zar" w:hint="cs"/>
          <w:sz w:val="28"/>
          <w:szCs w:val="28"/>
          <w:rtl/>
          <w:lang w:bidi="fa-IR"/>
        </w:rPr>
        <w:t>حالا بهت میگویم که نه تنها شراب برای بدنت بده الان دیگه</w:t>
      </w:r>
      <w:r w:rsidR="0001401F">
        <w:rPr>
          <w:rFonts w:cs="B Zar" w:hint="cs"/>
          <w:sz w:val="28"/>
          <w:szCs w:val="28"/>
          <w:rtl/>
          <w:lang w:bidi="fa-IR"/>
        </w:rPr>
        <w:t xml:space="preserve"> و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بلکه در عالم آخر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خدا تو را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B41112">
        <w:rPr>
          <w:rFonts w:cs="B Zar" w:hint="cs"/>
          <w:sz w:val="28"/>
          <w:szCs w:val="28"/>
          <w:rtl/>
          <w:lang w:bidi="fa-IR"/>
        </w:rPr>
        <w:t>آمرزد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تو پیرمردهستی پا در لب گور به قول خودت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خدا تو را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 w:rsidR="00B41112">
        <w:rPr>
          <w:rFonts w:cs="B Zar" w:hint="cs"/>
          <w:sz w:val="28"/>
          <w:szCs w:val="28"/>
          <w:rtl/>
          <w:lang w:bidi="fa-IR"/>
        </w:rPr>
        <w:t>آمرزد</w:t>
      </w:r>
      <w:r w:rsidR="0001401F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دیدم یک خنده ی مستانه کرد و گفت آقای افتخار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من خیال میکنم این خدای بزرگ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یک پیر گبری هم لازم داره</w:t>
      </w:r>
      <w:r w:rsidR="00B531F7">
        <w:rPr>
          <w:rFonts w:cs="B Zar" w:hint="cs"/>
          <w:sz w:val="28"/>
          <w:szCs w:val="28"/>
          <w:rtl/>
          <w:lang w:bidi="fa-IR"/>
        </w:rPr>
        <w:t>!!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اینو خنده کنان گفت و رفت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</w:t>
      </w:r>
      <w:r w:rsidR="00D710F1">
        <w:rPr>
          <w:rFonts w:cs="B Zar" w:hint="cs"/>
          <w:sz w:val="28"/>
          <w:szCs w:val="28"/>
          <w:rtl/>
          <w:lang w:bidi="fa-IR"/>
        </w:rPr>
        <w:t>عجیب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تعجب کردم گفتم </w:t>
      </w:r>
      <w:r w:rsidR="00B41112" w:rsidRPr="00E92F98">
        <w:rPr>
          <w:rFonts w:cs="B Mitra" w:hint="cs"/>
          <w:sz w:val="28"/>
          <w:szCs w:val="28"/>
          <w:rtl/>
          <w:lang w:bidi="fa-IR"/>
        </w:rPr>
        <w:t>صدق اللله العلی العظیم</w:t>
      </w:r>
      <w:r w:rsidR="00D710F1">
        <w:rPr>
          <w:rFonts w:cs="B Mitra" w:hint="cs"/>
          <w:sz w:val="28"/>
          <w:szCs w:val="28"/>
          <w:rtl/>
          <w:lang w:bidi="fa-IR"/>
        </w:rPr>
        <w:t xml:space="preserve"> که فرموده:</w:t>
      </w:r>
      <w:r w:rsidR="00B41112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>
        <w:rPr>
          <w:rFonts w:cs="B Mitra" w:hint="cs"/>
          <w:sz w:val="28"/>
          <w:szCs w:val="28"/>
          <w:rtl/>
          <w:lang w:bidi="fa-IR"/>
        </w:rPr>
        <w:t>«</w:t>
      </w:r>
      <w:r w:rsidR="00B41112" w:rsidRPr="00E92F98">
        <w:rPr>
          <w:rFonts w:cs="B Mitra"/>
          <w:sz w:val="28"/>
          <w:szCs w:val="28"/>
          <w:rtl/>
          <w:lang w:bidi="fa-IR"/>
        </w:rPr>
        <w:t>ثُمَّ كَانَ عَاقِبَةَ الَّذِينَ أَسَاءُوا السُّوأَى أَنْ كَذَّبُوا بِآيَاتِ اللَّهِ وَكَانُوا بِهَا يَسْتَهْزِئُونَ</w:t>
      </w:r>
      <w:r w:rsidR="00B41112"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>
        <w:rPr>
          <w:rFonts w:cs="B Mitra" w:hint="cs"/>
          <w:sz w:val="28"/>
          <w:szCs w:val="28"/>
          <w:rtl/>
          <w:lang w:bidi="fa-IR"/>
        </w:rPr>
        <w:t>»</w:t>
      </w:r>
      <w:r w:rsidR="00D50726">
        <w:rPr>
          <w:rStyle w:val="FootnoteReference"/>
          <w:rFonts w:cs="B Mitra"/>
          <w:sz w:val="28"/>
          <w:szCs w:val="28"/>
          <w:rtl/>
          <w:lang w:bidi="fa-IR"/>
        </w:rPr>
        <w:footnoteReference w:id="70"/>
      </w:r>
      <w:r w:rsid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B41112">
        <w:rPr>
          <w:rFonts w:cs="B Zar" w:hint="cs"/>
          <w:sz w:val="28"/>
          <w:szCs w:val="28"/>
          <w:rtl/>
          <w:lang w:bidi="fa-IR"/>
        </w:rPr>
        <w:t>عاقبت مردم بد عمل به اینجا</w:t>
      </w:r>
      <w:r w:rsidR="00E55513">
        <w:rPr>
          <w:rFonts w:cs="B Zar" w:hint="cs"/>
          <w:sz w:val="28"/>
          <w:szCs w:val="28"/>
          <w:rtl/>
          <w:lang w:bidi="fa-IR"/>
        </w:rPr>
        <w:t>ی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کار منتهی میشه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B41112">
        <w:rPr>
          <w:rFonts w:cs="B Zar" w:hint="cs"/>
          <w:sz w:val="28"/>
          <w:szCs w:val="28"/>
          <w:rtl/>
          <w:lang w:bidi="fa-IR"/>
        </w:rPr>
        <w:t>که</w:t>
      </w:r>
      <w:r w:rsidR="00A83BDF">
        <w:rPr>
          <w:rFonts w:cs="B Zar" w:hint="cs"/>
          <w:sz w:val="28"/>
          <w:szCs w:val="28"/>
          <w:rtl/>
          <w:lang w:bidi="fa-IR"/>
        </w:rPr>
        <w:t xml:space="preserve"> مسخره بازی در میاره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اصلا</w:t>
      </w:r>
      <w:r w:rsidR="00A83BDF">
        <w:rPr>
          <w:rFonts w:cs="B Zar" w:hint="cs"/>
          <w:sz w:val="28"/>
          <w:szCs w:val="28"/>
          <w:rtl/>
          <w:lang w:bidi="fa-IR"/>
        </w:rPr>
        <w:t>ً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خدا رو مسخره میکنه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 به استهزاء میگیره</w:t>
      </w:r>
      <w:r w:rsidR="00F42B28">
        <w:rPr>
          <w:rFonts w:cs="B Zar" w:hint="cs"/>
          <w:sz w:val="28"/>
          <w:szCs w:val="28"/>
          <w:rtl/>
          <w:lang w:bidi="fa-IR"/>
        </w:rPr>
        <w:t xml:space="preserve">. </w:t>
      </w:r>
      <w:r w:rsidR="00B41112">
        <w:rPr>
          <w:rFonts w:cs="B Zar" w:hint="cs"/>
          <w:sz w:val="28"/>
          <w:szCs w:val="28"/>
          <w:rtl/>
          <w:lang w:bidi="fa-IR"/>
        </w:rPr>
        <w:t xml:space="preserve">میگه این خدا پیر گبری هم میخواد </w:t>
      </w:r>
      <w:r w:rsidR="00F6013D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A83BDF">
        <w:rPr>
          <w:rFonts w:cs="B Zar" w:hint="cs"/>
          <w:sz w:val="28"/>
          <w:szCs w:val="28"/>
          <w:rtl/>
          <w:lang w:bidi="fa-IR"/>
        </w:rPr>
        <w:t>.</w:t>
      </w:r>
    </w:p>
    <w:p w14:paraId="43A540A6" w14:textId="74AB19D1" w:rsidR="00876A49" w:rsidRDefault="00B41112" w:rsidP="00A83BDF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اینکه انسان احساس خطر کنه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امام باقر علیه السلام فرمود</w:t>
      </w:r>
      <w:r w:rsidR="00A83BDF">
        <w:rPr>
          <w:rFonts w:cs="B Zar" w:hint="cs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ما من عبد هر بنده ای قلبش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یک نقطه سفیدی 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فطرت توحیدی دارد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وقتی گناه کرد یک لکه سیاهی در صفحه قلبش پیدا میشود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اثر گناه هست که امام معصوم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علیه السلام فرموده اگر توبه کرد واقعا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سیاهی برطرف میشه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اگر ادامه داد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سیاهی روی سیاهی میادتمام قلب را پر میکند</w:t>
      </w:r>
      <w:r w:rsidR="006E7E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سیاه </w:t>
      </w:r>
      <w:r w:rsidRPr="00E92F98">
        <w:rPr>
          <w:rFonts w:cs="B Mitra" w:hint="cs"/>
          <w:sz w:val="28"/>
          <w:szCs w:val="28"/>
          <w:rtl/>
          <w:lang w:bidi="fa-IR"/>
        </w:rPr>
        <w:t>میشه</w:t>
      </w:r>
      <w:r w:rsidR="00B531F7">
        <w:rPr>
          <w:rFonts w:cs="B Mitra" w:hint="cs"/>
          <w:sz w:val="28"/>
          <w:szCs w:val="28"/>
          <w:rtl/>
          <w:lang w:bidi="fa-IR"/>
        </w:rPr>
        <w:t>.</w:t>
      </w:r>
      <w:r w:rsidRPr="00E92F98">
        <w:rPr>
          <w:rFonts w:cs="B Mitra" w:hint="cs"/>
          <w:sz w:val="28"/>
          <w:szCs w:val="28"/>
          <w:rtl/>
          <w:lang w:bidi="fa-IR"/>
        </w:rPr>
        <w:t xml:space="preserve"> </w:t>
      </w:r>
      <w:r w:rsidR="00E92F98">
        <w:rPr>
          <w:rFonts w:cs="B Mitra" w:hint="cs"/>
          <w:sz w:val="28"/>
          <w:szCs w:val="28"/>
          <w:rtl/>
          <w:lang w:bidi="fa-IR"/>
        </w:rPr>
        <w:t>«</w:t>
      </w:r>
      <w:r w:rsidRPr="00E92F98">
        <w:rPr>
          <w:rFonts w:cs="B Mitra"/>
          <w:sz w:val="28"/>
          <w:szCs w:val="28"/>
          <w:rtl/>
          <w:lang w:bidi="fa-IR"/>
        </w:rPr>
        <w:t>فَإِذَا غَطَّى الْبَيَاضَ</w:t>
      </w:r>
      <w:r w:rsidR="006E7EF0">
        <w:rPr>
          <w:rFonts w:cs="B Mitra" w:hint="cs"/>
          <w:sz w:val="28"/>
          <w:szCs w:val="28"/>
          <w:rtl/>
          <w:lang w:bidi="fa-IR"/>
        </w:rPr>
        <w:t xml:space="preserve"> </w:t>
      </w:r>
      <w:r w:rsidR="006E7EF0" w:rsidRPr="00542B89">
        <w:rPr>
          <w:rFonts w:cs="B Mitra" w:hint="cs"/>
          <w:sz w:val="28"/>
          <w:szCs w:val="28"/>
          <w:rtl/>
          <w:lang w:bidi="fa-IR"/>
        </w:rPr>
        <w:t>وقتی سیاه شد</w:t>
      </w:r>
      <w:r w:rsidR="00F42B28" w:rsidRPr="00542B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2B89">
        <w:rPr>
          <w:rFonts w:cs="B Mitra"/>
          <w:sz w:val="28"/>
          <w:szCs w:val="28"/>
          <w:rtl/>
          <w:lang w:bidi="fa-IR"/>
        </w:rPr>
        <w:t>لَمْ يَرْجِعْ صَاحِبُهُ إِلَى خَيْرٍ أَبَداً</w:t>
      </w:r>
      <w:r w:rsidRPr="00542B89">
        <w:rPr>
          <w:rFonts w:cs="B Zar" w:hint="cs"/>
          <w:sz w:val="28"/>
          <w:szCs w:val="28"/>
          <w:rtl/>
          <w:lang w:bidi="fa-IR"/>
        </w:rPr>
        <w:t xml:space="preserve"> </w:t>
      </w:r>
      <w:r w:rsidR="00E92F98" w:rsidRPr="00542B89">
        <w:rPr>
          <w:rFonts w:cs="B Zar" w:hint="cs"/>
          <w:sz w:val="28"/>
          <w:szCs w:val="28"/>
          <w:rtl/>
          <w:lang w:bidi="fa-IR"/>
        </w:rPr>
        <w:t>»</w:t>
      </w:r>
      <w:r w:rsidR="00D50726" w:rsidRPr="00542B89">
        <w:rPr>
          <w:rStyle w:val="FootnoteReference"/>
          <w:rFonts w:cs="B Zar"/>
          <w:sz w:val="28"/>
          <w:szCs w:val="28"/>
          <w:rtl/>
          <w:lang w:bidi="fa-IR"/>
        </w:rPr>
        <w:footnoteReference w:id="71"/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D5072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D511B66" w14:textId="4879725F" w:rsidR="00B41112" w:rsidRPr="00F42B28" w:rsidRDefault="00B41112" w:rsidP="00F42B2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دیگه این آدم به خیر نخواهد رسید اینم بیان امام باقر علیه السلام</w:t>
      </w:r>
      <w:r w:rsidR="00B531F7">
        <w:rPr>
          <w:rFonts w:cs="B Zar" w:hint="cs"/>
          <w:sz w:val="28"/>
          <w:szCs w:val="28"/>
          <w:rtl/>
          <w:lang w:bidi="fa-IR"/>
        </w:rPr>
        <w:t>.</w:t>
      </w:r>
      <w:r w:rsidR="00E55513">
        <w:rPr>
          <w:rFonts w:cs="B Zar" w:hint="cs"/>
          <w:sz w:val="28"/>
          <w:szCs w:val="28"/>
          <w:rtl/>
          <w:lang w:bidi="fa-IR"/>
        </w:rPr>
        <w:t xml:space="preserve">بسیار خب </w:t>
      </w:r>
      <w:r w:rsidR="00B531F7">
        <w:rPr>
          <w:rFonts w:cs="B Zar" w:hint="cs"/>
          <w:sz w:val="28"/>
          <w:szCs w:val="28"/>
          <w:rtl/>
          <w:lang w:bidi="fa-IR"/>
        </w:rPr>
        <w:t xml:space="preserve">ما </w:t>
      </w:r>
      <w:r>
        <w:rPr>
          <w:rFonts w:cs="B Zar" w:hint="cs"/>
          <w:sz w:val="28"/>
          <w:szCs w:val="28"/>
          <w:rtl/>
          <w:lang w:bidi="fa-IR"/>
        </w:rPr>
        <w:t>آیات قرآن میخوانیم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روایات پیغمبر اکرم و ائمه دین</w:t>
      </w:r>
      <w:r w:rsidR="006E7EF0">
        <w:rPr>
          <w:rFonts w:cs="B Zar" w:hint="cs"/>
          <w:sz w:val="28"/>
          <w:szCs w:val="28"/>
          <w:rtl/>
          <w:lang w:bidi="fa-IR"/>
        </w:rPr>
        <w:t xml:space="preserve"> </w:t>
      </w:r>
      <w:r w:rsidR="006E7EF0" w:rsidRPr="000538E0">
        <w:rPr>
          <w:rFonts w:cs="B Zar" w:hint="cs"/>
          <w:sz w:val="28"/>
          <w:szCs w:val="28"/>
          <w:vertAlign w:val="superscript"/>
          <w:rtl/>
          <w:lang w:bidi="fa-IR"/>
        </w:rPr>
        <w:t>علیهم السلام</w:t>
      </w:r>
      <w:r>
        <w:rPr>
          <w:rFonts w:cs="B Zar" w:hint="cs"/>
          <w:sz w:val="28"/>
          <w:szCs w:val="28"/>
          <w:rtl/>
          <w:lang w:bidi="fa-IR"/>
        </w:rPr>
        <w:t xml:space="preserve"> و دعا ها و بعد هم مکاشفات ارباب بصیرت و </w:t>
      </w:r>
      <w:r w:rsidRPr="000538E0">
        <w:rPr>
          <w:rFonts w:cs="B Zar" w:hint="cs"/>
          <w:sz w:val="28"/>
          <w:szCs w:val="28"/>
          <w:rtl/>
          <w:lang w:bidi="fa-IR"/>
        </w:rPr>
        <w:t>معرفت</w:t>
      </w:r>
      <w:r w:rsidR="00B531F7" w:rsidRPr="000538E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خب چقدر در دل</w:t>
      </w:r>
      <w:r w:rsidR="00843421">
        <w:rPr>
          <w:rFonts w:cs="B Zar"/>
          <w:sz w:val="28"/>
          <w:szCs w:val="28"/>
          <w:lang w:bidi="fa-IR"/>
        </w:rPr>
        <w:t xml:space="preserve"> </w:t>
      </w:r>
      <w:r w:rsidR="00843421">
        <w:rPr>
          <w:rFonts w:cs="B Zar" w:hint="cs"/>
          <w:sz w:val="28"/>
          <w:szCs w:val="28"/>
          <w:rtl/>
          <w:lang w:bidi="fa-IR"/>
        </w:rPr>
        <w:t>ما</w:t>
      </w:r>
      <w:r>
        <w:rPr>
          <w:rFonts w:cs="B Zar" w:hint="cs"/>
          <w:sz w:val="28"/>
          <w:szCs w:val="28"/>
          <w:rtl/>
          <w:lang w:bidi="fa-IR"/>
        </w:rPr>
        <w:t xml:space="preserve"> اثر کن</w:t>
      </w:r>
      <w:r w:rsidR="00843421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ن</w:t>
      </w:r>
      <w:r w:rsidR="000251FE">
        <w:rPr>
          <w:rFonts w:cs="B Zar" w:hint="cs"/>
          <w:sz w:val="28"/>
          <w:szCs w:val="28"/>
          <w:rtl/>
          <w:lang w:bidi="fa-IR"/>
        </w:rPr>
        <w:t>می‌</w:t>
      </w:r>
      <w:r>
        <w:rPr>
          <w:rFonts w:cs="B Zar" w:hint="cs"/>
          <w:sz w:val="28"/>
          <w:szCs w:val="28"/>
          <w:rtl/>
          <w:lang w:bidi="fa-IR"/>
        </w:rPr>
        <w:t>دونیم</w:t>
      </w:r>
      <w:r w:rsidR="006E7EF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از خدا میخواهیم </w:t>
      </w:r>
      <w:r w:rsidR="00843421">
        <w:rPr>
          <w:rFonts w:cs="B Zar" w:hint="cs"/>
          <w:sz w:val="28"/>
          <w:szCs w:val="28"/>
          <w:rtl/>
          <w:lang w:bidi="fa-IR"/>
        </w:rPr>
        <w:t>به هر حال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843421">
        <w:rPr>
          <w:rFonts w:cs="B Zar" w:hint="cs"/>
          <w:sz w:val="28"/>
          <w:szCs w:val="28"/>
          <w:rtl/>
          <w:lang w:bidi="fa-IR"/>
        </w:rPr>
        <w:t xml:space="preserve"> خداوند</w:t>
      </w:r>
      <w:r>
        <w:rPr>
          <w:rFonts w:cs="B Zar" w:hint="cs"/>
          <w:sz w:val="28"/>
          <w:szCs w:val="28"/>
          <w:rtl/>
          <w:lang w:bidi="fa-IR"/>
        </w:rPr>
        <w:t xml:space="preserve"> به لطف و عنایت خودش از انفاس قدسی ولی</w:t>
      </w:r>
      <w:r w:rsidR="00843421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 زمان ارواحنا فدا به این قلب های ما مددی برساند ان </w:t>
      </w:r>
      <w:r w:rsidRPr="00F42B28">
        <w:rPr>
          <w:rFonts w:cs="B Zar" w:hint="cs"/>
          <w:sz w:val="28"/>
          <w:szCs w:val="28"/>
          <w:rtl/>
          <w:lang w:bidi="fa-IR"/>
        </w:rPr>
        <w:t>شا</w:t>
      </w:r>
      <w:r w:rsidR="00F42B28">
        <w:rPr>
          <w:rFonts w:cs="B Zar" w:hint="cs"/>
          <w:sz w:val="28"/>
          <w:szCs w:val="28"/>
          <w:rtl/>
          <w:lang w:bidi="fa-IR"/>
        </w:rPr>
        <w:t>ء</w:t>
      </w:r>
      <w:r w:rsidRPr="00F42B28">
        <w:rPr>
          <w:rFonts w:cs="B Zar" w:hint="cs"/>
          <w:sz w:val="28"/>
          <w:szCs w:val="28"/>
          <w:rtl/>
          <w:lang w:bidi="fa-IR"/>
        </w:rPr>
        <w:t>الله</w:t>
      </w:r>
      <w:r w:rsidR="006E7EF0" w:rsidRPr="00F42B28">
        <w:rPr>
          <w:rFonts w:cs="B Zar" w:hint="cs"/>
          <w:sz w:val="28"/>
          <w:szCs w:val="28"/>
          <w:rtl/>
          <w:lang w:bidi="fa-IR"/>
        </w:rPr>
        <w:t>. این کوله بار سیئات ما</w:t>
      </w:r>
      <w:r w:rsidR="00F6013D">
        <w:rPr>
          <w:rFonts w:cs="B Zar" w:hint="cs"/>
          <w:sz w:val="28"/>
          <w:szCs w:val="28"/>
          <w:rtl/>
          <w:lang w:bidi="fa-IR"/>
        </w:rPr>
        <w:t xml:space="preserve">، 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 تا نمرده ایم سبکتر بشود و با حسناتی که فرمود</w:t>
      </w:r>
      <w:r w:rsidR="00F42B28">
        <w:rPr>
          <w:rFonts w:cs="B Zar" w:hint="cs"/>
          <w:sz w:val="28"/>
          <w:szCs w:val="28"/>
          <w:rtl/>
          <w:lang w:bidi="fa-IR"/>
        </w:rPr>
        <w:t>: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2E09EC">
        <w:rPr>
          <w:rFonts w:cs="B Zar" w:hint="cs"/>
          <w:sz w:val="28"/>
          <w:szCs w:val="28"/>
          <w:rtl/>
          <w:lang w:bidi="fa-IR"/>
        </w:rPr>
        <w:t>«</w:t>
      </w:r>
      <w:r w:rsidR="002E09EC" w:rsidRPr="009D4F62">
        <w:rPr>
          <w:rFonts w:cs="B Zar"/>
          <w:sz w:val="28"/>
          <w:szCs w:val="28"/>
          <w:rtl/>
          <w:lang w:bidi="fa-IR"/>
        </w:rPr>
        <w:t>مَنْ جَاءَ بِالْحَسَنَةِ</w:t>
      </w:r>
      <w:r w:rsidR="002E09EC">
        <w:rPr>
          <w:rFonts w:cs="B Zar" w:hint="cs"/>
          <w:sz w:val="28"/>
          <w:szCs w:val="28"/>
          <w:rtl/>
          <w:lang w:bidi="fa-IR"/>
        </w:rPr>
        <w:t>»</w:t>
      </w:r>
      <w:r w:rsidR="002E09EC">
        <w:rPr>
          <w:rFonts w:cs="B Zar" w:hint="cs"/>
          <w:sz w:val="28"/>
          <w:szCs w:val="28"/>
          <w:rtl/>
          <w:lang w:bidi="fa-IR"/>
        </w:rPr>
        <w:t xml:space="preserve"> 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با حسنات همراه برویم انشاءالله و اون هم حسنه بزرگ ما محبت خاندان اهل عصمت </w:t>
      </w:r>
      <w:r w:rsidR="006E7EF0" w:rsidRPr="00F86816">
        <w:rPr>
          <w:rFonts w:cs="B Zar" w:hint="cs"/>
          <w:sz w:val="28"/>
          <w:szCs w:val="28"/>
          <w:vertAlign w:val="superscript"/>
          <w:rtl/>
          <w:lang w:bidi="fa-IR"/>
        </w:rPr>
        <w:t>علیهم السلام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 است.ما دیگه این محب</w:t>
      </w:r>
      <w:r w:rsidR="002E09EC">
        <w:rPr>
          <w:rFonts w:cs="B Zar" w:hint="cs"/>
          <w:sz w:val="28"/>
          <w:szCs w:val="28"/>
          <w:rtl/>
          <w:lang w:bidi="fa-IR"/>
        </w:rPr>
        <w:t>ّ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ت </w:t>
      </w:r>
      <w:r w:rsidR="006E7EF0" w:rsidRPr="00F42B28">
        <w:rPr>
          <w:rFonts w:cs="B Zar" w:hint="cs"/>
          <w:sz w:val="28"/>
          <w:szCs w:val="28"/>
          <w:rtl/>
          <w:lang w:bidi="fa-IR"/>
        </w:rPr>
        <w:lastRenderedPageBreak/>
        <w:t>را داریم این سرمایه را ازدست ندهیم ولی مراقب باشیم که از دست نرود بد عملی ها طبق آیات قرآن ب</w:t>
      </w:r>
      <w:r w:rsidR="00843421" w:rsidRPr="00F42B28">
        <w:rPr>
          <w:rFonts w:cs="B Zar" w:hint="cs"/>
          <w:sz w:val="28"/>
          <w:szCs w:val="28"/>
          <w:rtl/>
          <w:lang w:bidi="fa-IR"/>
        </w:rPr>
        <w:t>ه</w:t>
      </w:r>
      <w:r w:rsidR="006E7EF0" w:rsidRP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2E09EC" w:rsidRPr="00E92F98">
        <w:rPr>
          <w:rFonts w:cs="B Mitra"/>
          <w:sz w:val="28"/>
          <w:szCs w:val="28"/>
          <w:rtl/>
          <w:lang w:bidi="fa-IR"/>
        </w:rPr>
        <w:t>السُّوأَى</w:t>
      </w:r>
      <w:r w:rsidR="002E09EC" w:rsidRP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6E7EF0" w:rsidRPr="00F42B28">
        <w:rPr>
          <w:rFonts w:cs="B Zar" w:hint="cs"/>
          <w:sz w:val="28"/>
          <w:szCs w:val="28"/>
          <w:rtl/>
          <w:lang w:bidi="fa-IR"/>
        </w:rPr>
        <w:t>کارش منتهی میشود که آدم مغرور نشود که حالا دارم چه میداند که آخر کار به کجا خواهد رسید</w:t>
      </w:r>
    </w:p>
    <w:p w14:paraId="32C28C1D" w14:textId="77777777" w:rsidR="00C90B7B" w:rsidRDefault="00C90B7B" w:rsidP="006E7EF0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CDCB650" w14:textId="77777777" w:rsidR="00C90B7B" w:rsidRDefault="00C90B7B" w:rsidP="00C90B7B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82F7ED3" w14:textId="6E26257F" w:rsidR="00C90B7B" w:rsidRPr="00C90B7B" w:rsidRDefault="006E7EF0" w:rsidP="00F42B28">
      <w:pPr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 w:rsidRPr="00C90B7B">
        <w:rPr>
          <w:rFonts w:cs="B Mitra" w:hint="cs"/>
          <w:sz w:val="28"/>
          <w:szCs w:val="28"/>
          <w:rtl/>
          <w:lang w:bidi="fa-IR"/>
        </w:rPr>
        <w:t>ال</w:t>
      </w:r>
      <w:r w:rsidR="002E09EC">
        <w:rPr>
          <w:rFonts w:cs="B Mitra" w:hint="cs"/>
          <w:sz w:val="28"/>
          <w:szCs w:val="28"/>
          <w:rtl/>
          <w:lang w:bidi="fa-IR"/>
        </w:rPr>
        <w:t>ل</w:t>
      </w:r>
      <w:r w:rsidRPr="00C90B7B">
        <w:rPr>
          <w:rFonts w:cs="B Mitra" w:hint="cs"/>
          <w:sz w:val="28"/>
          <w:szCs w:val="28"/>
          <w:rtl/>
          <w:lang w:bidi="fa-IR"/>
        </w:rPr>
        <w:t>هم صلی علی مولانا ابی عبدلله الحسین ال</w:t>
      </w:r>
      <w:r w:rsidR="002E09EC">
        <w:rPr>
          <w:rFonts w:cs="B Mitra" w:hint="cs"/>
          <w:sz w:val="28"/>
          <w:szCs w:val="28"/>
          <w:rtl/>
          <w:lang w:bidi="fa-IR"/>
        </w:rPr>
        <w:t>ل</w:t>
      </w:r>
      <w:r w:rsidRPr="00C90B7B">
        <w:rPr>
          <w:rFonts w:cs="B Mitra" w:hint="cs"/>
          <w:sz w:val="28"/>
          <w:szCs w:val="28"/>
          <w:rtl/>
          <w:lang w:bidi="fa-IR"/>
        </w:rPr>
        <w:t>هم صلی علیه و علی الارواح التی حلت بفنائک</w:t>
      </w:r>
    </w:p>
    <w:p w14:paraId="28FB9DD8" w14:textId="268C3969" w:rsidR="00C90B7B" w:rsidRPr="00C90B7B" w:rsidRDefault="006E7EF0" w:rsidP="00F42B28">
      <w:pPr>
        <w:bidi/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  <w:r w:rsidRPr="00C90B7B">
        <w:rPr>
          <w:rFonts w:cs="B Zar" w:hint="cs"/>
          <w:sz w:val="28"/>
          <w:szCs w:val="28"/>
          <w:rtl/>
          <w:lang w:bidi="fa-IR"/>
        </w:rPr>
        <w:t>پروردگارا به حرمت امام حسین علیه السلام</w:t>
      </w:r>
      <w:r w:rsidR="00F42B28">
        <w:rPr>
          <w:rFonts w:cs="B Zar" w:hint="cs"/>
          <w:sz w:val="28"/>
          <w:szCs w:val="28"/>
          <w:rtl/>
          <w:lang w:bidi="fa-IR"/>
        </w:rPr>
        <w:t xml:space="preserve"> </w:t>
      </w:r>
      <w:r w:rsidR="000300D4" w:rsidRPr="00C90B7B">
        <w:rPr>
          <w:rFonts w:cs="B Zar" w:hint="cs"/>
          <w:sz w:val="28"/>
          <w:szCs w:val="28"/>
          <w:rtl/>
          <w:lang w:bidi="fa-IR"/>
        </w:rPr>
        <w:t xml:space="preserve">در فرج امام زمان علیه السلام </w:t>
      </w:r>
      <w:r w:rsidRPr="00C90B7B">
        <w:rPr>
          <w:rFonts w:cs="B Zar" w:hint="cs"/>
          <w:sz w:val="28"/>
          <w:szCs w:val="28"/>
          <w:rtl/>
          <w:lang w:bidi="fa-IR"/>
        </w:rPr>
        <w:t>تعجیل بفرما</w:t>
      </w:r>
    </w:p>
    <w:p w14:paraId="40E92C6E" w14:textId="37C557C2" w:rsidR="00C90B7B" w:rsidRPr="00C90B7B" w:rsidRDefault="006E7EF0" w:rsidP="00C90B7B">
      <w:pPr>
        <w:bidi/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  <w:r w:rsidRPr="00C90B7B">
        <w:rPr>
          <w:rFonts w:cs="B Zar" w:hint="cs"/>
          <w:sz w:val="28"/>
          <w:szCs w:val="28"/>
          <w:rtl/>
          <w:lang w:bidi="fa-IR"/>
        </w:rPr>
        <w:t>گناهان مارا بیامرز</w:t>
      </w:r>
    </w:p>
    <w:p w14:paraId="3CB99CE8" w14:textId="77777777" w:rsidR="00C90B7B" w:rsidRPr="00C90B7B" w:rsidRDefault="001828D8" w:rsidP="00C90B7B">
      <w:pPr>
        <w:bidi/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  <w:r w:rsidRPr="00C90B7B">
        <w:rPr>
          <w:rFonts w:cs="B Zar" w:hint="cs"/>
          <w:sz w:val="28"/>
          <w:szCs w:val="28"/>
          <w:rtl/>
          <w:lang w:bidi="fa-IR"/>
        </w:rPr>
        <w:t>خوف به بندگی با خلوص نیت به ماعنایت بفرما</w:t>
      </w:r>
    </w:p>
    <w:p w14:paraId="4D16A597" w14:textId="28C48166" w:rsidR="006E7EF0" w:rsidRPr="00C90B7B" w:rsidRDefault="001828D8" w:rsidP="00C90B7B">
      <w:pPr>
        <w:bidi/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  <w:r w:rsidRPr="00C90B7B">
        <w:rPr>
          <w:rFonts w:cs="B Zar" w:hint="cs"/>
          <w:sz w:val="28"/>
          <w:szCs w:val="28"/>
          <w:rtl/>
          <w:lang w:bidi="fa-IR"/>
        </w:rPr>
        <w:t>حسن عاقبت به همه ما عنایت بفرما</w:t>
      </w:r>
    </w:p>
    <w:p w14:paraId="5B94F94F" w14:textId="77777777" w:rsidR="00B41112" w:rsidRPr="00A1160F" w:rsidRDefault="00B41112" w:rsidP="00F62B98">
      <w:pPr>
        <w:bidi/>
        <w:spacing w:line="360" w:lineRule="auto"/>
        <w:jc w:val="both"/>
        <w:rPr>
          <w:rFonts w:cs="B Zar"/>
          <w:sz w:val="28"/>
          <w:szCs w:val="28"/>
          <w:lang w:bidi="fa-IR"/>
        </w:rPr>
      </w:pPr>
    </w:p>
    <w:sectPr w:rsidR="00B41112" w:rsidRPr="00A11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E686" w14:textId="77777777" w:rsidR="00005FA8" w:rsidRDefault="00005FA8" w:rsidP="003217BC">
      <w:pPr>
        <w:spacing w:after="0" w:line="240" w:lineRule="auto"/>
      </w:pPr>
      <w:r>
        <w:separator/>
      </w:r>
    </w:p>
  </w:endnote>
  <w:endnote w:type="continuationSeparator" w:id="0">
    <w:p w14:paraId="6311EA29" w14:textId="77777777" w:rsidR="00005FA8" w:rsidRDefault="00005FA8" w:rsidP="003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5170" w14:textId="77777777" w:rsidR="00005FA8" w:rsidRDefault="00005FA8" w:rsidP="003217BC">
      <w:pPr>
        <w:spacing w:after="0" w:line="240" w:lineRule="auto"/>
      </w:pPr>
      <w:r>
        <w:separator/>
      </w:r>
    </w:p>
  </w:footnote>
  <w:footnote w:type="continuationSeparator" w:id="0">
    <w:p w14:paraId="598B5222" w14:textId="77777777" w:rsidR="00005FA8" w:rsidRDefault="00005FA8" w:rsidP="003217BC">
      <w:pPr>
        <w:spacing w:after="0" w:line="240" w:lineRule="auto"/>
      </w:pPr>
      <w:r>
        <w:continuationSeparator/>
      </w:r>
    </w:p>
  </w:footnote>
  <w:footnote w:id="1">
    <w:p w14:paraId="0FC78D05" w14:textId="77777777" w:rsidR="00F6013D" w:rsidRPr="00AD2B52" w:rsidRDefault="00F6013D" w:rsidP="003217B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انعام، آیه</w:t>
      </w:r>
      <w:r w:rsidRPr="00AD2B52">
        <w:rPr>
          <w:rFonts w:cs="B Roya"/>
          <w:sz w:val="18"/>
          <w:szCs w:val="18"/>
          <w:rtl/>
          <w:lang w:bidi="fa-IR"/>
        </w:rPr>
        <w:softHyphen/>
        <w:t xml:space="preserve"> 160</w:t>
      </w:r>
      <w:r w:rsidRPr="00AD2B52">
        <w:rPr>
          <w:rFonts w:cs="B Roya" w:hint="cs"/>
          <w:sz w:val="18"/>
          <w:szCs w:val="18"/>
          <w:rtl/>
          <w:lang w:bidi="fa-IR"/>
        </w:rPr>
        <w:t>.</w:t>
      </w:r>
    </w:p>
  </w:footnote>
  <w:footnote w:id="2">
    <w:p w14:paraId="7579A612" w14:textId="77777777" w:rsidR="00F6013D" w:rsidRPr="00AD2B52" w:rsidRDefault="00F6013D" w:rsidP="003217B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بقره، آیه</w:t>
      </w:r>
      <w:r w:rsidRPr="00AD2B52">
        <w:rPr>
          <w:rFonts w:cs="B Roya"/>
          <w:sz w:val="18"/>
          <w:szCs w:val="18"/>
          <w:rtl/>
          <w:lang w:bidi="fa-IR"/>
        </w:rPr>
        <w:softHyphen/>
        <w:t xml:space="preserve"> 261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3">
    <w:p w14:paraId="56E4F5A7" w14:textId="6E4D8CD1" w:rsidR="00F6013D" w:rsidRPr="00AD2B52" w:rsidRDefault="00F6013D" w:rsidP="003217B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</w:t>
      </w:r>
      <w:r>
        <w:rPr>
          <w:rFonts w:cs="B Roya" w:hint="cs"/>
          <w:sz w:val="18"/>
          <w:szCs w:val="18"/>
          <w:rtl/>
          <w:lang w:bidi="fa-IR"/>
        </w:rPr>
        <w:t xml:space="preserve">،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245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">
    <w:p w14:paraId="28B0DDEA" w14:textId="77777777" w:rsidR="00F6013D" w:rsidRPr="00AD2B52" w:rsidRDefault="00F6013D" w:rsidP="003217B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-همان .  </w:t>
      </w:r>
    </w:p>
  </w:footnote>
  <w:footnote w:id="5">
    <w:p w14:paraId="24064C95" w14:textId="4CD79889" w:rsidR="00480AC1" w:rsidRPr="00A9781D" w:rsidRDefault="00480AC1" w:rsidP="00480AC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A9781D">
        <w:rPr>
          <w:rFonts w:cs="B Roya" w:hint="cs"/>
          <w:sz w:val="18"/>
          <w:szCs w:val="18"/>
          <w:rtl/>
        </w:rPr>
        <w:t>سوره نساء، آیه122.</w:t>
      </w:r>
    </w:p>
  </w:footnote>
  <w:footnote w:id="6">
    <w:p w14:paraId="150E81E7" w14:textId="5E6247E8" w:rsidR="00480AC1" w:rsidRPr="00A9781D" w:rsidRDefault="00480AC1" w:rsidP="00480AC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9781D">
        <w:rPr>
          <w:rStyle w:val="FootnoteReference"/>
          <w:rFonts w:cs="B Roya"/>
          <w:sz w:val="18"/>
          <w:szCs w:val="18"/>
        </w:rPr>
        <w:footnoteRef/>
      </w:r>
      <w:r w:rsidRPr="00A9781D">
        <w:rPr>
          <w:rFonts w:cs="B Roya"/>
          <w:sz w:val="18"/>
          <w:szCs w:val="18"/>
        </w:rPr>
        <w:t xml:space="preserve"> </w:t>
      </w:r>
      <w:r w:rsidRPr="00A9781D">
        <w:rPr>
          <w:rFonts w:cs="B Roya" w:hint="cs"/>
          <w:sz w:val="18"/>
          <w:szCs w:val="18"/>
          <w:rtl/>
          <w:lang w:bidi="fa-IR"/>
        </w:rPr>
        <w:t>-سوره نساء، آیه</w:t>
      </w:r>
      <w:r w:rsidR="00A9781D">
        <w:rPr>
          <w:rFonts w:cs="B Roya" w:hint="cs"/>
          <w:sz w:val="18"/>
          <w:szCs w:val="18"/>
          <w:rtl/>
          <w:lang w:bidi="fa-IR"/>
        </w:rPr>
        <w:t>87.</w:t>
      </w:r>
    </w:p>
  </w:footnote>
  <w:footnote w:id="7">
    <w:p w14:paraId="0317F3DB" w14:textId="19CB22AD" w:rsidR="00480AC1" w:rsidRPr="00A9781D" w:rsidRDefault="00480AC1" w:rsidP="00480AC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9781D">
        <w:rPr>
          <w:rStyle w:val="FootnoteReference"/>
          <w:rFonts w:cs="B Roya"/>
          <w:sz w:val="18"/>
          <w:szCs w:val="18"/>
        </w:rPr>
        <w:footnoteRef/>
      </w:r>
      <w:r w:rsidRPr="00A9781D">
        <w:rPr>
          <w:rFonts w:cs="B Roya"/>
          <w:sz w:val="18"/>
          <w:szCs w:val="18"/>
        </w:rPr>
        <w:t xml:space="preserve"> </w:t>
      </w:r>
      <w:r w:rsidRPr="00A9781D">
        <w:rPr>
          <w:rFonts w:cs="B Roya" w:hint="cs"/>
          <w:sz w:val="18"/>
          <w:szCs w:val="18"/>
          <w:rtl/>
          <w:lang w:bidi="fa-IR"/>
        </w:rPr>
        <w:t>سوره توبه، آیه 111.</w:t>
      </w:r>
    </w:p>
  </w:footnote>
  <w:footnote w:id="8">
    <w:p w14:paraId="7BFCBB30" w14:textId="77777777" w:rsidR="00F6013D" w:rsidRPr="00AD2B52" w:rsidRDefault="00F6013D" w:rsidP="001779F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بقره،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45 . </w:t>
      </w:r>
    </w:p>
  </w:footnote>
  <w:footnote w:id="9">
    <w:p w14:paraId="29A62968" w14:textId="77777777" w:rsidR="00F6013D" w:rsidRPr="00AD2B52" w:rsidRDefault="00F6013D" w:rsidP="001779F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276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10">
    <w:p w14:paraId="668F561E" w14:textId="77777777" w:rsidR="00F6013D" w:rsidRPr="00AD2B52" w:rsidRDefault="00F6013D" w:rsidP="0022390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روم،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39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11">
    <w:p w14:paraId="72BBDB9E" w14:textId="5122678E" w:rsidR="003541EA" w:rsidRDefault="003541EA" w:rsidP="003541E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.سوره روم، آیه 39.</w:t>
      </w:r>
    </w:p>
  </w:footnote>
  <w:footnote w:id="12">
    <w:p w14:paraId="23E7A6D9" w14:textId="77777777" w:rsidR="00F6013D" w:rsidRPr="00AD2B52" w:rsidRDefault="00F6013D" w:rsidP="0022390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276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13">
    <w:p w14:paraId="08F8A688" w14:textId="77777777" w:rsidR="00F6013D" w:rsidRPr="00AD2B52" w:rsidRDefault="00F6013D" w:rsidP="0022390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Pr="00AD2B52">
        <w:rPr>
          <w:rFonts w:cs="B Roya"/>
          <w:sz w:val="18"/>
          <w:szCs w:val="18"/>
          <w:rtl/>
          <w:lang w:bidi="fa-IR"/>
        </w:rPr>
        <w:t xml:space="preserve">- </w:t>
      </w:r>
      <w:r w:rsidRPr="00AD2B52">
        <w:rPr>
          <w:rFonts w:cs="B Roya" w:hint="cs"/>
          <w:sz w:val="18"/>
          <w:szCs w:val="18"/>
          <w:rtl/>
          <w:lang w:bidi="fa-IR"/>
        </w:rPr>
        <w:t>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بقره،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245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 </w:t>
      </w:r>
    </w:p>
  </w:footnote>
  <w:footnote w:id="14">
    <w:p w14:paraId="46195EC3" w14:textId="77777777" w:rsidR="00F6013D" w:rsidRPr="00AD2B52" w:rsidRDefault="00F6013D" w:rsidP="00C9383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زمر،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10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15">
    <w:p w14:paraId="565530E3" w14:textId="57186AF8" w:rsidR="00F6013D" w:rsidRPr="00AD2B52" w:rsidRDefault="00F6013D" w:rsidP="00C9383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010C17" w:rsidRPr="00AD2B52">
        <w:rPr>
          <w:rFonts w:cs="B Roya" w:hint="cs"/>
          <w:sz w:val="18"/>
          <w:szCs w:val="18"/>
          <w:rtl/>
          <w:lang w:bidi="fa-IR"/>
        </w:rPr>
        <w:t>سوره</w:t>
      </w:r>
      <w:r w:rsidR="00010C17" w:rsidRPr="00AD2B52">
        <w:rPr>
          <w:rFonts w:cs="B Roya"/>
          <w:sz w:val="18"/>
          <w:szCs w:val="18"/>
          <w:rtl/>
          <w:lang w:bidi="fa-IR"/>
        </w:rPr>
        <w:t xml:space="preserve"> </w:t>
      </w:r>
      <w:r w:rsidR="00010C17" w:rsidRPr="00AD2B52">
        <w:rPr>
          <w:rFonts w:cs="B Roya" w:hint="cs"/>
          <w:sz w:val="18"/>
          <w:szCs w:val="18"/>
          <w:rtl/>
          <w:lang w:bidi="fa-IR"/>
        </w:rPr>
        <w:t>زمر، آیه</w:t>
      </w:r>
      <w:r w:rsidR="00010C17" w:rsidRPr="00AD2B52">
        <w:rPr>
          <w:rFonts w:cs="B Roya"/>
          <w:sz w:val="18"/>
          <w:szCs w:val="18"/>
          <w:rtl/>
          <w:lang w:bidi="fa-IR"/>
        </w:rPr>
        <w:softHyphen/>
      </w:r>
      <w:r w:rsidR="00010C17" w:rsidRPr="00AD2B52">
        <w:rPr>
          <w:rFonts w:cs="B Roya" w:hint="cs"/>
          <w:sz w:val="18"/>
          <w:szCs w:val="18"/>
          <w:rtl/>
          <w:lang w:bidi="fa-IR"/>
        </w:rPr>
        <w:t>ی</w:t>
      </w:r>
      <w:r w:rsidR="00010C17" w:rsidRPr="00AD2B52">
        <w:rPr>
          <w:rFonts w:cs="B Roya"/>
          <w:sz w:val="18"/>
          <w:szCs w:val="18"/>
          <w:rtl/>
          <w:lang w:bidi="fa-IR"/>
        </w:rPr>
        <w:t xml:space="preserve"> 10</w:t>
      </w:r>
      <w:r w:rsidR="00010C17">
        <w:rPr>
          <w:rFonts w:cs="B Roya" w:hint="cs"/>
          <w:sz w:val="18"/>
          <w:szCs w:val="18"/>
          <w:rtl/>
          <w:lang w:bidi="fa-IR"/>
        </w:rPr>
        <w:t>.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</w:t>
      </w:r>
    </w:p>
  </w:footnote>
  <w:footnote w:id="16">
    <w:p w14:paraId="12A53A0F" w14:textId="0F74D259" w:rsidR="00010C17" w:rsidRDefault="00010C17" w:rsidP="00010C1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بقره آیه 155.</w:t>
      </w:r>
    </w:p>
  </w:footnote>
  <w:footnote w:id="17">
    <w:p w14:paraId="35E429C1" w14:textId="49ABD87F" w:rsidR="00010C17" w:rsidRDefault="00010C17" w:rsidP="00010C1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بقره، آیه 156</w:t>
      </w:r>
    </w:p>
  </w:footnote>
  <w:footnote w:id="18">
    <w:p w14:paraId="1D414A56" w14:textId="77777777" w:rsidR="00F6013D" w:rsidRPr="00AD2B52" w:rsidRDefault="00F6013D" w:rsidP="00C9383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19">
    <w:p w14:paraId="3224C508" w14:textId="0E35B178" w:rsidR="00010C17" w:rsidRDefault="00010C17" w:rsidP="00CD639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CD639F">
        <w:rPr>
          <w:rFonts w:hint="cs"/>
          <w:rtl/>
        </w:rPr>
        <w:t>-</w:t>
      </w:r>
      <w:r w:rsidR="00CD639F" w:rsidRPr="00CD639F">
        <w:rPr>
          <w:rFonts w:cs="B Roya" w:hint="cs"/>
          <w:sz w:val="18"/>
          <w:szCs w:val="18"/>
          <w:rtl/>
          <w:lang w:bidi="fa-IR"/>
        </w:rPr>
        <w:t xml:space="preserve"> </w:t>
      </w:r>
      <w:r w:rsidR="00CD639F" w:rsidRPr="00AD2B52">
        <w:rPr>
          <w:rFonts w:cs="B Roya" w:hint="cs"/>
          <w:sz w:val="18"/>
          <w:szCs w:val="18"/>
          <w:rtl/>
          <w:lang w:bidi="fa-IR"/>
        </w:rPr>
        <w:t>سوره</w:t>
      </w:r>
      <w:r w:rsidR="00CD639F" w:rsidRPr="00AD2B52">
        <w:rPr>
          <w:rFonts w:cs="B Roya"/>
          <w:sz w:val="18"/>
          <w:szCs w:val="18"/>
          <w:rtl/>
          <w:lang w:bidi="fa-IR"/>
        </w:rPr>
        <w:t xml:space="preserve"> </w:t>
      </w:r>
      <w:r w:rsidR="00CD639F" w:rsidRPr="00AD2B52">
        <w:rPr>
          <w:rFonts w:cs="B Roya" w:hint="cs"/>
          <w:sz w:val="18"/>
          <w:szCs w:val="18"/>
          <w:rtl/>
          <w:lang w:bidi="fa-IR"/>
        </w:rPr>
        <w:t>سجدة، آیه</w:t>
      </w:r>
      <w:r w:rsidR="00CD639F" w:rsidRPr="00AD2B52">
        <w:rPr>
          <w:rFonts w:cs="B Roya"/>
          <w:sz w:val="18"/>
          <w:szCs w:val="18"/>
          <w:rtl/>
          <w:lang w:bidi="fa-IR"/>
        </w:rPr>
        <w:softHyphen/>
      </w:r>
      <w:r w:rsidR="00CD639F" w:rsidRPr="00AD2B52">
        <w:rPr>
          <w:rFonts w:cs="B Roya" w:hint="cs"/>
          <w:sz w:val="18"/>
          <w:szCs w:val="18"/>
          <w:rtl/>
          <w:lang w:bidi="fa-IR"/>
        </w:rPr>
        <w:t>ی 16</w:t>
      </w:r>
      <w:r w:rsidR="00CD639F">
        <w:rPr>
          <w:rFonts w:cs="B Roya" w:hint="cs"/>
          <w:sz w:val="18"/>
          <w:szCs w:val="18"/>
          <w:rtl/>
          <w:lang w:bidi="fa-IR"/>
        </w:rPr>
        <w:t>.</w:t>
      </w:r>
    </w:p>
  </w:footnote>
  <w:footnote w:id="20">
    <w:p w14:paraId="6CCD7EDC" w14:textId="2A2D2AD2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="00CD639F">
        <w:rPr>
          <w:rFonts w:cs="B Roya" w:hint="cs"/>
          <w:sz w:val="18"/>
          <w:szCs w:val="18"/>
          <w:rtl/>
          <w:lang w:bidi="fa-IR"/>
        </w:rPr>
        <w:t>-همان.</w:t>
      </w:r>
    </w:p>
  </w:footnote>
  <w:footnote w:id="21">
    <w:p w14:paraId="3D83528B" w14:textId="27E77567" w:rsidR="00CA52DC" w:rsidRDefault="00CA52DC" w:rsidP="00CA52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سجده، آیه 17.</w:t>
      </w:r>
    </w:p>
  </w:footnote>
  <w:footnote w:id="22">
    <w:p w14:paraId="2288B1EA" w14:textId="77777777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 همان . </w:t>
      </w:r>
    </w:p>
  </w:footnote>
  <w:footnote w:id="23">
    <w:p w14:paraId="4F0D499F" w14:textId="7D6FF362" w:rsidR="00CA52DC" w:rsidRDefault="00CA52DC" w:rsidP="00CA52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ق، آیه 35.</w:t>
      </w:r>
    </w:p>
  </w:footnote>
  <w:footnote w:id="24">
    <w:p w14:paraId="711E1860" w14:textId="77777777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انعام،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160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5">
    <w:p w14:paraId="2A9A07D3" w14:textId="4C0DD27A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CA52DC" w:rsidRPr="00AD2B52">
        <w:rPr>
          <w:rFonts w:cs="B Roya" w:hint="cs"/>
          <w:sz w:val="18"/>
          <w:szCs w:val="18"/>
          <w:rtl/>
          <w:lang w:bidi="fa-IR"/>
        </w:rPr>
        <w:t>سوره</w:t>
      </w:r>
      <w:r w:rsidR="00CA52DC" w:rsidRPr="00AD2B52">
        <w:rPr>
          <w:rFonts w:cs="B Roya"/>
          <w:sz w:val="18"/>
          <w:szCs w:val="18"/>
          <w:rtl/>
          <w:lang w:bidi="fa-IR"/>
        </w:rPr>
        <w:t xml:space="preserve"> </w:t>
      </w:r>
      <w:r w:rsidR="00CA52DC" w:rsidRPr="00AD2B52">
        <w:rPr>
          <w:rFonts w:cs="B Roya" w:hint="cs"/>
          <w:sz w:val="18"/>
          <w:szCs w:val="18"/>
          <w:rtl/>
          <w:lang w:bidi="fa-IR"/>
        </w:rPr>
        <w:t>انعام، آیه</w:t>
      </w:r>
      <w:r w:rsidR="00CA52DC" w:rsidRPr="00AD2B52">
        <w:rPr>
          <w:rFonts w:cs="B Roya"/>
          <w:sz w:val="18"/>
          <w:szCs w:val="18"/>
          <w:rtl/>
          <w:lang w:bidi="fa-IR"/>
        </w:rPr>
        <w:softHyphen/>
      </w:r>
      <w:r w:rsidR="00CA52DC" w:rsidRPr="00AD2B52">
        <w:rPr>
          <w:rFonts w:cs="B Roya" w:hint="cs"/>
          <w:sz w:val="18"/>
          <w:szCs w:val="18"/>
          <w:rtl/>
          <w:lang w:bidi="fa-IR"/>
        </w:rPr>
        <w:t>ی</w:t>
      </w:r>
      <w:r w:rsidR="00CA52DC" w:rsidRPr="00AD2B52">
        <w:rPr>
          <w:rFonts w:cs="B Roya"/>
          <w:sz w:val="18"/>
          <w:szCs w:val="18"/>
          <w:rtl/>
          <w:lang w:bidi="fa-IR"/>
        </w:rPr>
        <w:t xml:space="preserve"> 160</w:t>
      </w:r>
      <w:r w:rsidR="00CA52DC" w:rsidRPr="00AD2B52">
        <w:rPr>
          <w:rFonts w:cs="B Roya" w:hint="cs"/>
          <w:sz w:val="18"/>
          <w:szCs w:val="18"/>
          <w:rtl/>
          <w:lang w:bidi="fa-IR"/>
        </w:rPr>
        <w:t xml:space="preserve"> .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</w:t>
      </w:r>
    </w:p>
  </w:footnote>
  <w:footnote w:id="26">
    <w:p w14:paraId="722AE152" w14:textId="77777777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اسراء،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13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7">
    <w:p w14:paraId="7213056A" w14:textId="77777777" w:rsidR="00F6013D" w:rsidRPr="00AD2B52" w:rsidRDefault="00F6013D" w:rsidP="00E0502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28">
    <w:p w14:paraId="287D9248" w14:textId="5A8FD949" w:rsidR="00F26549" w:rsidRDefault="00F26549" w:rsidP="00F2654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سوره زخرف آیه 36</w:t>
      </w:r>
    </w:p>
  </w:footnote>
  <w:footnote w:id="29">
    <w:p w14:paraId="5EC3B2CF" w14:textId="4699BA10" w:rsidR="00F6013D" w:rsidRPr="00AD2B52" w:rsidRDefault="00F6013D" w:rsidP="009749E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F26549">
        <w:rPr>
          <w:rFonts w:hint="cs"/>
          <w:rtl/>
          <w:lang w:bidi="fa-IR"/>
        </w:rPr>
        <w:t>سوره زخرف آیه 36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30">
    <w:p w14:paraId="14AFA06B" w14:textId="77777777" w:rsidR="00F6013D" w:rsidRPr="00AD2B52" w:rsidRDefault="00F6013D" w:rsidP="009749E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زخرف، آیه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>38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31">
    <w:p w14:paraId="30A9EDF5" w14:textId="77777777" w:rsidR="00F6013D" w:rsidRPr="00AD2B52" w:rsidRDefault="00F6013D" w:rsidP="009749E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32">
    <w:p w14:paraId="021A959E" w14:textId="5518AEEE" w:rsidR="00F6013D" w:rsidRPr="00AD2B52" w:rsidRDefault="00F6013D" w:rsidP="009749E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="00F26549">
        <w:rPr>
          <w:rFonts w:cs="B Roya" w:hint="cs"/>
          <w:sz w:val="18"/>
          <w:szCs w:val="18"/>
          <w:rtl/>
          <w:lang w:bidi="fa-IR"/>
        </w:rPr>
        <w:t>مفاتیح الجنان،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="00F26549">
        <w:rPr>
          <w:rFonts w:cs="B Roya" w:hint="cs"/>
          <w:sz w:val="18"/>
          <w:szCs w:val="18"/>
          <w:rtl/>
          <w:lang w:bidi="fa-IR"/>
        </w:rPr>
        <w:t>دعای ابی حمزه.</w:t>
      </w:r>
    </w:p>
  </w:footnote>
  <w:footnote w:id="33">
    <w:p w14:paraId="50EA780F" w14:textId="50B48E6F" w:rsidR="00F6013D" w:rsidRPr="00AD2B52" w:rsidRDefault="00F6013D" w:rsidP="004926D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1162D7">
        <w:rPr>
          <w:rFonts w:cs="B Roya" w:hint="cs"/>
          <w:sz w:val="18"/>
          <w:szCs w:val="18"/>
          <w:rtl/>
          <w:lang w:bidi="fa-IR"/>
        </w:rPr>
        <w:t>معانی الاخبار، الشیخ الصدوق، ص233</w:t>
      </w:r>
    </w:p>
  </w:footnote>
  <w:footnote w:id="34">
    <w:p w14:paraId="4E0CB0FE" w14:textId="77777777" w:rsidR="00F6013D" w:rsidRPr="00AD2B52" w:rsidRDefault="00F6013D" w:rsidP="004926D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35">
    <w:p w14:paraId="57EECD13" w14:textId="77777777" w:rsidR="00F6013D" w:rsidRPr="00AD2B52" w:rsidRDefault="00F6013D" w:rsidP="004926D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36">
    <w:p w14:paraId="1198BE11" w14:textId="32D3947D" w:rsidR="00C43F84" w:rsidRDefault="00C43F84" w:rsidP="00C43F8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-همان.</w:t>
      </w:r>
    </w:p>
  </w:footnote>
  <w:footnote w:id="37">
    <w:p w14:paraId="102C3DAC" w14:textId="77777777" w:rsidR="00F6013D" w:rsidRPr="00AD2B52" w:rsidRDefault="00F6013D" w:rsidP="004E2FE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طبع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جديد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مصرى، جلد</w:t>
      </w:r>
      <w:r w:rsidRPr="00AD2B52">
        <w:rPr>
          <w:rFonts w:cs="B Roya"/>
          <w:sz w:val="18"/>
          <w:szCs w:val="18"/>
          <w:rtl/>
          <w:lang w:bidi="fa-IR"/>
        </w:rPr>
        <w:t xml:space="preserve"> 4</w:t>
      </w:r>
      <w:r w:rsidRPr="00AD2B52">
        <w:rPr>
          <w:rFonts w:cs="B Roya" w:hint="cs"/>
          <w:sz w:val="18"/>
          <w:szCs w:val="18"/>
          <w:rtl/>
          <w:lang w:bidi="fa-IR"/>
        </w:rPr>
        <w:t>،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صفحه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159 </w:t>
      </w:r>
      <w:r w:rsidRPr="00AD2B52">
        <w:rPr>
          <w:rFonts w:cs="B Roya" w:hint="cs"/>
          <w:sz w:val="18"/>
          <w:szCs w:val="18"/>
          <w:rtl/>
          <w:lang w:bidi="fa-IR"/>
        </w:rPr>
        <w:t>و</w:t>
      </w:r>
      <w:r w:rsidRPr="00AD2B52">
        <w:rPr>
          <w:rFonts w:cs="B Roya"/>
          <w:sz w:val="18"/>
          <w:szCs w:val="18"/>
          <w:rtl/>
          <w:lang w:bidi="fa-IR"/>
        </w:rPr>
        <w:t xml:space="preserve"> 160</w:t>
      </w:r>
      <w:r w:rsidRPr="00AD2B52">
        <w:rPr>
          <w:rFonts w:cs="B Roya" w:hint="cs"/>
          <w:sz w:val="18"/>
          <w:szCs w:val="18"/>
          <w:rtl/>
          <w:lang w:bidi="fa-IR"/>
        </w:rPr>
        <w:t>.</w:t>
      </w:r>
    </w:p>
  </w:footnote>
  <w:footnote w:id="38">
    <w:p w14:paraId="0C46A2F7" w14:textId="1EBE284C" w:rsidR="00F6013D" w:rsidRPr="00AD2B52" w:rsidRDefault="00F6013D" w:rsidP="004E2FE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C43F84">
        <w:rPr>
          <w:rFonts w:cs="B Roya" w:hint="cs"/>
          <w:sz w:val="18"/>
          <w:szCs w:val="18"/>
          <w:rtl/>
          <w:lang w:bidi="fa-IR"/>
        </w:rPr>
        <w:t>معانی الاخبار، الشیخ الصدوق، ص233</w:t>
      </w:r>
    </w:p>
  </w:footnote>
  <w:footnote w:id="39">
    <w:p w14:paraId="0CE6890B" w14:textId="77777777" w:rsidR="00F6013D" w:rsidRPr="00AD2B52" w:rsidRDefault="00F6013D" w:rsidP="004E2FE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انعام،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158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40">
    <w:p w14:paraId="03241E07" w14:textId="77777777" w:rsidR="00F6013D" w:rsidRPr="00AD2B52" w:rsidRDefault="00F6013D" w:rsidP="006B69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41">
    <w:p w14:paraId="1BA09A68" w14:textId="77777777" w:rsidR="00F6013D" w:rsidRPr="00AD2B52" w:rsidRDefault="00F6013D" w:rsidP="006B69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42">
    <w:p w14:paraId="7B505388" w14:textId="77777777" w:rsidR="00F6013D" w:rsidRPr="00AD2B52" w:rsidRDefault="00F6013D" w:rsidP="006B69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43">
    <w:p w14:paraId="53A191C0" w14:textId="0BE6858C" w:rsidR="00F6013D" w:rsidRPr="00AD2B52" w:rsidRDefault="00F6013D" w:rsidP="00C35B7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بحار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الأنوار، جلد</w:t>
      </w:r>
      <w:r w:rsidRPr="00AD2B52">
        <w:rPr>
          <w:rFonts w:cs="B Roya"/>
          <w:sz w:val="18"/>
          <w:szCs w:val="18"/>
          <w:rtl/>
          <w:lang w:bidi="fa-IR"/>
        </w:rPr>
        <w:t>۶۴</w:t>
      </w:r>
      <w:r>
        <w:rPr>
          <w:rFonts w:cs="B Roya"/>
          <w:sz w:val="18"/>
          <w:szCs w:val="18"/>
          <w:rtl/>
          <w:lang w:bidi="fa-IR"/>
        </w:rPr>
        <w:t xml:space="preserve">،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صفحه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۴۷  </w:t>
      </w:r>
      <w:r w:rsidRPr="00AD2B52">
        <w:rPr>
          <w:rFonts w:cs="B Roya" w:hint="cs"/>
          <w:sz w:val="18"/>
          <w:szCs w:val="18"/>
          <w:rtl/>
          <w:lang w:bidi="fa-IR"/>
        </w:rPr>
        <w:t>.</w:t>
      </w:r>
    </w:p>
  </w:footnote>
  <w:footnote w:id="44">
    <w:p w14:paraId="78614AA3" w14:textId="77777777" w:rsidR="00F6013D" w:rsidRPr="00AD2B52" w:rsidRDefault="00F6013D" w:rsidP="00C35B7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شوری،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25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45">
    <w:p w14:paraId="731B8800" w14:textId="39AD1BCF" w:rsidR="00CB45DC" w:rsidRDefault="00CB45DC" w:rsidP="00CB45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سوره مائده، آیه 15.</w:t>
      </w:r>
    </w:p>
  </w:footnote>
  <w:footnote w:id="46">
    <w:p w14:paraId="477951E4" w14:textId="3A33CE16" w:rsidR="00F6013D" w:rsidRPr="00AD2B52" w:rsidRDefault="00F6013D" w:rsidP="00C35B7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بحار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الأنوار،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جلد</w:t>
      </w:r>
      <w:r w:rsidRPr="00AD2B52">
        <w:rPr>
          <w:rFonts w:cs="B Roya"/>
          <w:sz w:val="18"/>
          <w:szCs w:val="18"/>
          <w:rtl/>
          <w:lang w:bidi="fa-IR"/>
        </w:rPr>
        <w:t>۶۴</w:t>
      </w:r>
      <w:r>
        <w:rPr>
          <w:rFonts w:cs="B Roya"/>
          <w:sz w:val="18"/>
          <w:szCs w:val="18"/>
          <w:rtl/>
          <w:lang w:bidi="fa-IR"/>
        </w:rPr>
        <w:t xml:space="preserve">، 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صفحه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>۴۷  .</w:t>
      </w:r>
    </w:p>
  </w:footnote>
  <w:footnote w:id="47">
    <w:p w14:paraId="14476947" w14:textId="77777777" w:rsidR="00F6013D" w:rsidRPr="00AD2B52" w:rsidRDefault="00F6013D" w:rsidP="00CE3ED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نساء،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>18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8">
    <w:p w14:paraId="129E8D48" w14:textId="77777777" w:rsidR="00F6013D" w:rsidRPr="00AD2B52" w:rsidRDefault="00F6013D" w:rsidP="00CE3ED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49">
    <w:p w14:paraId="1594B302" w14:textId="234F1F34" w:rsidR="00DA6959" w:rsidRDefault="00DA6959" w:rsidP="00DA695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سوره یونس آیه 90</w:t>
      </w:r>
    </w:p>
  </w:footnote>
  <w:footnote w:id="50">
    <w:p w14:paraId="4EEDF53B" w14:textId="77777777" w:rsidR="00F6013D" w:rsidRPr="00AD2B52" w:rsidRDefault="00F6013D" w:rsidP="00090F5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نازعات،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24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51">
    <w:p w14:paraId="62FD5617" w14:textId="0E8FCD21" w:rsidR="00DA6959" w:rsidRDefault="00DA6959" w:rsidP="00DA695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DA6959">
        <w:rPr>
          <w:rFonts w:cs="B Roya" w:hint="cs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نازعات،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24</w:t>
      </w:r>
    </w:p>
  </w:footnote>
  <w:footnote w:id="52">
    <w:p w14:paraId="19E5AEFA" w14:textId="77777777" w:rsidR="00F6013D" w:rsidRPr="00AD2B52" w:rsidRDefault="00F6013D" w:rsidP="00090F5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یونس، آیه</w:t>
      </w:r>
      <w:r w:rsidRPr="00AD2B52">
        <w:rPr>
          <w:rFonts w:cs="B Roya"/>
          <w:sz w:val="18"/>
          <w:szCs w:val="18"/>
          <w:rtl/>
          <w:lang w:bidi="fa-IR"/>
        </w:rPr>
        <w:t xml:space="preserve"> 9</w:t>
      </w:r>
      <w:r w:rsidRPr="00AD2B52">
        <w:rPr>
          <w:rFonts w:cs="B Roya" w:hint="cs"/>
          <w:sz w:val="18"/>
          <w:szCs w:val="18"/>
          <w:rtl/>
          <w:lang w:bidi="fa-IR"/>
        </w:rPr>
        <w:t>0 .</w:t>
      </w:r>
    </w:p>
  </w:footnote>
  <w:footnote w:id="53">
    <w:p w14:paraId="1B767ECB" w14:textId="77777777" w:rsidR="00F6013D" w:rsidRPr="00AD2B52" w:rsidRDefault="00F6013D" w:rsidP="00090F5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یونس،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91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54">
    <w:p w14:paraId="2BEB00A6" w14:textId="77777777" w:rsidR="00F6013D" w:rsidRPr="00AD2B52" w:rsidRDefault="00F6013D" w:rsidP="00090F5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55">
    <w:p w14:paraId="71849E0B" w14:textId="77777777" w:rsidR="00F6013D" w:rsidRPr="00AD2B52" w:rsidRDefault="00F6013D" w:rsidP="002A5BB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نوح،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25</w:t>
      </w:r>
      <w:r w:rsidRPr="00AD2B52">
        <w:rPr>
          <w:rFonts w:cs="B Roya" w:hint="cs"/>
          <w:sz w:val="18"/>
          <w:szCs w:val="18"/>
          <w:rtl/>
          <w:lang w:bidi="fa-IR"/>
        </w:rPr>
        <w:t>.</w:t>
      </w:r>
    </w:p>
  </w:footnote>
  <w:footnote w:id="56">
    <w:p w14:paraId="5F2810AF" w14:textId="1BB9EA16" w:rsidR="00591548" w:rsidRPr="00591548" w:rsidRDefault="00591548" w:rsidP="0059154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591548">
        <w:rPr>
          <w:rFonts w:cs="B Roya" w:hint="cs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یونس، آیه</w:t>
      </w:r>
      <w:r w:rsidRPr="00AD2B52">
        <w:rPr>
          <w:rFonts w:cs="B Roya"/>
          <w:sz w:val="18"/>
          <w:szCs w:val="18"/>
          <w:rtl/>
          <w:lang w:bidi="fa-IR"/>
        </w:rPr>
        <w:t xml:space="preserve"> 92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57">
    <w:p w14:paraId="07AFFF9D" w14:textId="71CBBB04" w:rsidR="00F6013D" w:rsidRPr="00AD2B52" w:rsidRDefault="00F6013D" w:rsidP="002A5BB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</w:t>
      </w:r>
      <w:r w:rsidR="00591548">
        <w:rPr>
          <w:rFonts w:cs="B Roya" w:hint="cs"/>
          <w:sz w:val="18"/>
          <w:szCs w:val="18"/>
          <w:rtl/>
          <w:lang w:bidi="fa-IR"/>
        </w:rPr>
        <w:t>همان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58">
    <w:p w14:paraId="05EDE801" w14:textId="77777777" w:rsidR="00F6013D" w:rsidRPr="00AD2B52" w:rsidRDefault="00F6013D" w:rsidP="002A5BB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نازعات،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24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</w:t>
      </w:r>
    </w:p>
  </w:footnote>
  <w:footnote w:id="59">
    <w:p w14:paraId="12EA2A29" w14:textId="77777777" w:rsidR="00F6013D" w:rsidRPr="00AD2B52" w:rsidRDefault="00F6013D" w:rsidP="004F01C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-صادق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سرمد، به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مصر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رفتم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و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آثار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باستان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ديدم .</w:t>
      </w:r>
    </w:p>
  </w:footnote>
  <w:footnote w:id="60">
    <w:p w14:paraId="3C60186C" w14:textId="784837B0" w:rsidR="00F6013D" w:rsidRPr="00AD2B52" w:rsidRDefault="00F6013D" w:rsidP="00C5316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انعام</w:t>
      </w:r>
      <w:r>
        <w:rPr>
          <w:rFonts w:cs="B Roya" w:hint="cs"/>
          <w:sz w:val="18"/>
          <w:szCs w:val="18"/>
          <w:rtl/>
          <w:lang w:bidi="fa-IR"/>
        </w:rPr>
        <w:t xml:space="preserve">،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158</w:t>
      </w:r>
      <w:r w:rsidRPr="00AD2B52">
        <w:rPr>
          <w:rFonts w:cs="B Roya" w:hint="cs"/>
          <w:sz w:val="18"/>
          <w:szCs w:val="18"/>
          <w:rtl/>
          <w:lang w:bidi="fa-IR"/>
        </w:rPr>
        <w:t>.</w:t>
      </w:r>
    </w:p>
  </w:footnote>
  <w:footnote w:id="61">
    <w:p w14:paraId="4D95C38C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یونس،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92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62">
    <w:p w14:paraId="057BA34F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همان .</w:t>
      </w:r>
    </w:p>
  </w:footnote>
  <w:footnote w:id="63">
    <w:p w14:paraId="7334D22E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انعام، 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158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64">
    <w:p w14:paraId="4C702FA9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65">
    <w:p w14:paraId="06E15777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66">
    <w:p w14:paraId="0DE52762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سوره</w:t>
      </w:r>
      <w:r w:rsidRPr="00AD2B52">
        <w:rPr>
          <w:rFonts w:cs="B Roya"/>
          <w:sz w:val="18"/>
          <w:szCs w:val="18"/>
          <w:rtl/>
          <w:lang w:bidi="fa-IR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روم،</w:t>
      </w:r>
      <w:r w:rsidRPr="00AD2B52">
        <w:rPr>
          <w:rFonts w:cs="B Roya" w:hint="cs"/>
          <w:sz w:val="18"/>
          <w:szCs w:val="18"/>
          <w:rtl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آیه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 xml:space="preserve"> 10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67">
    <w:p w14:paraId="2B248217" w14:textId="77777777" w:rsidR="00F6013D" w:rsidRPr="00AD2B52" w:rsidRDefault="00F6013D" w:rsidP="0028668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همان .</w:t>
      </w:r>
    </w:p>
  </w:footnote>
  <w:footnote w:id="68">
    <w:p w14:paraId="329F7BA1" w14:textId="77777777" w:rsidR="00F6013D" w:rsidRPr="00AD2B52" w:rsidRDefault="00F6013D" w:rsidP="00D50726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69">
    <w:p w14:paraId="2B56B013" w14:textId="77777777" w:rsidR="00F6013D" w:rsidRPr="00AD2B52" w:rsidRDefault="00F6013D" w:rsidP="00D50726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70">
    <w:p w14:paraId="37AD818D" w14:textId="77777777" w:rsidR="00F6013D" w:rsidRPr="00AD2B52" w:rsidRDefault="00F6013D" w:rsidP="00D50726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71">
    <w:p w14:paraId="164FBDFD" w14:textId="77777777" w:rsidR="00F6013D" w:rsidRPr="00AD2B52" w:rsidRDefault="00F6013D" w:rsidP="00D50726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D2B52">
        <w:rPr>
          <w:rStyle w:val="FootnoteReference"/>
          <w:rFonts w:cs="B Roya"/>
          <w:sz w:val="18"/>
          <w:szCs w:val="18"/>
        </w:rPr>
        <w:footnoteRef/>
      </w:r>
      <w:r w:rsidRPr="00AD2B52">
        <w:rPr>
          <w:rFonts w:cs="B Roya"/>
          <w:sz w:val="18"/>
          <w:szCs w:val="18"/>
        </w:rPr>
        <w:t xml:space="preserve"> </w:t>
      </w:r>
      <w:r w:rsidRPr="00AD2B52">
        <w:rPr>
          <w:rFonts w:cs="B Roya" w:hint="cs"/>
          <w:sz w:val="18"/>
          <w:szCs w:val="18"/>
          <w:rtl/>
          <w:lang w:bidi="fa-IR"/>
        </w:rPr>
        <w:t>- الکافي، جلد</w:t>
      </w:r>
      <w:r w:rsidRPr="00AD2B52">
        <w:rPr>
          <w:rFonts w:cs="B Roya"/>
          <w:sz w:val="18"/>
          <w:szCs w:val="18"/>
          <w:rtl/>
          <w:lang w:bidi="fa-IR"/>
        </w:rPr>
        <w:t>۲</w:t>
      </w:r>
      <w:r w:rsidRPr="00AD2B52">
        <w:rPr>
          <w:rFonts w:cs="B Roya" w:hint="cs"/>
          <w:sz w:val="18"/>
          <w:szCs w:val="18"/>
          <w:rtl/>
          <w:lang w:bidi="fa-IR"/>
        </w:rPr>
        <w:t>، صفحه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>ی</w:t>
      </w:r>
      <w:r w:rsidRPr="00AD2B52">
        <w:rPr>
          <w:rFonts w:cs="B Roya"/>
          <w:sz w:val="18"/>
          <w:szCs w:val="18"/>
          <w:rtl/>
          <w:lang w:bidi="fa-IR"/>
        </w:rPr>
        <w:t>۲۷۳</w:t>
      </w:r>
      <w:r w:rsidRPr="00AD2B52">
        <w:rPr>
          <w:rFonts w:cs="B Roya"/>
          <w:sz w:val="18"/>
          <w:szCs w:val="18"/>
          <w:rtl/>
          <w:lang w:bidi="fa-IR"/>
        </w:rPr>
        <w:softHyphen/>
      </w:r>
      <w:r w:rsidRPr="00AD2B52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0F"/>
    <w:rsid w:val="00005FA8"/>
    <w:rsid w:val="00010C17"/>
    <w:rsid w:val="0001401F"/>
    <w:rsid w:val="000251FE"/>
    <w:rsid w:val="000300D4"/>
    <w:rsid w:val="000538E0"/>
    <w:rsid w:val="00061ADE"/>
    <w:rsid w:val="0006414C"/>
    <w:rsid w:val="00075F19"/>
    <w:rsid w:val="000777A1"/>
    <w:rsid w:val="00090F52"/>
    <w:rsid w:val="00092010"/>
    <w:rsid w:val="00095CD2"/>
    <w:rsid w:val="000A0804"/>
    <w:rsid w:val="001162D7"/>
    <w:rsid w:val="00140A28"/>
    <w:rsid w:val="0015701D"/>
    <w:rsid w:val="00165795"/>
    <w:rsid w:val="001779F7"/>
    <w:rsid w:val="001828D8"/>
    <w:rsid w:val="001A7F0A"/>
    <w:rsid w:val="001C1B52"/>
    <w:rsid w:val="001C1C0B"/>
    <w:rsid w:val="001D0189"/>
    <w:rsid w:val="001D11F3"/>
    <w:rsid w:val="001D2405"/>
    <w:rsid w:val="0022390B"/>
    <w:rsid w:val="002723C9"/>
    <w:rsid w:val="002816B7"/>
    <w:rsid w:val="00281855"/>
    <w:rsid w:val="00286685"/>
    <w:rsid w:val="00294D12"/>
    <w:rsid w:val="002972EA"/>
    <w:rsid w:val="002A5BBF"/>
    <w:rsid w:val="002E09EC"/>
    <w:rsid w:val="003052DC"/>
    <w:rsid w:val="003217BC"/>
    <w:rsid w:val="003541EA"/>
    <w:rsid w:val="00390640"/>
    <w:rsid w:val="003A45BD"/>
    <w:rsid w:val="00400B3D"/>
    <w:rsid w:val="0041185A"/>
    <w:rsid w:val="004510F3"/>
    <w:rsid w:val="00457F5F"/>
    <w:rsid w:val="00467DAC"/>
    <w:rsid w:val="00480AC1"/>
    <w:rsid w:val="004926D2"/>
    <w:rsid w:val="004A2837"/>
    <w:rsid w:val="004B178E"/>
    <w:rsid w:val="004C0763"/>
    <w:rsid w:val="004E2FEC"/>
    <w:rsid w:val="004E4E95"/>
    <w:rsid w:val="004F01C8"/>
    <w:rsid w:val="004F05F9"/>
    <w:rsid w:val="00520D9B"/>
    <w:rsid w:val="00533FBA"/>
    <w:rsid w:val="00542B89"/>
    <w:rsid w:val="00544FB1"/>
    <w:rsid w:val="0056079E"/>
    <w:rsid w:val="00591548"/>
    <w:rsid w:val="0059379A"/>
    <w:rsid w:val="005B6292"/>
    <w:rsid w:val="005D3C84"/>
    <w:rsid w:val="00612045"/>
    <w:rsid w:val="00640662"/>
    <w:rsid w:val="00643C3F"/>
    <w:rsid w:val="00665415"/>
    <w:rsid w:val="006A0890"/>
    <w:rsid w:val="006B699B"/>
    <w:rsid w:val="006C1563"/>
    <w:rsid w:val="006E7EF0"/>
    <w:rsid w:val="006F38C1"/>
    <w:rsid w:val="00723E61"/>
    <w:rsid w:val="00765358"/>
    <w:rsid w:val="007832C0"/>
    <w:rsid w:val="00791B83"/>
    <w:rsid w:val="007A422C"/>
    <w:rsid w:val="007D672E"/>
    <w:rsid w:val="007E06CE"/>
    <w:rsid w:val="007E3A46"/>
    <w:rsid w:val="007E74A5"/>
    <w:rsid w:val="008021C1"/>
    <w:rsid w:val="00832ED1"/>
    <w:rsid w:val="00843421"/>
    <w:rsid w:val="008747B6"/>
    <w:rsid w:val="00876A49"/>
    <w:rsid w:val="008A7631"/>
    <w:rsid w:val="008B450C"/>
    <w:rsid w:val="009460D6"/>
    <w:rsid w:val="0096192E"/>
    <w:rsid w:val="009749E7"/>
    <w:rsid w:val="009B2D7F"/>
    <w:rsid w:val="009D4F62"/>
    <w:rsid w:val="00A1160F"/>
    <w:rsid w:val="00A6608F"/>
    <w:rsid w:val="00A77D9F"/>
    <w:rsid w:val="00A83BDF"/>
    <w:rsid w:val="00A83DC6"/>
    <w:rsid w:val="00A84E94"/>
    <w:rsid w:val="00A9781D"/>
    <w:rsid w:val="00AA51D5"/>
    <w:rsid w:val="00AA5A6F"/>
    <w:rsid w:val="00AD2B52"/>
    <w:rsid w:val="00AE13B5"/>
    <w:rsid w:val="00AE4ABC"/>
    <w:rsid w:val="00B3331E"/>
    <w:rsid w:val="00B36131"/>
    <w:rsid w:val="00B41112"/>
    <w:rsid w:val="00B52A18"/>
    <w:rsid w:val="00B531F7"/>
    <w:rsid w:val="00B639DF"/>
    <w:rsid w:val="00B667DD"/>
    <w:rsid w:val="00B74D64"/>
    <w:rsid w:val="00BA4672"/>
    <w:rsid w:val="00BA7376"/>
    <w:rsid w:val="00BC5635"/>
    <w:rsid w:val="00BD5897"/>
    <w:rsid w:val="00BE58F0"/>
    <w:rsid w:val="00C05C05"/>
    <w:rsid w:val="00C1304E"/>
    <w:rsid w:val="00C35B74"/>
    <w:rsid w:val="00C43F84"/>
    <w:rsid w:val="00C500DB"/>
    <w:rsid w:val="00C5316B"/>
    <w:rsid w:val="00C60675"/>
    <w:rsid w:val="00C67668"/>
    <w:rsid w:val="00C851CC"/>
    <w:rsid w:val="00C90B7B"/>
    <w:rsid w:val="00C9383F"/>
    <w:rsid w:val="00C971B4"/>
    <w:rsid w:val="00CA52DC"/>
    <w:rsid w:val="00CB45DC"/>
    <w:rsid w:val="00CD639F"/>
    <w:rsid w:val="00CE3EDA"/>
    <w:rsid w:val="00CF586E"/>
    <w:rsid w:val="00D02C2A"/>
    <w:rsid w:val="00D044EE"/>
    <w:rsid w:val="00D24838"/>
    <w:rsid w:val="00D50726"/>
    <w:rsid w:val="00D52ACC"/>
    <w:rsid w:val="00D710F1"/>
    <w:rsid w:val="00D814D3"/>
    <w:rsid w:val="00D84A6A"/>
    <w:rsid w:val="00DA6959"/>
    <w:rsid w:val="00DB3791"/>
    <w:rsid w:val="00DC715A"/>
    <w:rsid w:val="00DF1BBF"/>
    <w:rsid w:val="00DF46E4"/>
    <w:rsid w:val="00E05020"/>
    <w:rsid w:val="00E13818"/>
    <w:rsid w:val="00E348C0"/>
    <w:rsid w:val="00E42A64"/>
    <w:rsid w:val="00E55513"/>
    <w:rsid w:val="00E61658"/>
    <w:rsid w:val="00E736B0"/>
    <w:rsid w:val="00E92F98"/>
    <w:rsid w:val="00E9351B"/>
    <w:rsid w:val="00EA5736"/>
    <w:rsid w:val="00EB0D41"/>
    <w:rsid w:val="00ED2558"/>
    <w:rsid w:val="00ED36B1"/>
    <w:rsid w:val="00F26549"/>
    <w:rsid w:val="00F403E8"/>
    <w:rsid w:val="00F42B28"/>
    <w:rsid w:val="00F6013D"/>
    <w:rsid w:val="00F62B98"/>
    <w:rsid w:val="00F655FF"/>
    <w:rsid w:val="00F7528D"/>
    <w:rsid w:val="00F86816"/>
    <w:rsid w:val="00F92AE7"/>
    <w:rsid w:val="00F92CA2"/>
    <w:rsid w:val="00F93963"/>
    <w:rsid w:val="00FB255B"/>
    <w:rsid w:val="00FB3B18"/>
    <w:rsid w:val="00FB6BBB"/>
    <w:rsid w:val="00FC1B04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6ABC"/>
  <w15:chartTrackingRefBased/>
  <w15:docId w15:val="{0CB04F0D-186C-4927-B5B7-9A84DE7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7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7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7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1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0C43-3C82-4094-A1D9-5C2B4181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 askari</cp:lastModifiedBy>
  <cp:revision>25</cp:revision>
  <dcterms:created xsi:type="dcterms:W3CDTF">2020-09-14T15:48:00Z</dcterms:created>
  <dcterms:modified xsi:type="dcterms:W3CDTF">2020-09-30T16:08:00Z</dcterms:modified>
</cp:coreProperties>
</file>